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7E26" w14:textId="77777777" w:rsidR="0048321C" w:rsidRDefault="0048321C" w:rsidP="0048321C">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w:t>
      </w:r>
    </w:p>
    <w:p w14:paraId="385C5AB6" w14:textId="77777777" w:rsidR="0048321C" w:rsidRDefault="0048321C" w:rsidP="0048321C">
      <w:pPr>
        <w:jc w:val="center"/>
        <w:rPr>
          <w:rFonts w:ascii="Times New Roman" w:hAnsi="Times New Roman" w:cs="Times New Roman"/>
          <w:sz w:val="28"/>
          <w:szCs w:val="28"/>
        </w:rPr>
      </w:pPr>
      <w:r>
        <w:rPr>
          <w:rFonts w:ascii="Times New Roman" w:hAnsi="Times New Roman" w:cs="Times New Roman"/>
          <w:sz w:val="28"/>
          <w:szCs w:val="28"/>
        </w:rPr>
        <w:t>«АКАДЕМИЧЕСКАЯ ГИМНАЗИЯ N°56»</w:t>
      </w:r>
    </w:p>
    <w:p w14:paraId="4A10C8F7" w14:textId="77777777" w:rsidR="0048321C" w:rsidRDefault="0048321C" w:rsidP="0048321C">
      <w:pPr>
        <w:jc w:val="center"/>
        <w:rPr>
          <w:rFonts w:ascii="Times New Roman" w:hAnsi="Times New Roman" w:cs="Times New Roman"/>
          <w:sz w:val="28"/>
          <w:szCs w:val="28"/>
        </w:rPr>
      </w:pPr>
      <w:r>
        <w:rPr>
          <w:rFonts w:ascii="Times New Roman" w:hAnsi="Times New Roman" w:cs="Times New Roman"/>
          <w:sz w:val="28"/>
          <w:szCs w:val="28"/>
        </w:rPr>
        <w:t>САНКТ-ПЕТЕРБУРГА</w:t>
      </w:r>
    </w:p>
    <w:p w14:paraId="00FA8533" w14:textId="77777777" w:rsidR="0048321C" w:rsidRDefault="0048321C" w:rsidP="0048321C">
      <w:pPr>
        <w:jc w:val="center"/>
        <w:rPr>
          <w:rFonts w:ascii="Times New Roman" w:hAnsi="Times New Roman" w:cs="Times New Roman"/>
          <w:sz w:val="28"/>
          <w:szCs w:val="28"/>
        </w:rPr>
      </w:pPr>
      <w:r>
        <w:rPr>
          <w:rFonts w:ascii="Times New Roman" w:hAnsi="Times New Roman" w:cs="Times New Roman"/>
          <w:sz w:val="28"/>
          <w:szCs w:val="28"/>
        </w:rPr>
        <w:t>XXV научно-практическая конференция школьников</w:t>
      </w:r>
    </w:p>
    <w:p w14:paraId="25D4A45C" w14:textId="77777777" w:rsidR="0048321C" w:rsidRDefault="0048321C" w:rsidP="0048321C">
      <w:pPr>
        <w:jc w:val="center"/>
        <w:rPr>
          <w:rFonts w:ascii="Times New Roman" w:hAnsi="Times New Roman" w:cs="Times New Roman"/>
          <w:noProof/>
          <w:sz w:val="28"/>
          <w:szCs w:val="28"/>
          <w:lang w:eastAsia="ru-RU"/>
        </w:rPr>
      </w:pPr>
      <w:r>
        <w:rPr>
          <w:rFonts w:ascii="Times New Roman" w:hAnsi="Times New Roman" w:cs="Times New Roman"/>
          <w:sz w:val="28"/>
          <w:szCs w:val="28"/>
        </w:rPr>
        <w:t>«Шаги в науку XXI века»</w:t>
      </w:r>
    </w:p>
    <w:p w14:paraId="69B2250D" w14:textId="7021D0C5" w:rsidR="0048321C" w:rsidRDefault="0048321C" w:rsidP="0048321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B49E950" wp14:editId="2E46E090">
            <wp:extent cx="2143125" cy="2143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46E203C" w14:textId="36FFAC5B" w:rsidR="0048321C" w:rsidRDefault="0048321C" w:rsidP="0048321C">
      <w:pPr>
        <w:rPr>
          <w:rFonts w:ascii="Times New Roman" w:hAnsi="Times New Roman" w:cs="Times New Roman"/>
          <w:b/>
          <w:sz w:val="28"/>
          <w:szCs w:val="28"/>
        </w:rPr>
      </w:pPr>
    </w:p>
    <w:p w14:paraId="4FD774F0" w14:textId="77777777" w:rsidR="0048321C" w:rsidRDefault="0048321C" w:rsidP="0048321C">
      <w:pPr>
        <w:jc w:val="center"/>
        <w:rPr>
          <w:rFonts w:ascii="Times New Roman" w:hAnsi="Times New Roman" w:cs="Times New Roman"/>
          <w:b/>
          <w:sz w:val="28"/>
          <w:szCs w:val="28"/>
        </w:rPr>
      </w:pPr>
      <w:r>
        <w:rPr>
          <w:rFonts w:ascii="Times New Roman" w:hAnsi="Times New Roman" w:cs="Times New Roman"/>
          <w:b/>
          <w:sz w:val="28"/>
          <w:szCs w:val="28"/>
        </w:rPr>
        <w:t>Научно-исследовательская работа</w:t>
      </w:r>
    </w:p>
    <w:p w14:paraId="17ADFE8C" w14:textId="7F9DAC93" w:rsidR="0048321C" w:rsidRDefault="0048321C" w:rsidP="0048321C">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Нейроюриспруденция: точки пересечения права и нейронауки в </w:t>
      </w:r>
      <w:r>
        <w:rPr>
          <w:rFonts w:ascii="Times New Roman" w:hAnsi="Times New Roman" w:cs="Times New Roman"/>
          <w:sz w:val="28"/>
          <w:szCs w:val="28"/>
          <w:lang w:val="en-US"/>
        </w:rPr>
        <w:t>XXI</w:t>
      </w:r>
      <w:r w:rsidRPr="0048321C">
        <w:rPr>
          <w:rFonts w:ascii="Times New Roman" w:hAnsi="Times New Roman" w:cs="Times New Roman"/>
          <w:sz w:val="28"/>
          <w:szCs w:val="28"/>
        </w:rPr>
        <w:t xml:space="preserve"> </w:t>
      </w:r>
      <w:r>
        <w:rPr>
          <w:rFonts w:ascii="Times New Roman" w:hAnsi="Times New Roman" w:cs="Times New Roman"/>
          <w:sz w:val="28"/>
          <w:szCs w:val="28"/>
        </w:rPr>
        <w:t>веке</w:t>
      </w:r>
      <w:r>
        <w:rPr>
          <w:rFonts w:ascii="Times New Roman" w:hAnsi="Times New Roman" w:cs="Times New Roman"/>
          <w:sz w:val="28"/>
          <w:szCs w:val="28"/>
        </w:rPr>
        <w:t>»</w:t>
      </w:r>
    </w:p>
    <w:p w14:paraId="090AEECB" w14:textId="77777777" w:rsidR="0048321C" w:rsidRDefault="0048321C" w:rsidP="0048321C">
      <w:pPr>
        <w:jc w:val="right"/>
        <w:rPr>
          <w:rFonts w:ascii="Times New Roman" w:hAnsi="Times New Roman" w:cs="Times New Roman"/>
          <w:sz w:val="28"/>
          <w:szCs w:val="28"/>
        </w:rPr>
      </w:pPr>
    </w:p>
    <w:p w14:paraId="0377A27D" w14:textId="77777777" w:rsidR="0048321C" w:rsidRDefault="0048321C" w:rsidP="0048321C">
      <w:pPr>
        <w:jc w:val="right"/>
        <w:rPr>
          <w:rFonts w:ascii="Times New Roman" w:hAnsi="Times New Roman" w:cs="Times New Roman"/>
          <w:sz w:val="28"/>
          <w:szCs w:val="28"/>
        </w:rPr>
      </w:pPr>
    </w:p>
    <w:p w14:paraId="1FA1467E" w14:textId="6D690C18" w:rsidR="0048321C" w:rsidRDefault="0048321C" w:rsidP="0048321C">
      <w:pPr>
        <w:jc w:val="right"/>
        <w:rPr>
          <w:rFonts w:ascii="Times New Roman" w:hAnsi="Times New Roman" w:cs="Times New Roman"/>
          <w:sz w:val="28"/>
          <w:szCs w:val="28"/>
        </w:rPr>
      </w:pPr>
      <w:r>
        <w:rPr>
          <w:rFonts w:ascii="Times New Roman" w:hAnsi="Times New Roman" w:cs="Times New Roman"/>
          <w:sz w:val="28"/>
          <w:szCs w:val="28"/>
        </w:rPr>
        <w:t>Обучающийся</w:t>
      </w:r>
      <w:r>
        <w:rPr>
          <w:rFonts w:ascii="Times New Roman" w:hAnsi="Times New Roman" w:cs="Times New Roman"/>
          <w:sz w:val="28"/>
          <w:szCs w:val="28"/>
        </w:rPr>
        <w:t xml:space="preserve"> 10 класса «Б»</w:t>
      </w:r>
    </w:p>
    <w:p w14:paraId="091A0247" w14:textId="57EAD3CC" w:rsidR="0048321C" w:rsidRDefault="0048321C" w:rsidP="0048321C">
      <w:pPr>
        <w:jc w:val="right"/>
        <w:rPr>
          <w:rFonts w:ascii="Times New Roman" w:hAnsi="Times New Roman" w:cs="Times New Roman"/>
          <w:sz w:val="28"/>
          <w:szCs w:val="28"/>
        </w:rPr>
      </w:pPr>
      <w:r>
        <w:rPr>
          <w:rFonts w:ascii="Times New Roman" w:hAnsi="Times New Roman" w:cs="Times New Roman"/>
          <w:sz w:val="28"/>
          <w:szCs w:val="28"/>
        </w:rPr>
        <w:t>«Академической гимназии №</w:t>
      </w:r>
      <w:r>
        <w:rPr>
          <w:rFonts w:ascii="Times New Roman" w:hAnsi="Times New Roman" w:cs="Times New Roman"/>
          <w:sz w:val="28"/>
          <w:szCs w:val="28"/>
        </w:rPr>
        <w:t>56»</w:t>
      </w:r>
      <w:bookmarkStart w:id="0" w:name="_GoBack"/>
      <w:bookmarkEnd w:id="0"/>
      <w:r>
        <w:rPr>
          <w:rFonts w:ascii="Times New Roman" w:hAnsi="Times New Roman" w:cs="Times New Roman"/>
          <w:sz w:val="28"/>
          <w:szCs w:val="28"/>
        </w:rPr>
        <w:t xml:space="preserve"> Санкт-Петербурга </w:t>
      </w:r>
    </w:p>
    <w:p w14:paraId="42D3F98C" w14:textId="1C4A8C25" w:rsidR="0048321C" w:rsidRDefault="0048321C" w:rsidP="0048321C">
      <w:pPr>
        <w:jc w:val="right"/>
        <w:rPr>
          <w:rFonts w:ascii="Times New Roman" w:hAnsi="Times New Roman" w:cs="Times New Roman"/>
          <w:sz w:val="28"/>
          <w:szCs w:val="28"/>
        </w:rPr>
      </w:pPr>
      <w:r>
        <w:rPr>
          <w:rFonts w:ascii="Times New Roman" w:hAnsi="Times New Roman" w:cs="Times New Roman"/>
          <w:sz w:val="28"/>
          <w:szCs w:val="28"/>
        </w:rPr>
        <w:t>Разуваевой Яны Николаевны</w:t>
      </w:r>
    </w:p>
    <w:p w14:paraId="59193937" w14:textId="77777777" w:rsidR="0048321C" w:rsidRDefault="0048321C" w:rsidP="0048321C">
      <w:pPr>
        <w:jc w:val="right"/>
        <w:rPr>
          <w:rFonts w:ascii="Times New Roman" w:hAnsi="Times New Roman" w:cs="Times New Roman"/>
          <w:b/>
          <w:sz w:val="28"/>
          <w:szCs w:val="28"/>
        </w:rPr>
      </w:pPr>
      <w:r>
        <w:rPr>
          <w:rFonts w:ascii="Times New Roman" w:hAnsi="Times New Roman" w:cs="Times New Roman"/>
          <w:sz w:val="28"/>
          <w:szCs w:val="28"/>
        </w:rPr>
        <w:t>Научный руководитель:</w:t>
      </w:r>
    </w:p>
    <w:p w14:paraId="37B4C627" w14:textId="77777777" w:rsidR="0048321C" w:rsidRDefault="0048321C" w:rsidP="0048321C">
      <w:pPr>
        <w:jc w:val="right"/>
        <w:rPr>
          <w:rFonts w:ascii="Times New Roman" w:hAnsi="Times New Roman" w:cs="Times New Roman"/>
          <w:sz w:val="28"/>
          <w:szCs w:val="28"/>
        </w:rPr>
      </w:pPr>
      <w:r>
        <w:rPr>
          <w:rFonts w:ascii="Times New Roman" w:hAnsi="Times New Roman" w:cs="Times New Roman"/>
          <w:sz w:val="28"/>
          <w:szCs w:val="28"/>
        </w:rPr>
        <w:t>Учитель обществознания старшей школы</w:t>
      </w:r>
    </w:p>
    <w:p w14:paraId="2D229179" w14:textId="77777777" w:rsidR="0048321C" w:rsidRDefault="0048321C" w:rsidP="0048321C">
      <w:pPr>
        <w:jc w:val="right"/>
        <w:rPr>
          <w:rFonts w:ascii="Times New Roman" w:hAnsi="Times New Roman" w:cs="Times New Roman"/>
          <w:sz w:val="28"/>
          <w:szCs w:val="28"/>
        </w:rPr>
      </w:pPr>
      <w:r>
        <w:rPr>
          <w:rFonts w:ascii="Times New Roman" w:hAnsi="Times New Roman" w:cs="Times New Roman"/>
          <w:sz w:val="28"/>
          <w:szCs w:val="28"/>
        </w:rPr>
        <w:t>Макина Екатерина Сергеевна</w:t>
      </w:r>
    </w:p>
    <w:p w14:paraId="2233977D" w14:textId="77777777" w:rsidR="0048321C" w:rsidRDefault="0048321C" w:rsidP="0048321C">
      <w:pPr>
        <w:jc w:val="both"/>
        <w:rPr>
          <w:rFonts w:ascii="Times New Roman" w:hAnsi="Times New Roman" w:cs="Times New Roman"/>
          <w:sz w:val="28"/>
          <w:szCs w:val="28"/>
        </w:rPr>
      </w:pPr>
    </w:p>
    <w:p w14:paraId="304769A8" w14:textId="77777777" w:rsidR="0048321C" w:rsidRDefault="0048321C" w:rsidP="0048321C">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5019A64E" w14:textId="11BA936A" w:rsidR="0048321C" w:rsidRDefault="0048321C" w:rsidP="0048321C">
      <w:pPr>
        <w:jc w:val="center"/>
        <w:rPr>
          <w:rFonts w:ascii="Times New Roman" w:hAnsi="Times New Roman" w:cs="Times New Roman"/>
          <w:sz w:val="28"/>
          <w:szCs w:val="28"/>
        </w:rPr>
      </w:pPr>
      <w:r>
        <w:rPr>
          <w:rFonts w:ascii="Times New Roman" w:hAnsi="Times New Roman" w:cs="Times New Roman"/>
          <w:sz w:val="28"/>
          <w:szCs w:val="28"/>
        </w:rPr>
        <w:t>2023</w:t>
      </w:r>
    </w:p>
    <w:p w14:paraId="3DB5F890" w14:textId="77777777" w:rsidR="0048321C" w:rsidRDefault="0048321C" w:rsidP="0048321C">
      <w:pPr>
        <w:jc w:val="center"/>
        <w:rPr>
          <w:rFonts w:ascii="Times New Roman" w:hAnsi="Times New Roman" w:cs="Times New Roman"/>
          <w:sz w:val="28"/>
          <w:szCs w:val="28"/>
        </w:rPr>
      </w:pPr>
    </w:p>
    <w:p w14:paraId="3BAE80F7" w14:textId="0A148407" w:rsidR="00CA3420" w:rsidRPr="00D200F0" w:rsidRDefault="00CA3420" w:rsidP="0048321C">
      <w:pPr>
        <w:jc w:val="center"/>
        <w:rPr>
          <w:rFonts w:ascii="Times New Roman" w:hAnsi="Times New Roman" w:cs="Times New Roman"/>
          <w:b/>
          <w:sz w:val="28"/>
          <w:szCs w:val="28"/>
        </w:rPr>
      </w:pPr>
      <w:r w:rsidRPr="00D200F0">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8"/>
          <w:szCs w:val="28"/>
          <w:lang w:eastAsia="en-US"/>
        </w:rPr>
        <w:id w:val="-556093565"/>
        <w:docPartObj>
          <w:docPartGallery w:val="Table of Contents"/>
          <w:docPartUnique/>
        </w:docPartObj>
      </w:sdtPr>
      <w:sdtEndPr>
        <w:rPr>
          <w:rFonts w:ascii="Times New Roman" w:hAnsi="Times New Roman" w:cs="Times New Roman"/>
          <w:bCs/>
        </w:rPr>
      </w:sdtEndPr>
      <w:sdtContent>
        <w:p w14:paraId="30965507" w14:textId="77777777" w:rsidR="002B4309" w:rsidRPr="00D200F0" w:rsidRDefault="002B4309">
          <w:pPr>
            <w:pStyle w:val="ac"/>
            <w:rPr>
              <w:rFonts w:ascii="Times New Roman" w:hAnsi="Times New Roman" w:cs="Times New Roman"/>
              <w:sz w:val="28"/>
              <w:szCs w:val="28"/>
            </w:rPr>
          </w:pPr>
        </w:p>
        <w:p w14:paraId="17E4F181" w14:textId="77777777" w:rsidR="002F1AB3" w:rsidRPr="00D200F0" w:rsidRDefault="002B4309" w:rsidP="002F1AB3">
          <w:pPr>
            <w:pStyle w:val="11"/>
            <w:rPr>
              <w:rFonts w:eastAsiaTheme="minorEastAsia"/>
              <w:sz w:val="28"/>
              <w:szCs w:val="28"/>
              <w:lang w:eastAsia="ru-RU"/>
            </w:rPr>
          </w:pPr>
          <w:r w:rsidRPr="00D200F0">
            <w:rPr>
              <w:bCs/>
              <w:sz w:val="28"/>
              <w:szCs w:val="28"/>
            </w:rPr>
            <w:fldChar w:fldCharType="begin"/>
          </w:r>
          <w:r w:rsidRPr="00D200F0">
            <w:rPr>
              <w:bCs/>
              <w:sz w:val="28"/>
              <w:szCs w:val="28"/>
            </w:rPr>
            <w:instrText xml:space="preserve"> TOC \o "1-3" \h \z \u </w:instrText>
          </w:r>
          <w:r w:rsidRPr="00D200F0">
            <w:rPr>
              <w:bCs/>
              <w:sz w:val="28"/>
              <w:szCs w:val="28"/>
            </w:rPr>
            <w:fldChar w:fldCharType="separate"/>
          </w:r>
          <w:hyperlink w:anchor="_Toc120553562" w:history="1">
            <w:r w:rsidR="002F1AB3" w:rsidRPr="00D200F0">
              <w:rPr>
                <w:rStyle w:val="ab"/>
                <w:sz w:val="28"/>
                <w:szCs w:val="28"/>
              </w:rPr>
              <w:t>Введение</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_Toc120553562 \h </w:instrText>
            </w:r>
            <w:r w:rsidR="002F1AB3" w:rsidRPr="00D200F0">
              <w:rPr>
                <w:webHidden/>
                <w:sz w:val="28"/>
                <w:szCs w:val="28"/>
              </w:rPr>
            </w:r>
            <w:r w:rsidR="002F1AB3" w:rsidRPr="00D200F0">
              <w:rPr>
                <w:webHidden/>
                <w:sz w:val="28"/>
                <w:szCs w:val="28"/>
              </w:rPr>
              <w:fldChar w:fldCharType="separate"/>
            </w:r>
            <w:r w:rsidR="00D95A30">
              <w:rPr>
                <w:webHidden/>
                <w:sz w:val="28"/>
                <w:szCs w:val="28"/>
              </w:rPr>
              <w:t>3</w:t>
            </w:r>
            <w:r w:rsidR="002F1AB3" w:rsidRPr="00D200F0">
              <w:rPr>
                <w:webHidden/>
                <w:sz w:val="28"/>
                <w:szCs w:val="28"/>
              </w:rPr>
              <w:fldChar w:fldCharType="end"/>
            </w:r>
          </w:hyperlink>
        </w:p>
        <w:p w14:paraId="4511A646" w14:textId="77777777" w:rsidR="002F1AB3" w:rsidRPr="00D200F0" w:rsidRDefault="003215E0" w:rsidP="002F1AB3">
          <w:pPr>
            <w:pStyle w:val="11"/>
            <w:rPr>
              <w:rFonts w:eastAsiaTheme="minorEastAsia"/>
              <w:sz w:val="28"/>
              <w:szCs w:val="28"/>
              <w:lang w:eastAsia="ru-RU"/>
            </w:rPr>
          </w:pPr>
          <w:hyperlink w:anchor="_Toc120553563" w:history="1">
            <w:r w:rsidR="002F1AB3" w:rsidRPr="00D200F0">
              <w:rPr>
                <w:rStyle w:val="ab"/>
                <w:sz w:val="28"/>
                <w:szCs w:val="28"/>
              </w:rPr>
              <w:t>Глава 1. История развития нейроюриспруденции</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_Toc120553563 \h </w:instrText>
            </w:r>
            <w:r w:rsidR="002F1AB3" w:rsidRPr="00D200F0">
              <w:rPr>
                <w:webHidden/>
                <w:sz w:val="28"/>
                <w:szCs w:val="28"/>
              </w:rPr>
            </w:r>
            <w:r w:rsidR="002F1AB3" w:rsidRPr="00D200F0">
              <w:rPr>
                <w:webHidden/>
                <w:sz w:val="28"/>
                <w:szCs w:val="28"/>
              </w:rPr>
              <w:fldChar w:fldCharType="separate"/>
            </w:r>
            <w:r w:rsidR="00D95A30">
              <w:rPr>
                <w:webHidden/>
                <w:sz w:val="28"/>
                <w:szCs w:val="28"/>
              </w:rPr>
              <w:t>5</w:t>
            </w:r>
            <w:r w:rsidR="002F1AB3" w:rsidRPr="00D200F0">
              <w:rPr>
                <w:webHidden/>
                <w:sz w:val="28"/>
                <w:szCs w:val="28"/>
              </w:rPr>
              <w:fldChar w:fldCharType="end"/>
            </w:r>
          </w:hyperlink>
        </w:p>
        <w:p w14:paraId="51249F0D" w14:textId="77777777" w:rsidR="002F1AB3" w:rsidRPr="00D200F0" w:rsidRDefault="003215E0" w:rsidP="002F1AB3">
          <w:pPr>
            <w:pStyle w:val="11"/>
            <w:rPr>
              <w:rFonts w:eastAsiaTheme="minorEastAsia"/>
              <w:sz w:val="28"/>
              <w:szCs w:val="28"/>
              <w:lang w:eastAsia="ru-RU"/>
            </w:rPr>
          </w:pPr>
          <w:hyperlink w:anchor="_Toc120553564" w:history="1">
            <w:r w:rsidR="002F1AB3" w:rsidRPr="00D200F0">
              <w:rPr>
                <w:rStyle w:val="ab"/>
                <w:sz w:val="28"/>
                <w:szCs w:val="28"/>
              </w:rPr>
              <w:t>1.1 Развитие нейронауки.  Первые точки пересечения права и нейронауки</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_Toc120553564 \h </w:instrText>
            </w:r>
            <w:r w:rsidR="002F1AB3" w:rsidRPr="00D200F0">
              <w:rPr>
                <w:webHidden/>
                <w:sz w:val="28"/>
                <w:szCs w:val="28"/>
              </w:rPr>
            </w:r>
            <w:r w:rsidR="002F1AB3" w:rsidRPr="00D200F0">
              <w:rPr>
                <w:webHidden/>
                <w:sz w:val="28"/>
                <w:szCs w:val="28"/>
              </w:rPr>
              <w:fldChar w:fldCharType="separate"/>
            </w:r>
            <w:r w:rsidR="00D95A30">
              <w:rPr>
                <w:webHidden/>
                <w:sz w:val="28"/>
                <w:szCs w:val="28"/>
              </w:rPr>
              <w:t>5</w:t>
            </w:r>
            <w:r w:rsidR="002F1AB3" w:rsidRPr="00D200F0">
              <w:rPr>
                <w:webHidden/>
                <w:sz w:val="28"/>
                <w:szCs w:val="28"/>
              </w:rPr>
              <w:fldChar w:fldCharType="end"/>
            </w:r>
          </w:hyperlink>
        </w:p>
        <w:p w14:paraId="04F6847A" w14:textId="77777777" w:rsidR="002F1AB3" w:rsidRPr="00D200F0" w:rsidRDefault="003215E0" w:rsidP="002F1AB3">
          <w:pPr>
            <w:pStyle w:val="11"/>
            <w:rPr>
              <w:rFonts w:eastAsiaTheme="minorEastAsia"/>
              <w:sz w:val="28"/>
              <w:szCs w:val="28"/>
              <w:lang w:eastAsia="ru-RU"/>
            </w:rPr>
          </w:pPr>
          <w:hyperlink w:anchor="_Toc120553565" w:history="1">
            <w:r w:rsidR="002F1AB3" w:rsidRPr="00D200F0">
              <w:rPr>
                <w:rStyle w:val="ab"/>
                <w:sz w:val="28"/>
                <w:szCs w:val="28"/>
              </w:rPr>
              <w:t>1.2 Нейроюриспруденция в 21 веке</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_Toc120553565 \h </w:instrText>
            </w:r>
            <w:r w:rsidR="002F1AB3" w:rsidRPr="00D200F0">
              <w:rPr>
                <w:webHidden/>
                <w:sz w:val="28"/>
                <w:szCs w:val="28"/>
              </w:rPr>
            </w:r>
            <w:r w:rsidR="002F1AB3" w:rsidRPr="00D200F0">
              <w:rPr>
                <w:webHidden/>
                <w:sz w:val="28"/>
                <w:szCs w:val="28"/>
              </w:rPr>
              <w:fldChar w:fldCharType="separate"/>
            </w:r>
            <w:r w:rsidR="00D95A30">
              <w:rPr>
                <w:webHidden/>
                <w:sz w:val="28"/>
                <w:szCs w:val="28"/>
              </w:rPr>
              <w:t>9</w:t>
            </w:r>
            <w:r w:rsidR="002F1AB3" w:rsidRPr="00D200F0">
              <w:rPr>
                <w:webHidden/>
                <w:sz w:val="28"/>
                <w:szCs w:val="28"/>
              </w:rPr>
              <w:fldChar w:fldCharType="end"/>
            </w:r>
          </w:hyperlink>
        </w:p>
        <w:p w14:paraId="0044EC21" w14:textId="77777777" w:rsidR="002F1AB3" w:rsidRPr="00D200F0" w:rsidRDefault="003215E0" w:rsidP="002F1AB3">
          <w:pPr>
            <w:pStyle w:val="11"/>
            <w:rPr>
              <w:rFonts w:eastAsiaTheme="minorEastAsia"/>
              <w:sz w:val="28"/>
              <w:szCs w:val="28"/>
              <w:lang w:eastAsia="ru-RU"/>
            </w:rPr>
          </w:pPr>
          <w:hyperlink w:anchor="_Toc120553566" w:history="1">
            <w:r w:rsidR="002F1AB3" w:rsidRPr="00D200F0">
              <w:rPr>
                <w:rStyle w:val="ab"/>
                <w:rFonts w:eastAsia="Arial Unicode MS"/>
                <w:sz w:val="28"/>
                <w:szCs w:val="28"/>
              </w:rPr>
              <w:t>Глава 2.  Правовое регулирование нейронных сетей. Точки пересечения права и нейронауки в 21 веке</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_Toc120553566 \h </w:instrText>
            </w:r>
            <w:r w:rsidR="002F1AB3" w:rsidRPr="00D200F0">
              <w:rPr>
                <w:webHidden/>
                <w:sz w:val="28"/>
                <w:szCs w:val="28"/>
              </w:rPr>
            </w:r>
            <w:r w:rsidR="002F1AB3" w:rsidRPr="00D200F0">
              <w:rPr>
                <w:webHidden/>
                <w:sz w:val="28"/>
                <w:szCs w:val="28"/>
              </w:rPr>
              <w:fldChar w:fldCharType="separate"/>
            </w:r>
            <w:r w:rsidR="00D95A30">
              <w:rPr>
                <w:webHidden/>
                <w:sz w:val="28"/>
                <w:szCs w:val="28"/>
              </w:rPr>
              <w:t>13</w:t>
            </w:r>
            <w:r w:rsidR="002F1AB3" w:rsidRPr="00D200F0">
              <w:rPr>
                <w:webHidden/>
                <w:sz w:val="28"/>
                <w:szCs w:val="28"/>
              </w:rPr>
              <w:fldChar w:fldCharType="end"/>
            </w:r>
          </w:hyperlink>
        </w:p>
        <w:p w14:paraId="6F235D1E" w14:textId="77777777" w:rsidR="002F1AB3" w:rsidRPr="00D200F0" w:rsidRDefault="003215E0" w:rsidP="002F1AB3">
          <w:pPr>
            <w:pStyle w:val="11"/>
            <w:rPr>
              <w:rFonts w:eastAsiaTheme="minorEastAsia"/>
              <w:sz w:val="28"/>
              <w:szCs w:val="28"/>
              <w:lang w:eastAsia="ru-RU"/>
            </w:rPr>
          </w:pPr>
          <w:hyperlink w:anchor="_Toc120553567" w:history="1">
            <w:r w:rsidR="002F1AB3" w:rsidRPr="00D200F0">
              <w:rPr>
                <w:rStyle w:val="ab"/>
                <w:sz w:val="28"/>
                <w:szCs w:val="28"/>
              </w:rPr>
              <w:t>2.1 Понятие «Искусственный интеллект» в законодательстве</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_Toc120553567 \h </w:instrText>
            </w:r>
            <w:r w:rsidR="002F1AB3" w:rsidRPr="00D200F0">
              <w:rPr>
                <w:webHidden/>
                <w:sz w:val="28"/>
                <w:szCs w:val="28"/>
              </w:rPr>
            </w:r>
            <w:r w:rsidR="002F1AB3" w:rsidRPr="00D200F0">
              <w:rPr>
                <w:webHidden/>
                <w:sz w:val="28"/>
                <w:szCs w:val="28"/>
              </w:rPr>
              <w:fldChar w:fldCharType="separate"/>
            </w:r>
            <w:r w:rsidR="00D95A30">
              <w:rPr>
                <w:webHidden/>
                <w:sz w:val="28"/>
                <w:szCs w:val="28"/>
              </w:rPr>
              <w:t>13</w:t>
            </w:r>
            <w:r w:rsidR="002F1AB3" w:rsidRPr="00D200F0">
              <w:rPr>
                <w:webHidden/>
                <w:sz w:val="28"/>
                <w:szCs w:val="28"/>
              </w:rPr>
              <w:fldChar w:fldCharType="end"/>
            </w:r>
          </w:hyperlink>
        </w:p>
        <w:p w14:paraId="3AB82B68" w14:textId="77777777" w:rsidR="002F1AB3" w:rsidRPr="00D200F0" w:rsidRDefault="003215E0" w:rsidP="002F1AB3">
          <w:pPr>
            <w:pStyle w:val="11"/>
            <w:rPr>
              <w:rFonts w:eastAsiaTheme="minorEastAsia"/>
              <w:sz w:val="28"/>
              <w:szCs w:val="28"/>
              <w:lang w:eastAsia="ru-RU"/>
            </w:rPr>
          </w:pPr>
          <w:hyperlink w:anchor="_Toc120553568" w:history="1">
            <w:r w:rsidR="002F1AB3" w:rsidRPr="00D200F0">
              <w:rPr>
                <w:rStyle w:val="ab"/>
                <w:sz w:val="28"/>
                <w:szCs w:val="28"/>
              </w:rPr>
              <w:t>2.2 Нейронная сеть как субъект и объект в нейроправе</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_Toc120553568 \h </w:instrText>
            </w:r>
            <w:r w:rsidR="002F1AB3" w:rsidRPr="00D200F0">
              <w:rPr>
                <w:webHidden/>
                <w:sz w:val="28"/>
                <w:szCs w:val="28"/>
              </w:rPr>
            </w:r>
            <w:r w:rsidR="002F1AB3" w:rsidRPr="00D200F0">
              <w:rPr>
                <w:webHidden/>
                <w:sz w:val="28"/>
                <w:szCs w:val="28"/>
              </w:rPr>
              <w:fldChar w:fldCharType="separate"/>
            </w:r>
            <w:r w:rsidR="00D95A30">
              <w:rPr>
                <w:webHidden/>
                <w:sz w:val="28"/>
                <w:szCs w:val="28"/>
              </w:rPr>
              <w:t>16</w:t>
            </w:r>
            <w:r w:rsidR="002F1AB3" w:rsidRPr="00D200F0">
              <w:rPr>
                <w:webHidden/>
                <w:sz w:val="28"/>
                <w:szCs w:val="28"/>
              </w:rPr>
              <w:fldChar w:fldCharType="end"/>
            </w:r>
          </w:hyperlink>
        </w:p>
        <w:p w14:paraId="4665FF09" w14:textId="71EB25D0" w:rsidR="002F1AB3" w:rsidRPr="00D200F0" w:rsidRDefault="003215E0" w:rsidP="002F1AB3">
          <w:pPr>
            <w:pStyle w:val="11"/>
            <w:rPr>
              <w:rFonts w:eastAsiaTheme="minorEastAsia"/>
              <w:sz w:val="28"/>
              <w:szCs w:val="28"/>
              <w:lang w:eastAsia="ru-RU"/>
            </w:rPr>
          </w:pPr>
          <w:hyperlink w:anchor="_Toc120553569" w:history="1">
            <w:r w:rsidR="002F1AB3" w:rsidRPr="00D200F0">
              <w:rPr>
                <w:rStyle w:val="ab"/>
                <w:sz w:val="28"/>
                <w:szCs w:val="28"/>
              </w:rPr>
              <w:t>2.3</w:t>
            </w:r>
            <w:r w:rsidR="002F1AB3" w:rsidRPr="00D200F0">
              <w:rPr>
                <w:rFonts w:eastAsiaTheme="minorEastAsia"/>
                <w:sz w:val="28"/>
                <w:szCs w:val="28"/>
                <w:lang w:eastAsia="ru-RU"/>
              </w:rPr>
              <w:t xml:space="preserve"> </w:t>
            </w:r>
            <w:r w:rsidR="002F1AB3" w:rsidRPr="00D200F0">
              <w:rPr>
                <w:rStyle w:val="ab"/>
                <w:sz w:val="28"/>
                <w:szCs w:val="28"/>
              </w:rPr>
              <w:t>Правовое регулирование нейронных сетей. Беспилотные автомобили</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_Toc120553569 \h </w:instrText>
            </w:r>
            <w:r w:rsidR="002F1AB3" w:rsidRPr="00D200F0">
              <w:rPr>
                <w:webHidden/>
                <w:sz w:val="28"/>
                <w:szCs w:val="28"/>
              </w:rPr>
            </w:r>
            <w:r w:rsidR="002F1AB3" w:rsidRPr="00D200F0">
              <w:rPr>
                <w:webHidden/>
                <w:sz w:val="28"/>
                <w:szCs w:val="28"/>
              </w:rPr>
              <w:fldChar w:fldCharType="separate"/>
            </w:r>
            <w:r w:rsidR="00D95A30">
              <w:rPr>
                <w:webHidden/>
                <w:sz w:val="28"/>
                <w:szCs w:val="28"/>
              </w:rPr>
              <w:t>18</w:t>
            </w:r>
            <w:r w:rsidR="002F1AB3" w:rsidRPr="00D200F0">
              <w:rPr>
                <w:webHidden/>
                <w:sz w:val="28"/>
                <w:szCs w:val="28"/>
              </w:rPr>
              <w:fldChar w:fldCharType="end"/>
            </w:r>
          </w:hyperlink>
        </w:p>
        <w:p w14:paraId="51F5D655" w14:textId="77777777" w:rsidR="002F1AB3" w:rsidRPr="00D200F0" w:rsidRDefault="003215E0" w:rsidP="002F1AB3">
          <w:pPr>
            <w:pStyle w:val="11"/>
            <w:rPr>
              <w:rFonts w:eastAsiaTheme="minorEastAsia"/>
              <w:sz w:val="28"/>
              <w:szCs w:val="28"/>
              <w:lang w:eastAsia="ru-RU"/>
            </w:rPr>
          </w:pPr>
          <w:hyperlink w:anchor="_Toc120553570" w:history="1">
            <w:r w:rsidR="002F1AB3" w:rsidRPr="00D200F0">
              <w:rPr>
                <w:rStyle w:val="ab"/>
                <w:sz w:val="28"/>
                <w:szCs w:val="28"/>
              </w:rPr>
              <w:t>2.4 Проблемы и перспективы правового регулирования работы беспилотных автомобилей в РФ</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_Toc120553570 \h </w:instrText>
            </w:r>
            <w:r w:rsidR="002F1AB3" w:rsidRPr="00D200F0">
              <w:rPr>
                <w:webHidden/>
                <w:sz w:val="28"/>
                <w:szCs w:val="28"/>
              </w:rPr>
            </w:r>
            <w:r w:rsidR="002F1AB3" w:rsidRPr="00D200F0">
              <w:rPr>
                <w:webHidden/>
                <w:sz w:val="28"/>
                <w:szCs w:val="28"/>
              </w:rPr>
              <w:fldChar w:fldCharType="separate"/>
            </w:r>
            <w:r w:rsidR="00D95A30">
              <w:rPr>
                <w:webHidden/>
                <w:sz w:val="28"/>
                <w:szCs w:val="28"/>
              </w:rPr>
              <w:t>23</w:t>
            </w:r>
            <w:r w:rsidR="002F1AB3" w:rsidRPr="00D200F0">
              <w:rPr>
                <w:webHidden/>
                <w:sz w:val="28"/>
                <w:szCs w:val="28"/>
              </w:rPr>
              <w:fldChar w:fldCharType="end"/>
            </w:r>
          </w:hyperlink>
        </w:p>
        <w:p w14:paraId="5F2C6174" w14:textId="77777777" w:rsidR="002F1AB3" w:rsidRPr="00D200F0" w:rsidRDefault="003215E0" w:rsidP="002F1AB3">
          <w:pPr>
            <w:pStyle w:val="11"/>
            <w:rPr>
              <w:rFonts w:eastAsiaTheme="minorEastAsia"/>
              <w:sz w:val="28"/>
              <w:szCs w:val="28"/>
              <w:lang w:eastAsia="ru-RU"/>
            </w:rPr>
          </w:pPr>
          <w:hyperlink w:anchor="_Toc120553571" w:history="1">
            <w:r w:rsidR="002F1AB3" w:rsidRPr="00D200F0">
              <w:rPr>
                <w:rStyle w:val="ab"/>
                <w:sz w:val="28"/>
                <w:szCs w:val="28"/>
              </w:rPr>
              <w:t>Глава 3. Правовое регулирование беспилотных автомобилей в иностранных государствах</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_Toc120553571 \h </w:instrText>
            </w:r>
            <w:r w:rsidR="002F1AB3" w:rsidRPr="00D200F0">
              <w:rPr>
                <w:webHidden/>
                <w:sz w:val="28"/>
                <w:szCs w:val="28"/>
              </w:rPr>
            </w:r>
            <w:r w:rsidR="002F1AB3" w:rsidRPr="00D200F0">
              <w:rPr>
                <w:webHidden/>
                <w:sz w:val="28"/>
                <w:szCs w:val="28"/>
              </w:rPr>
              <w:fldChar w:fldCharType="separate"/>
            </w:r>
            <w:r w:rsidR="00D95A30">
              <w:rPr>
                <w:webHidden/>
                <w:sz w:val="28"/>
                <w:szCs w:val="28"/>
              </w:rPr>
              <w:t>26</w:t>
            </w:r>
            <w:r w:rsidR="002F1AB3" w:rsidRPr="00D200F0">
              <w:rPr>
                <w:webHidden/>
                <w:sz w:val="28"/>
                <w:szCs w:val="28"/>
              </w:rPr>
              <w:fldChar w:fldCharType="end"/>
            </w:r>
          </w:hyperlink>
        </w:p>
        <w:p w14:paraId="44A39288" w14:textId="77777777" w:rsidR="002F1AB3" w:rsidRPr="00D200F0" w:rsidRDefault="003215E0" w:rsidP="002F1AB3">
          <w:pPr>
            <w:pStyle w:val="11"/>
            <w:rPr>
              <w:rFonts w:eastAsiaTheme="minorEastAsia"/>
              <w:sz w:val="28"/>
              <w:szCs w:val="28"/>
              <w:lang w:eastAsia="ru-RU"/>
            </w:rPr>
          </w:pPr>
          <w:hyperlink w:anchor="_Toc120553572" w:history="1">
            <w:r w:rsidR="002F1AB3" w:rsidRPr="00D200F0">
              <w:rPr>
                <w:rStyle w:val="ab"/>
                <w:sz w:val="28"/>
                <w:szCs w:val="28"/>
              </w:rPr>
              <w:t>3.1 Правовое регулирование беспилотных автомобилей в США</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_Toc120553572 \h </w:instrText>
            </w:r>
            <w:r w:rsidR="002F1AB3" w:rsidRPr="00D200F0">
              <w:rPr>
                <w:webHidden/>
                <w:sz w:val="28"/>
                <w:szCs w:val="28"/>
              </w:rPr>
            </w:r>
            <w:r w:rsidR="002F1AB3" w:rsidRPr="00D200F0">
              <w:rPr>
                <w:webHidden/>
                <w:sz w:val="28"/>
                <w:szCs w:val="28"/>
              </w:rPr>
              <w:fldChar w:fldCharType="separate"/>
            </w:r>
            <w:r w:rsidR="00D95A30">
              <w:rPr>
                <w:webHidden/>
                <w:sz w:val="28"/>
                <w:szCs w:val="28"/>
              </w:rPr>
              <w:t>26</w:t>
            </w:r>
            <w:r w:rsidR="002F1AB3" w:rsidRPr="00D200F0">
              <w:rPr>
                <w:webHidden/>
                <w:sz w:val="28"/>
                <w:szCs w:val="28"/>
              </w:rPr>
              <w:fldChar w:fldCharType="end"/>
            </w:r>
          </w:hyperlink>
        </w:p>
        <w:p w14:paraId="52393AC1" w14:textId="77777777" w:rsidR="002F1AB3" w:rsidRPr="00D200F0" w:rsidRDefault="003215E0" w:rsidP="002F1AB3">
          <w:pPr>
            <w:pStyle w:val="11"/>
            <w:rPr>
              <w:rFonts w:eastAsiaTheme="minorEastAsia"/>
              <w:sz w:val="28"/>
              <w:szCs w:val="28"/>
              <w:lang w:eastAsia="ru-RU"/>
            </w:rPr>
          </w:pPr>
          <w:hyperlink w:anchor="_Toc120553573" w:history="1">
            <w:r w:rsidR="002F1AB3" w:rsidRPr="00D200F0">
              <w:rPr>
                <w:rStyle w:val="ab"/>
                <w:sz w:val="28"/>
                <w:szCs w:val="28"/>
              </w:rPr>
              <w:t>3.2 Правовое регулирование беспилотных автомобилей в Китае</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_Toc120553573 \h </w:instrText>
            </w:r>
            <w:r w:rsidR="002F1AB3" w:rsidRPr="00D200F0">
              <w:rPr>
                <w:webHidden/>
                <w:sz w:val="28"/>
                <w:szCs w:val="28"/>
              </w:rPr>
            </w:r>
            <w:r w:rsidR="002F1AB3" w:rsidRPr="00D200F0">
              <w:rPr>
                <w:webHidden/>
                <w:sz w:val="28"/>
                <w:szCs w:val="28"/>
              </w:rPr>
              <w:fldChar w:fldCharType="separate"/>
            </w:r>
            <w:r w:rsidR="00D95A30">
              <w:rPr>
                <w:webHidden/>
                <w:sz w:val="28"/>
                <w:szCs w:val="28"/>
              </w:rPr>
              <w:t>30</w:t>
            </w:r>
            <w:r w:rsidR="002F1AB3" w:rsidRPr="00D200F0">
              <w:rPr>
                <w:webHidden/>
                <w:sz w:val="28"/>
                <w:szCs w:val="28"/>
              </w:rPr>
              <w:fldChar w:fldCharType="end"/>
            </w:r>
          </w:hyperlink>
        </w:p>
        <w:p w14:paraId="788FE5A9" w14:textId="77777777" w:rsidR="002F1AB3" w:rsidRPr="00D200F0" w:rsidRDefault="003215E0" w:rsidP="002F1AB3">
          <w:pPr>
            <w:pStyle w:val="11"/>
            <w:rPr>
              <w:rFonts w:eastAsiaTheme="minorEastAsia"/>
              <w:sz w:val="28"/>
              <w:szCs w:val="28"/>
              <w:lang w:eastAsia="ru-RU"/>
            </w:rPr>
          </w:pPr>
          <w:hyperlink w:anchor="_Toc120553574" w:history="1">
            <w:r w:rsidR="002F1AB3" w:rsidRPr="00D200F0">
              <w:rPr>
                <w:rStyle w:val="ab"/>
                <w:sz w:val="28"/>
                <w:szCs w:val="28"/>
              </w:rPr>
              <w:t>Законопроект «О внесении изменений в главу 12 КоАП РФ «Административные правонарушения в области дорожного движения»</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_Toc120553574 \h </w:instrText>
            </w:r>
            <w:r w:rsidR="002F1AB3" w:rsidRPr="00D200F0">
              <w:rPr>
                <w:webHidden/>
                <w:sz w:val="28"/>
                <w:szCs w:val="28"/>
              </w:rPr>
            </w:r>
            <w:r w:rsidR="002F1AB3" w:rsidRPr="00D200F0">
              <w:rPr>
                <w:webHidden/>
                <w:sz w:val="28"/>
                <w:szCs w:val="28"/>
              </w:rPr>
              <w:fldChar w:fldCharType="separate"/>
            </w:r>
            <w:r w:rsidR="00D95A30">
              <w:rPr>
                <w:webHidden/>
                <w:sz w:val="28"/>
                <w:szCs w:val="28"/>
              </w:rPr>
              <w:t>33</w:t>
            </w:r>
            <w:r w:rsidR="002F1AB3" w:rsidRPr="00D200F0">
              <w:rPr>
                <w:webHidden/>
                <w:sz w:val="28"/>
                <w:szCs w:val="28"/>
              </w:rPr>
              <w:fldChar w:fldCharType="end"/>
            </w:r>
          </w:hyperlink>
        </w:p>
        <w:p w14:paraId="436A85A5" w14:textId="77777777" w:rsidR="002F1AB3" w:rsidRPr="00D200F0" w:rsidRDefault="003215E0" w:rsidP="002F1AB3">
          <w:pPr>
            <w:pStyle w:val="11"/>
            <w:rPr>
              <w:rFonts w:eastAsiaTheme="minorEastAsia"/>
              <w:sz w:val="28"/>
              <w:szCs w:val="28"/>
              <w:lang w:eastAsia="ru-RU"/>
            </w:rPr>
          </w:pPr>
          <w:hyperlink w:anchor="_Toc120553575" w:history="1">
            <w:r w:rsidR="002F1AB3" w:rsidRPr="00D200F0">
              <w:rPr>
                <w:rStyle w:val="ab"/>
                <w:sz w:val="28"/>
                <w:szCs w:val="28"/>
              </w:rPr>
              <w:t>Заключение</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_Toc120553575 \h </w:instrText>
            </w:r>
            <w:r w:rsidR="002F1AB3" w:rsidRPr="00D200F0">
              <w:rPr>
                <w:webHidden/>
                <w:sz w:val="28"/>
                <w:szCs w:val="28"/>
              </w:rPr>
            </w:r>
            <w:r w:rsidR="002F1AB3" w:rsidRPr="00D200F0">
              <w:rPr>
                <w:webHidden/>
                <w:sz w:val="28"/>
                <w:szCs w:val="28"/>
              </w:rPr>
              <w:fldChar w:fldCharType="separate"/>
            </w:r>
            <w:r w:rsidR="00D95A30">
              <w:rPr>
                <w:webHidden/>
                <w:sz w:val="28"/>
                <w:szCs w:val="28"/>
              </w:rPr>
              <w:t>42</w:t>
            </w:r>
            <w:r w:rsidR="002F1AB3" w:rsidRPr="00D200F0">
              <w:rPr>
                <w:webHidden/>
                <w:sz w:val="28"/>
                <w:szCs w:val="28"/>
              </w:rPr>
              <w:fldChar w:fldCharType="end"/>
            </w:r>
          </w:hyperlink>
        </w:p>
        <w:p w14:paraId="6895F184" w14:textId="77777777" w:rsidR="002F1AB3" w:rsidRPr="00D200F0" w:rsidRDefault="003215E0" w:rsidP="002F1AB3">
          <w:pPr>
            <w:pStyle w:val="11"/>
            <w:rPr>
              <w:rFonts w:eastAsiaTheme="minorEastAsia"/>
              <w:sz w:val="28"/>
              <w:szCs w:val="28"/>
              <w:lang w:eastAsia="ru-RU"/>
            </w:rPr>
          </w:pPr>
          <w:hyperlink w:anchor="_Toc120553576" w:history="1">
            <w:r w:rsidR="002F1AB3" w:rsidRPr="00D200F0">
              <w:rPr>
                <w:rStyle w:val="ab"/>
                <w:sz w:val="28"/>
                <w:szCs w:val="28"/>
              </w:rPr>
              <w:t>Список литературы</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_Toc120553576 \h </w:instrText>
            </w:r>
            <w:r w:rsidR="002F1AB3" w:rsidRPr="00D200F0">
              <w:rPr>
                <w:webHidden/>
                <w:sz w:val="28"/>
                <w:szCs w:val="28"/>
              </w:rPr>
            </w:r>
            <w:r w:rsidR="002F1AB3" w:rsidRPr="00D200F0">
              <w:rPr>
                <w:webHidden/>
                <w:sz w:val="28"/>
                <w:szCs w:val="28"/>
              </w:rPr>
              <w:fldChar w:fldCharType="separate"/>
            </w:r>
            <w:r w:rsidR="00D95A30">
              <w:rPr>
                <w:webHidden/>
                <w:sz w:val="28"/>
                <w:szCs w:val="28"/>
              </w:rPr>
              <w:t>45</w:t>
            </w:r>
            <w:r w:rsidR="002F1AB3" w:rsidRPr="00D200F0">
              <w:rPr>
                <w:webHidden/>
                <w:sz w:val="28"/>
                <w:szCs w:val="28"/>
              </w:rPr>
              <w:fldChar w:fldCharType="end"/>
            </w:r>
          </w:hyperlink>
        </w:p>
        <w:p w14:paraId="5B5F4857" w14:textId="77777777" w:rsidR="002F1AB3" w:rsidRPr="00D200F0" w:rsidRDefault="003215E0" w:rsidP="002F1AB3">
          <w:pPr>
            <w:pStyle w:val="11"/>
            <w:rPr>
              <w:rFonts w:eastAsiaTheme="minorEastAsia"/>
              <w:sz w:val="28"/>
              <w:szCs w:val="28"/>
              <w:lang w:eastAsia="ru-RU"/>
            </w:rPr>
          </w:pPr>
          <w:hyperlink w:anchor="_Toc120553577" w:history="1">
            <w:r w:rsidR="002F1AB3" w:rsidRPr="00D200F0">
              <w:rPr>
                <w:rStyle w:val="ab"/>
                <w:sz w:val="28"/>
                <w:szCs w:val="28"/>
              </w:rPr>
              <w:t>Приложения</w:t>
            </w:r>
            <w:r w:rsidR="002F1AB3" w:rsidRPr="00D200F0">
              <w:rPr>
                <w:webHidden/>
                <w:sz w:val="28"/>
                <w:szCs w:val="28"/>
              </w:rPr>
              <w:tab/>
            </w:r>
            <w:r w:rsidR="002F1AB3" w:rsidRPr="00D200F0">
              <w:rPr>
                <w:webHidden/>
                <w:sz w:val="28"/>
                <w:szCs w:val="28"/>
              </w:rPr>
              <w:fldChar w:fldCharType="begin"/>
            </w:r>
            <w:r w:rsidR="002F1AB3" w:rsidRPr="00D200F0">
              <w:rPr>
                <w:webHidden/>
                <w:sz w:val="28"/>
                <w:szCs w:val="28"/>
              </w:rPr>
              <w:instrText xml:space="preserve"> PAGEREF _Toc120553577 \h </w:instrText>
            </w:r>
            <w:r w:rsidR="002F1AB3" w:rsidRPr="00D200F0">
              <w:rPr>
                <w:webHidden/>
                <w:sz w:val="28"/>
                <w:szCs w:val="28"/>
              </w:rPr>
            </w:r>
            <w:r w:rsidR="002F1AB3" w:rsidRPr="00D200F0">
              <w:rPr>
                <w:webHidden/>
                <w:sz w:val="28"/>
                <w:szCs w:val="28"/>
              </w:rPr>
              <w:fldChar w:fldCharType="separate"/>
            </w:r>
            <w:r w:rsidR="00D95A30">
              <w:rPr>
                <w:webHidden/>
                <w:sz w:val="28"/>
                <w:szCs w:val="28"/>
              </w:rPr>
              <w:t>48</w:t>
            </w:r>
            <w:r w:rsidR="002F1AB3" w:rsidRPr="00D200F0">
              <w:rPr>
                <w:webHidden/>
                <w:sz w:val="28"/>
                <w:szCs w:val="28"/>
              </w:rPr>
              <w:fldChar w:fldCharType="end"/>
            </w:r>
          </w:hyperlink>
        </w:p>
        <w:p w14:paraId="27A8CD7F" w14:textId="4D683C34" w:rsidR="002B4309" w:rsidRPr="00D200F0" w:rsidRDefault="002B4309" w:rsidP="007E1E00">
          <w:pPr>
            <w:tabs>
              <w:tab w:val="left" w:pos="8085"/>
            </w:tabs>
            <w:rPr>
              <w:rFonts w:ascii="Times New Roman" w:hAnsi="Times New Roman" w:cs="Times New Roman"/>
              <w:sz w:val="28"/>
              <w:szCs w:val="28"/>
            </w:rPr>
          </w:pPr>
          <w:r w:rsidRPr="00D200F0">
            <w:rPr>
              <w:rFonts w:ascii="Times New Roman" w:hAnsi="Times New Roman" w:cs="Times New Roman"/>
              <w:bCs/>
              <w:sz w:val="28"/>
              <w:szCs w:val="28"/>
            </w:rPr>
            <w:fldChar w:fldCharType="end"/>
          </w:r>
          <w:r w:rsidR="007E1E00" w:rsidRPr="00D200F0">
            <w:rPr>
              <w:rFonts w:ascii="Times New Roman" w:hAnsi="Times New Roman" w:cs="Times New Roman"/>
              <w:bCs/>
              <w:sz w:val="28"/>
              <w:szCs w:val="28"/>
            </w:rPr>
            <w:tab/>
          </w:r>
        </w:p>
      </w:sdtContent>
    </w:sdt>
    <w:p w14:paraId="11E03E35" w14:textId="77777777" w:rsidR="00922CE4" w:rsidRPr="00FD3A95" w:rsidRDefault="00922CE4" w:rsidP="00E34A6F">
      <w:pPr>
        <w:rPr>
          <w:rFonts w:ascii="Times New Roman" w:hAnsi="Times New Roman" w:cs="Times New Roman"/>
          <w:sz w:val="32"/>
          <w:szCs w:val="32"/>
        </w:rPr>
      </w:pPr>
    </w:p>
    <w:p w14:paraId="62BF2C27" w14:textId="77777777" w:rsidR="00E34A6F" w:rsidRPr="00FD3A95" w:rsidRDefault="00E34A6F" w:rsidP="00E34A6F">
      <w:pPr>
        <w:rPr>
          <w:rFonts w:ascii="Times New Roman" w:hAnsi="Times New Roman" w:cs="Times New Roman"/>
          <w:sz w:val="32"/>
          <w:szCs w:val="32"/>
        </w:rPr>
      </w:pPr>
    </w:p>
    <w:p w14:paraId="5B0DB726" w14:textId="77777777" w:rsidR="00E34A6F" w:rsidRPr="00FD3A95" w:rsidRDefault="00E34A6F" w:rsidP="00E34A6F">
      <w:pPr>
        <w:rPr>
          <w:rFonts w:ascii="Times New Roman" w:hAnsi="Times New Roman" w:cs="Times New Roman"/>
          <w:sz w:val="32"/>
          <w:szCs w:val="32"/>
        </w:rPr>
      </w:pPr>
    </w:p>
    <w:p w14:paraId="3838049F" w14:textId="77777777" w:rsidR="00E34A6F" w:rsidRPr="00FD3A95" w:rsidRDefault="00E34A6F" w:rsidP="00E34A6F">
      <w:pPr>
        <w:rPr>
          <w:rFonts w:ascii="Times New Roman" w:hAnsi="Times New Roman" w:cs="Times New Roman"/>
          <w:sz w:val="32"/>
          <w:szCs w:val="32"/>
        </w:rPr>
      </w:pPr>
    </w:p>
    <w:p w14:paraId="58161D1B" w14:textId="77777777" w:rsidR="00E34A6F" w:rsidRPr="00FD3A95" w:rsidRDefault="00E34A6F" w:rsidP="00E34A6F">
      <w:pPr>
        <w:rPr>
          <w:rFonts w:ascii="Times New Roman" w:hAnsi="Times New Roman" w:cs="Times New Roman"/>
          <w:sz w:val="32"/>
          <w:szCs w:val="32"/>
        </w:rPr>
      </w:pPr>
    </w:p>
    <w:p w14:paraId="63676A60" w14:textId="77777777" w:rsidR="00E34A6F" w:rsidRDefault="00E34A6F" w:rsidP="00E34A6F">
      <w:pPr>
        <w:rPr>
          <w:rFonts w:ascii="Times New Roman" w:hAnsi="Times New Roman" w:cs="Times New Roman"/>
          <w:sz w:val="32"/>
          <w:szCs w:val="32"/>
        </w:rPr>
      </w:pPr>
    </w:p>
    <w:p w14:paraId="1168CF5A" w14:textId="77777777" w:rsidR="00E34A6F" w:rsidRDefault="00E34A6F" w:rsidP="00E34A6F">
      <w:pPr>
        <w:rPr>
          <w:rFonts w:ascii="Times New Roman" w:hAnsi="Times New Roman" w:cs="Times New Roman"/>
          <w:sz w:val="32"/>
          <w:szCs w:val="32"/>
        </w:rPr>
      </w:pPr>
    </w:p>
    <w:p w14:paraId="78FD10E9" w14:textId="7D8E393D" w:rsidR="00607F28" w:rsidRDefault="00607F28">
      <w:pPr>
        <w:rPr>
          <w:rFonts w:ascii="Times New Roman" w:eastAsiaTheme="majorEastAsia" w:hAnsi="Times New Roman" w:cs="Times New Roman"/>
          <w:b/>
          <w:color w:val="000000" w:themeColor="text1"/>
          <w:sz w:val="24"/>
          <w:szCs w:val="24"/>
        </w:rPr>
      </w:pPr>
    </w:p>
    <w:p w14:paraId="54783949" w14:textId="2BA8777F" w:rsidR="00FD3A95" w:rsidRPr="00D200F0" w:rsidRDefault="001E55D7" w:rsidP="00FD3A95">
      <w:pPr>
        <w:pStyle w:val="1"/>
        <w:jc w:val="center"/>
        <w:rPr>
          <w:rFonts w:ascii="Times New Roman" w:hAnsi="Times New Roman" w:cs="Times New Roman"/>
          <w:b/>
          <w:color w:val="000000" w:themeColor="text1"/>
          <w:sz w:val="28"/>
          <w:szCs w:val="28"/>
        </w:rPr>
      </w:pPr>
      <w:bookmarkStart w:id="1" w:name="_Toc120553562"/>
      <w:r w:rsidRPr="00D200F0">
        <w:rPr>
          <w:rFonts w:ascii="Times New Roman" w:hAnsi="Times New Roman" w:cs="Times New Roman"/>
          <w:b/>
          <w:color w:val="000000" w:themeColor="text1"/>
          <w:sz w:val="28"/>
          <w:szCs w:val="28"/>
        </w:rPr>
        <w:lastRenderedPageBreak/>
        <w:t>Введение</w:t>
      </w:r>
      <w:bookmarkEnd w:id="1"/>
    </w:p>
    <w:p w14:paraId="63B352A7" w14:textId="77777777" w:rsidR="00F47CF8" w:rsidRPr="00D200F0" w:rsidRDefault="00F47CF8" w:rsidP="00F47CF8">
      <w:pPr>
        <w:rPr>
          <w:sz w:val="28"/>
          <w:szCs w:val="28"/>
        </w:rPr>
      </w:pPr>
    </w:p>
    <w:p w14:paraId="233A7A44" w14:textId="77777777" w:rsidR="00AC5FB5" w:rsidRPr="00D200F0" w:rsidRDefault="007B52A2"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b/>
          <w:sz w:val="28"/>
          <w:szCs w:val="28"/>
        </w:rPr>
        <w:t xml:space="preserve">Актуальность </w:t>
      </w:r>
      <w:r w:rsidR="0078141A" w:rsidRPr="00D200F0">
        <w:rPr>
          <w:rFonts w:ascii="Times New Roman" w:hAnsi="Times New Roman" w:cs="Times New Roman"/>
          <w:b/>
          <w:sz w:val="28"/>
          <w:szCs w:val="28"/>
        </w:rPr>
        <w:t>исследования</w:t>
      </w:r>
      <w:r w:rsidR="00FA61C9" w:rsidRPr="00D200F0">
        <w:rPr>
          <w:rFonts w:ascii="Times New Roman" w:hAnsi="Times New Roman" w:cs="Times New Roman"/>
          <w:b/>
          <w:sz w:val="28"/>
          <w:szCs w:val="28"/>
        </w:rPr>
        <w:t xml:space="preserve"> </w:t>
      </w:r>
      <w:r w:rsidR="00FA61C9" w:rsidRPr="00D200F0">
        <w:rPr>
          <w:rFonts w:ascii="Times New Roman" w:hAnsi="Times New Roman" w:cs="Times New Roman"/>
          <w:sz w:val="28"/>
          <w:szCs w:val="28"/>
        </w:rPr>
        <w:t>обеспечивается тем, что о</w:t>
      </w:r>
      <w:r w:rsidR="002D3E0F" w:rsidRPr="00D200F0">
        <w:rPr>
          <w:rFonts w:ascii="Times New Roman" w:hAnsi="Times New Roman" w:cs="Times New Roman"/>
          <w:sz w:val="28"/>
          <w:szCs w:val="28"/>
        </w:rPr>
        <w:t xml:space="preserve">громную роль в развитии искусственного интеллекта играет </w:t>
      </w:r>
      <w:r w:rsidR="007860B1" w:rsidRPr="00D200F0">
        <w:rPr>
          <w:rFonts w:ascii="Times New Roman" w:hAnsi="Times New Roman" w:cs="Times New Roman"/>
          <w:sz w:val="28"/>
          <w:szCs w:val="28"/>
        </w:rPr>
        <w:t xml:space="preserve">активно развивающаяся в 21 веке </w:t>
      </w:r>
      <w:r w:rsidR="002D3E0F" w:rsidRPr="00D200F0">
        <w:rPr>
          <w:rFonts w:ascii="Times New Roman" w:hAnsi="Times New Roman" w:cs="Times New Roman"/>
          <w:sz w:val="28"/>
          <w:szCs w:val="28"/>
        </w:rPr>
        <w:t>нейронаука, которая включает в себя целый ряд различных областей.</w:t>
      </w:r>
      <w:r w:rsidR="00496A55" w:rsidRPr="00D200F0">
        <w:rPr>
          <w:rFonts w:ascii="Times New Roman" w:hAnsi="Times New Roman" w:cs="Times New Roman"/>
          <w:sz w:val="28"/>
          <w:szCs w:val="28"/>
        </w:rPr>
        <w:t xml:space="preserve"> </w:t>
      </w:r>
    </w:p>
    <w:p w14:paraId="157146E4" w14:textId="3B2ABE26" w:rsidR="00FA61C9" w:rsidRPr="00D200F0" w:rsidRDefault="00A25A3E"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Из</w:t>
      </w:r>
      <w:r w:rsidR="00E3773C" w:rsidRPr="00D200F0">
        <w:rPr>
          <w:rFonts w:ascii="Times New Roman" w:hAnsi="Times New Roman" w:cs="Times New Roman"/>
          <w:sz w:val="28"/>
          <w:szCs w:val="28"/>
        </w:rPr>
        <w:t xml:space="preserve"> </w:t>
      </w:r>
      <w:r w:rsidR="00FA61C9" w:rsidRPr="00D200F0">
        <w:rPr>
          <w:rFonts w:ascii="Times New Roman" w:hAnsi="Times New Roman" w:cs="Times New Roman"/>
          <w:sz w:val="28"/>
          <w:szCs w:val="28"/>
        </w:rPr>
        <w:t>нашей жизни стало появляться всё больше и больше вопросов, связанных с правовым регулированием работы искусственного интеллекта, из-за того, что он стал прочнее внедряться в нашу повседневную жизнь: появляются беспилотные автомобили и такси, искусственный интеллект активно внедряе</w:t>
      </w:r>
      <w:r w:rsidR="007860B1" w:rsidRPr="00D200F0">
        <w:rPr>
          <w:rFonts w:ascii="Times New Roman" w:hAnsi="Times New Roman" w:cs="Times New Roman"/>
          <w:sz w:val="28"/>
          <w:szCs w:val="28"/>
        </w:rPr>
        <w:t>тся на предприятиях</w:t>
      </w:r>
      <w:r w:rsidR="00FA61C9" w:rsidRPr="00D200F0">
        <w:rPr>
          <w:rFonts w:ascii="Times New Roman" w:hAnsi="Times New Roman" w:cs="Times New Roman"/>
          <w:sz w:val="28"/>
          <w:szCs w:val="28"/>
        </w:rPr>
        <w:t xml:space="preserve"> и делает то, что не способен сделать человек. Разумеется, с искусственным интеллектом возможно возникно</w:t>
      </w:r>
      <w:r w:rsidR="00485030" w:rsidRPr="00D200F0">
        <w:rPr>
          <w:rFonts w:ascii="Times New Roman" w:hAnsi="Times New Roman" w:cs="Times New Roman"/>
          <w:sz w:val="28"/>
          <w:szCs w:val="28"/>
        </w:rPr>
        <w:t>вение спорных ситуаций, нуждающихся</w:t>
      </w:r>
      <w:r w:rsidR="00FA61C9" w:rsidRPr="00D200F0">
        <w:rPr>
          <w:rFonts w:ascii="Times New Roman" w:hAnsi="Times New Roman" w:cs="Times New Roman"/>
          <w:sz w:val="28"/>
          <w:szCs w:val="28"/>
        </w:rPr>
        <w:t xml:space="preserve"> в правовом регулировании</w:t>
      </w:r>
      <w:r w:rsidR="007860B1" w:rsidRPr="00D200F0">
        <w:rPr>
          <w:rFonts w:ascii="Times New Roman" w:hAnsi="Times New Roman" w:cs="Times New Roman"/>
          <w:sz w:val="28"/>
          <w:szCs w:val="28"/>
        </w:rPr>
        <w:t>, которое, на данный момент, не представляется возможным из-за отсутствия соответствующих статей в законодательстве РФ</w:t>
      </w:r>
      <w:r w:rsidR="00FA61C9" w:rsidRPr="00D200F0">
        <w:rPr>
          <w:rFonts w:ascii="Times New Roman" w:hAnsi="Times New Roman" w:cs="Times New Roman"/>
          <w:sz w:val="28"/>
          <w:szCs w:val="28"/>
        </w:rPr>
        <w:t>. Например, возможно столкновение беспилотного автомобиля с другим авто, но при это</w:t>
      </w:r>
      <w:r w:rsidR="007860B1" w:rsidRPr="00D200F0">
        <w:rPr>
          <w:rFonts w:ascii="Times New Roman" w:hAnsi="Times New Roman" w:cs="Times New Roman"/>
          <w:sz w:val="28"/>
          <w:szCs w:val="28"/>
        </w:rPr>
        <w:t>м</w:t>
      </w:r>
      <w:r w:rsidR="00FA61C9" w:rsidRPr="00D200F0">
        <w:rPr>
          <w:rFonts w:ascii="Times New Roman" w:hAnsi="Times New Roman" w:cs="Times New Roman"/>
          <w:sz w:val="28"/>
          <w:szCs w:val="28"/>
        </w:rPr>
        <w:t>, обвинить искусственный интеллект</w:t>
      </w:r>
      <w:r w:rsidR="007860B1" w:rsidRPr="00D200F0">
        <w:rPr>
          <w:rFonts w:ascii="Times New Roman" w:hAnsi="Times New Roman" w:cs="Times New Roman"/>
          <w:sz w:val="28"/>
          <w:szCs w:val="28"/>
        </w:rPr>
        <w:t xml:space="preserve"> и привлечь его к юридической ответственности</w:t>
      </w:r>
      <w:r w:rsidR="00FA61C9" w:rsidRPr="00D200F0">
        <w:rPr>
          <w:rFonts w:ascii="Times New Roman" w:hAnsi="Times New Roman" w:cs="Times New Roman"/>
          <w:sz w:val="28"/>
          <w:szCs w:val="28"/>
        </w:rPr>
        <w:t xml:space="preserve"> не представляется возможным. Также могут возникать сбои на производстве, из-за чего </w:t>
      </w:r>
      <w:r w:rsidR="007860B1" w:rsidRPr="00D200F0">
        <w:rPr>
          <w:rFonts w:ascii="Times New Roman" w:hAnsi="Times New Roman" w:cs="Times New Roman"/>
          <w:sz w:val="28"/>
          <w:szCs w:val="28"/>
        </w:rPr>
        <w:t xml:space="preserve">искусственный интеллект может навредить человеку, но, опять же, привлечь искусственный интеллект к юридической ответственности не получится. </w:t>
      </w:r>
      <w:r w:rsidR="00E3773C" w:rsidRPr="00D200F0">
        <w:rPr>
          <w:rFonts w:ascii="Times New Roman" w:hAnsi="Times New Roman" w:cs="Times New Roman"/>
          <w:sz w:val="28"/>
          <w:szCs w:val="28"/>
        </w:rPr>
        <w:t>В связи с чем</w:t>
      </w:r>
      <w:r w:rsidR="007860B1" w:rsidRPr="00D200F0">
        <w:rPr>
          <w:rFonts w:ascii="Times New Roman" w:hAnsi="Times New Roman" w:cs="Times New Roman"/>
          <w:sz w:val="28"/>
          <w:szCs w:val="28"/>
        </w:rPr>
        <w:t xml:space="preserve"> необходимо детальное изучение случаев пересечения права и последних достижений нейронауки с целью создания законопроекта, регулирующего спорные ситуации, возникающие с участием искусственного интеллекта.</w:t>
      </w:r>
    </w:p>
    <w:p w14:paraId="35B9578B" w14:textId="77777777" w:rsidR="00F84A7D" w:rsidRPr="00D200F0" w:rsidRDefault="00F84A7D"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b/>
          <w:sz w:val="28"/>
          <w:szCs w:val="28"/>
        </w:rPr>
        <w:t xml:space="preserve">Цель работы: </w:t>
      </w:r>
      <w:r w:rsidRPr="00D200F0">
        <w:rPr>
          <w:rFonts w:ascii="Times New Roman" w:hAnsi="Times New Roman" w:cs="Times New Roman"/>
          <w:sz w:val="28"/>
          <w:szCs w:val="28"/>
        </w:rPr>
        <w:t>выявление и анализ точек пересечен</w:t>
      </w:r>
      <w:r w:rsidR="00B67EE6" w:rsidRPr="00D200F0">
        <w:rPr>
          <w:rFonts w:ascii="Times New Roman" w:hAnsi="Times New Roman" w:cs="Times New Roman"/>
          <w:sz w:val="28"/>
          <w:szCs w:val="28"/>
        </w:rPr>
        <w:t>ия права и нейронауки в 21 веке, посредством создания законопроекта в сфе</w:t>
      </w:r>
      <w:r w:rsidR="00D1442D" w:rsidRPr="00D200F0">
        <w:rPr>
          <w:rFonts w:ascii="Times New Roman" w:hAnsi="Times New Roman" w:cs="Times New Roman"/>
          <w:sz w:val="28"/>
          <w:szCs w:val="28"/>
        </w:rPr>
        <w:t>ре регулирования работы искусственного интеллекта</w:t>
      </w:r>
      <w:r w:rsidR="00B67EE6" w:rsidRPr="00D200F0">
        <w:rPr>
          <w:rFonts w:ascii="Times New Roman" w:hAnsi="Times New Roman" w:cs="Times New Roman"/>
          <w:sz w:val="28"/>
          <w:szCs w:val="28"/>
        </w:rPr>
        <w:t>.</w:t>
      </w:r>
    </w:p>
    <w:p w14:paraId="22604A9C" w14:textId="77777777" w:rsidR="00F84A7D" w:rsidRPr="00D200F0" w:rsidRDefault="00F84A7D" w:rsidP="007E1E00">
      <w:pPr>
        <w:spacing w:line="360" w:lineRule="auto"/>
        <w:ind w:firstLine="851"/>
        <w:jc w:val="both"/>
        <w:rPr>
          <w:rFonts w:ascii="Times New Roman" w:hAnsi="Times New Roman" w:cs="Times New Roman"/>
          <w:b/>
          <w:sz w:val="28"/>
          <w:szCs w:val="28"/>
        </w:rPr>
      </w:pPr>
      <w:r w:rsidRPr="00D200F0">
        <w:rPr>
          <w:rFonts w:ascii="Times New Roman" w:hAnsi="Times New Roman" w:cs="Times New Roman"/>
          <w:b/>
          <w:sz w:val="28"/>
          <w:szCs w:val="28"/>
        </w:rPr>
        <w:t>Задачи:</w:t>
      </w:r>
    </w:p>
    <w:p w14:paraId="631B17B7" w14:textId="77777777" w:rsidR="00F84A7D" w:rsidRPr="00D200F0" w:rsidRDefault="00F84A7D" w:rsidP="009C42A6">
      <w:pPr>
        <w:pStyle w:val="a3"/>
        <w:numPr>
          <w:ilvl w:val="0"/>
          <w:numId w:val="2"/>
        </w:numPr>
        <w:spacing w:line="360" w:lineRule="auto"/>
        <w:ind w:firstLine="709"/>
        <w:jc w:val="both"/>
        <w:rPr>
          <w:rFonts w:ascii="Times New Roman" w:hAnsi="Times New Roman" w:cs="Times New Roman"/>
          <w:sz w:val="28"/>
          <w:szCs w:val="28"/>
        </w:rPr>
      </w:pPr>
      <w:r w:rsidRPr="00D200F0">
        <w:rPr>
          <w:rFonts w:ascii="Times New Roman" w:hAnsi="Times New Roman" w:cs="Times New Roman"/>
          <w:sz w:val="28"/>
          <w:szCs w:val="28"/>
        </w:rPr>
        <w:t xml:space="preserve">Изучение </w:t>
      </w:r>
      <w:r w:rsidR="00FF357E" w:rsidRPr="00D200F0">
        <w:rPr>
          <w:rFonts w:ascii="Times New Roman" w:hAnsi="Times New Roman" w:cs="Times New Roman"/>
          <w:sz w:val="28"/>
          <w:szCs w:val="28"/>
        </w:rPr>
        <w:t>истории</w:t>
      </w:r>
      <w:r w:rsidR="00636A0E" w:rsidRPr="00D200F0">
        <w:rPr>
          <w:rFonts w:ascii="Times New Roman" w:hAnsi="Times New Roman" w:cs="Times New Roman"/>
          <w:sz w:val="28"/>
          <w:szCs w:val="28"/>
        </w:rPr>
        <w:t xml:space="preserve"> развития</w:t>
      </w:r>
      <w:r w:rsidR="00C070F7" w:rsidRPr="00D200F0">
        <w:rPr>
          <w:rFonts w:ascii="Times New Roman" w:hAnsi="Times New Roman" w:cs="Times New Roman"/>
          <w:sz w:val="28"/>
          <w:szCs w:val="28"/>
        </w:rPr>
        <w:t xml:space="preserve"> нейро</w:t>
      </w:r>
      <w:r w:rsidR="00FF357E" w:rsidRPr="00D200F0">
        <w:rPr>
          <w:rFonts w:ascii="Times New Roman" w:hAnsi="Times New Roman" w:cs="Times New Roman"/>
          <w:sz w:val="28"/>
          <w:szCs w:val="28"/>
        </w:rPr>
        <w:t>права</w:t>
      </w:r>
      <w:r w:rsidRPr="00D200F0">
        <w:rPr>
          <w:rFonts w:ascii="Times New Roman" w:hAnsi="Times New Roman" w:cs="Times New Roman"/>
          <w:sz w:val="28"/>
          <w:szCs w:val="28"/>
        </w:rPr>
        <w:t>;</w:t>
      </w:r>
    </w:p>
    <w:p w14:paraId="2169A78A" w14:textId="77777777" w:rsidR="00F84A7D" w:rsidRPr="00D200F0" w:rsidRDefault="00F84A7D" w:rsidP="009C42A6">
      <w:pPr>
        <w:pStyle w:val="a3"/>
        <w:numPr>
          <w:ilvl w:val="0"/>
          <w:numId w:val="2"/>
        </w:numPr>
        <w:spacing w:line="360" w:lineRule="auto"/>
        <w:ind w:firstLine="709"/>
        <w:jc w:val="both"/>
        <w:rPr>
          <w:rFonts w:ascii="Times New Roman" w:hAnsi="Times New Roman" w:cs="Times New Roman"/>
          <w:sz w:val="28"/>
          <w:szCs w:val="28"/>
        </w:rPr>
      </w:pPr>
      <w:r w:rsidRPr="00D200F0">
        <w:rPr>
          <w:rFonts w:ascii="Times New Roman" w:hAnsi="Times New Roman" w:cs="Times New Roman"/>
          <w:sz w:val="28"/>
          <w:szCs w:val="28"/>
        </w:rPr>
        <w:lastRenderedPageBreak/>
        <w:t>Выявления возможных точек пересечения права и нейронауки в современном мире;</w:t>
      </w:r>
    </w:p>
    <w:p w14:paraId="6D4D2DB9" w14:textId="77777777" w:rsidR="00F84A7D" w:rsidRPr="00D200F0" w:rsidRDefault="00AC5FB5" w:rsidP="009C42A6">
      <w:pPr>
        <w:pStyle w:val="a3"/>
        <w:numPr>
          <w:ilvl w:val="0"/>
          <w:numId w:val="2"/>
        </w:numPr>
        <w:spacing w:line="360" w:lineRule="auto"/>
        <w:ind w:firstLine="709"/>
        <w:jc w:val="both"/>
        <w:rPr>
          <w:rFonts w:ascii="Times New Roman" w:hAnsi="Times New Roman" w:cs="Times New Roman"/>
          <w:sz w:val="28"/>
          <w:szCs w:val="28"/>
        </w:rPr>
      </w:pPr>
      <w:r w:rsidRPr="00D200F0">
        <w:rPr>
          <w:rFonts w:ascii="Times New Roman" w:hAnsi="Times New Roman" w:cs="Times New Roman"/>
          <w:sz w:val="28"/>
          <w:szCs w:val="28"/>
        </w:rPr>
        <w:t>Анализ точек пересечения</w:t>
      </w:r>
      <w:r w:rsidR="00F84A7D" w:rsidRPr="00D200F0">
        <w:rPr>
          <w:rFonts w:ascii="Times New Roman" w:hAnsi="Times New Roman" w:cs="Times New Roman"/>
          <w:sz w:val="28"/>
          <w:szCs w:val="28"/>
        </w:rPr>
        <w:t>, выявление дальнейшей практической надобности взаимодействия права и нейронауки;</w:t>
      </w:r>
    </w:p>
    <w:p w14:paraId="44E0152F" w14:textId="77777777" w:rsidR="00F84A7D" w:rsidRPr="00D200F0" w:rsidRDefault="00F84A7D" w:rsidP="009C42A6">
      <w:pPr>
        <w:pStyle w:val="a3"/>
        <w:numPr>
          <w:ilvl w:val="0"/>
          <w:numId w:val="2"/>
        </w:numPr>
        <w:spacing w:line="360" w:lineRule="auto"/>
        <w:ind w:firstLine="709"/>
        <w:jc w:val="both"/>
        <w:rPr>
          <w:rFonts w:ascii="Times New Roman" w:hAnsi="Times New Roman" w:cs="Times New Roman"/>
          <w:sz w:val="28"/>
          <w:szCs w:val="28"/>
        </w:rPr>
      </w:pPr>
      <w:r w:rsidRPr="00D200F0">
        <w:rPr>
          <w:rFonts w:ascii="Times New Roman" w:hAnsi="Times New Roman" w:cs="Times New Roman"/>
          <w:sz w:val="28"/>
          <w:szCs w:val="28"/>
        </w:rPr>
        <w:t>Анализ опыта иностранных государств в области нейроюриспр</w:t>
      </w:r>
      <w:r w:rsidR="00FF357E" w:rsidRPr="00D200F0">
        <w:rPr>
          <w:rFonts w:ascii="Times New Roman" w:hAnsi="Times New Roman" w:cs="Times New Roman"/>
          <w:sz w:val="28"/>
          <w:szCs w:val="28"/>
        </w:rPr>
        <w:t>у</w:t>
      </w:r>
      <w:r w:rsidR="00B67EE6" w:rsidRPr="00D200F0">
        <w:rPr>
          <w:rFonts w:ascii="Times New Roman" w:hAnsi="Times New Roman" w:cs="Times New Roman"/>
          <w:sz w:val="28"/>
          <w:szCs w:val="28"/>
        </w:rPr>
        <w:t>денции;</w:t>
      </w:r>
    </w:p>
    <w:p w14:paraId="37F49FE1" w14:textId="2B4F3196" w:rsidR="00885B32" w:rsidRPr="00D200F0" w:rsidRDefault="00885B32" w:rsidP="009C42A6">
      <w:pPr>
        <w:pStyle w:val="a3"/>
        <w:numPr>
          <w:ilvl w:val="0"/>
          <w:numId w:val="2"/>
        </w:numPr>
        <w:spacing w:line="360" w:lineRule="auto"/>
        <w:ind w:firstLine="709"/>
        <w:jc w:val="both"/>
        <w:rPr>
          <w:rFonts w:ascii="Times New Roman" w:hAnsi="Times New Roman" w:cs="Times New Roman"/>
          <w:sz w:val="28"/>
          <w:szCs w:val="28"/>
        </w:rPr>
      </w:pPr>
      <w:r w:rsidRPr="00D200F0">
        <w:rPr>
          <w:rFonts w:ascii="Times New Roman" w:hAnsi="Times New Roman" w:cs="Times New Roman"/>
          <w:sz w:val="28"/>
          <w:szCs w:val="28"/>
        </w:rPr>
        <w:t>Проведение опроса</w:t>
      </w:r>
      <w:r w:rsidR="00E3773C" w:rsidRPr="00D200F0">
        <w:rPr>
          <w:rFonts w:ascii="Times New Roman" w:hAnsi="Times New Roman" w:cs="Times New Roman"/>
          <w:sz w:val="28"/>
          <w:szCs w:val="28"/>
        </w:rPr>
        <w:t xml:space="preserve"> на предмет определени</w:t>
      </w:r>
      <w:r w:rsidR="009B3BD0">
        <w:rPr>
          <w:rFonts w:ascii="Times New Roman" w:hAnsi="Times New Roman" w:cs="Times New Roman"/>
          <w:sz w:val="28"/>
          <w:szCs w:val="28"/>
        </w:rPr>
        <w:t>я уровня осведомленности в области</w:t>
      </w:r>
      <w:r w:rsidR="00E3773C" w:rsidRPr="00D200F0">
        <w:rPr>
          <w:rFonts w:ascii="Times New Roman" w:hAnsi="Times New Roman" w:cs="Times New Roman"/>
          <w:sz w:val="28"/>
          <w:szCs w:val="28"/>
        </w:rPr>
        <w:t xml:space="preserve"> нейроправа</w:t>
      </w:r>
      <w:r w:rsidR="009B3BD0">
        <w:rPr>
          <w:rFonts w:ascii="Times New Roman" w:hAnsi="Times New Roman" w:cs="Times New Roman"/>
          <w:sz w:val="28"/>
          <w:szCs w:val="28"/>
        </w:rPr>
        <w:t xml:space="preserve"> и искусственного интеллекта в РФ</w:t>
      </w:r>
      <w:r w:rsidR="00E3773C" w:rsidRPr="00D200F0">
        <w:rPr>
          <w:rFonts w:ascii="Times New Roman" w:hAnsi="Times New Roman" w:cs="Times New Roman"/>
          <w:sz w:val="28"/>
          <w:szCs w:val="28"/>
        </w:rPr>
        <w:t xml:space="preserve"> у старших школьников и взрослых</w:t>
      </w:r>
      <w:r w:rsidRPr="00D200F0">
        <w:rPr>
          <w:rFonts w:ascii="Times New Roman" w:hAnsi="Times New Roman" w:cs="Times New Roman"/>
          <w:sz w:val="28"/>
          <w:szCs w:val="28"/>
        </w:rPr>
        <w:t>;</w:t>
      </w:r>
    </w:p>
    <w:p w14:paraId="63997308" w14:textId="77777777" w:rsidR="00B67EE6" w:rsidRPr="00D200F0" w:rsidRDefault="00B67EE6" w:rsidP="009C42A6">
      <w:pPr>
        <w:pStyle w:val="a3"/>
        <w:numPr>
          <w:ilvl w:val="0"/>
          <w:numId w:val="2"/>
        </w:numPr>
        <w:spacing w:line="360" w:lineRule="auto"/>
        <w:ind w:firstLine="709"/>
        <w:jc w:val="both"/>
        <w:rPr>
          <w:rFonts w:ascii="Times New Roman" w:hAnsi="Times New Roman" w:cs="Times New Roman"/>
          <w:sz w:val="28"/>
          <w:szCs w:val="28"/>
        </w:rPr>
      </w:pPr>
      <w:r w:rsidRPr="00D200F0">
        <w:rPr>
          <w:rFonts w:ascii="Times New Roman" w:hAnsi="Times New Roman" w:cs="Times New Roman"/>
          <w:sz w:val="28"/>
          <w:szCs w:val="28"/>
        </w:rPr>
        <w:t>Обобщение</w:t>
      </w:r>
      <w:r w:rsidR="008366E7" w:rsidRPr="00D200F0">
        <w:rPr>
          <w:rFonts w:ascii="Times New Roman" w:hAnsi="Times New Roman" w:cs="Times New Roman"/>
          <w:sz w:val="28"/>
          <w:szCs w:val="28"/>
        </w:rPr>
        <w:t xml:space="preserve"> собранного материала о точках пересечения права и нейронауки</w:t>
      </w:r>
      <w:r w:rsidRPr="00D200F0">
        <w:rPr>
          <w:rFonts w:ascii="Times New Roman" w:hAnsi="Times New Roman" w:cs="Times New Roman"/>
          <w:sz w:val="28"/>
          <w:szCs w:val="28"/>
        </w:rPr>
        <w:t>;</w:t>
      </w:r>
    </w:p>
    <w:p w14:paraId="10DED446" w14:textId="77777777" w:rsidR="00B67EE6" w:rsidRPr="00D200F0" w:rsidRDefault="00B67EE6" w:rsidP="009C42A6">
      <w:pPr>
        <w:pStyle w:val="a3"/>
        <w:numPr>
          <w:ilvl w:val="0"/>
          <w:numId w:val="2"/>
        </w:numPr>
        <w:spacing w:line="360" w:lineRule="auto"/>
        <w:ind w:firstLine="709"/>
        <w:jc w:val="both"/>
        <w:rPr>
          <w:rFonts w:ascii="Times New Roman" w:hAnsi="Times New Roman" w:cs="Times New Roman"/>
          <w:sz w:val="28"/>
          <w:szCs w:val="28"/>
        </w:rPr>
      </w:pPr>
      <w:r w:rsidRPr="00D200F0">
        <w:rPr>
          <w:rFonts w:ascii="Times New Roman" w:hAnsi="Times New Roman" w:cs="Times New Roman"/>
          <w:sz w:val="28"/>
          <w:szCs w:val="28"/>
        </w:rPr>
        <w:t>Создание законопроекта для регулирования работы последних достижений нейронауки.</w:t>
      </w:r>
    </w:p>
    <w:p w14:paraId="4F823727" w14:textId="77777777" w:rsidR="00B67EE6" w:rsidRPr="00D200F0" w:rsidRDefault="00B67EE6"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b/>
          <w:sz w:val="28"/>
          <w:szCs w:val="28"/>
        </w:rPr>
        <w:t xml:space="preserve">Гипотеза: </w:t>
      </w:r>
      <w:r w:rsidR="002A440F" w:rsidRPr="00D200F0">
        <w:rPr>
          <w:rFonts w:ascii="Times New Roman" w:hAnsi="Times New Roman" w:cs="Times New Roman"/>
          <w:sz w:val="28"/>
          <w:szCs w:val="28"/>
        </w:rPr>
        <w:t xml:space="preserve">создание законопроекта сможет привести к </w:t>
      </w:r>
      <w:r w:rsidR="00485030" w:rsidRPr="00D200F0">
        <w:rPr>
          <w:rFonts w:ascii="Times New Roman" w:hAnsi="Times New Roman" w:cs="Times New Roman"/>
          <w:sz w:val="28"/>
          <w:szCs w:val="28"/>
        </w:rPr>
        <w:t>вынесению справедливых решений в спорных ситуациях с участием искусственного интеллекта.</w:t>
      </w:r>
    </w:p>
    <w:p w14:paraId="463F812A" w14:textId="77777777" w:rsidR="004F1290" w:rsidRDefault="00FF357E" w:rsidP="00E3773C">
      <w:pPr>
        <w:spacing w:line="360" w:lineRule="auto"/>
        <w:ind w:firstLine="851"/>
        <w:jc w:val="both"/>
        <w:rPr>
          <w:rFonts w:ascii="Times New Roman" w:hAnsi="Times New Roman" w:cs="Times New Roman"/>
          <w:sz w:val="28"/>
          <w:szCs w:val="28"/>
        </w:rPr>
      </w:pPr>
      <w:r w:rsidRPr="00D200F0">
        <w:rPr>
          <w:rFonts w:ascii="Times New Roman" w:hAnsi="Times New Roman" w:cs="Times New Roman"/>
          <w:b/>
          <w:sz w:val="28"/>
          <w:szCs w:val="28"/>
        </w:rPr>
        <w:t xml:space="preserve">Практическая значимость исследования: </w:t>
      </w:r>
      <w:r w:rsidRPr="00D200F0">
        <w:rPr>
          <w:rFonts w:ascii="Times New Roman" w:hAnsi="Times New Roman" w:cs="Times New Roman"/>
          <w:sz w:val="28"/>
          <w:szCs w:val="28"/>
        </w:rPr>
        <w:t>результаты исследования могут быть использованы в дальнейшем для развития российского законодательства с использованием</w:t>
      </w:r>
      <w:r w:rsidR="00AC5FB5" w:rsidRPr="00D200F0">
        <w:rPr>
          <w:rFonts w:ascii="Times New Roman" w:hAnsi="Times New Roman" w:cs="Times New Roman"/>
          <w:sz w:val="28"/>
          <w:szCs w:val="28"/>
        </w:rPr>
        <w:t xml:space="preserve"> достижений</w:t>
      </w:r>
      <w:r w:rsidRPr="00D200F0">
        <w:rPr>
          <w:rFonts w:ascii="Times New Roman" w:hAnsi="Times New Roman" w:cs="Times New Roman"/>
          <w:sz w:val="28"/>
          <w:szCs w:val="28"/>
        </w:rPr>
        <w:t xml:space="preserve"> нейронауки.</w:t>
      </w:r>
      <w:r w:rsidR="002A440F" w:rsidRPr="00D200F0">
        <w:rPr>
          <w:rFonts w:ascii="Times New Roman" w:hAnsi="Times New Roman" w:cs="Times New Roman"/>
          <w:sz w:val="28"/>
          <w:szCs w:val="28"/>
        </w:rPr>
        <w:t xml:space="preserve"> </w:t>
      </w:r>
    </w:p>
    <w:p w14:paraId="4E3B2277" w14:textId="182E0576" w:rsidR="00D95A30" w:rsidRPr="00D95A30" w:rsidRDefault="00D95A30" w:rsidP="00E3773C">
      <w:pPr>
        <w:spacing w:line="360" w:lineRule="auto"/>
        <w:ind w:firstLine="851"/>
        <w:jc w:val="both"/>
        <w:rPr>
          <w:rFonts w:ascii="Times New Roman" w:hAnsi="Times New Roman" w:cs="Times New Roman"/>
          <w:sz w:val="28"/>
          <w:szCs w:val="28"/>
        </w:rPr>
      </w:pPr>
      <w:r w:rsidRPr="00D95A30">
        <w:rPr>
          <w:rFonts w:ascii="Times New Roman" w:hAnsi="Times New Roman" w:cs="Times New Roman"/>
          <w:b/>
          <w:bCs/>
          <w:sz w:val="28"/>
          <w:szCs w:val="28"/>
        </w:rPr>
        <w:t>Использованная литература:</w:t>
      </w:r>
      <w:r w:rsidRPr="00D95A30">
        <w:rPr>
          <w:rFonts w:ascii="Times New Roman" w:hAnsi="Times New Roman" w:cs="Times New Roman"/>
          <w:sz w:val="28"/>
          <w:szCs w:val="28"/>
        </w:rPr>
        <w:t xml:space="preserve"> для написания работы нами была изучена различная литература: как научная, так и методическая. Нами были рассмотрены труды: В. А. Лаптева, Дидикина А. В. Беляева М. А. Горбань и Филиповой И. А, в которых освещены проблемы поиска точек пересечения права и нейронауки, предпосылки появления данных точек пересечения, а также особенности правового регулирования работы нейронных сетей в 21 веке.</w:t>
      </w:r>
    </w:p>
    <w:p w14:paraId="2176A0BE" w14:textId="77777777" w:rsidR="00D200F0" w:rsidRDefault="00D200F0">
      <w:pPr>
        <w:rPr>
          <w:rFonts w:ascii="Times New Roman" w:eastAsiaTheme="majorEastAsia" w:hAnsi="Times New Roman" w:cs="Times New Roman"/>
          <w:b/>
          <w:color w:val="000000" w:themeColor="text1"/>
          <w:sz w:val="24"/>
          <w:szCs w:val="24"/>
        </w:rPr>
      </w:pPr>
      <w:bookmarkStart w:id="2" w:name="_Toc120553563"/>
      <w:r>
        <w:rPr>
          <w:rFonts w:ascii="Times New Roman" w:hAnsi="Times New Roman" w:cs="Times New Roman"/>
          <w:b/>
          <w:color w:val="000000" w:themeColor="text1"/>
          <w:sz w:val="24"/>
          <w:szCs w:val="24"/>
        </w:rPr>
        <w:br w:type="page"/>
      </w:r>
    </w:p>
    <w:p w14:paraId="779F6ECA" w14:textId="6F1F5E6E" w:rsidR="00FF357E" w:rsidRPr="00D200F0" w:rsidRDefault="00FF357E" w:rsidP="00E3773C">
      <w:pPr>
        <w:pStyle w:val="1"/>
        <w:jc w:val="center"/>
        <w:rPr>
          <w:rFonts w:ascii="Times New Roman" w:hAnsi="Times New Roman" w:cs="Times New Roman"/>
          <w:b/>
          <w:color w:val="000000" w:themeColor="text1"/>
          <w:sz w:val="28"/>
          <w:szCs w:val="28"/>
        </w:rPr>
      </w:pPr>
      <w:r w:rsidRPr="00D200F0">
        <w:rPr>
          <w:rFonts w:ascii="Times New Roman" w:hAnsi="Times New Roman" w:cs="Times New Roman"/>
          <w:b/>
          <w:color w:val="000000" w:themeColor="text1"/>
          <w:sz w:val="28"/>
          <w:szCs w:val="28"/>
        </w:rPr>
        <w:lastRenderedPageBreak/>
        <w:t xml:space="preserve">Глава 1. </w:t>
      </w:r>
      <w:r w:rsidR="00CA3420" w:rsidRPr="00D200F0">
        <w:rPr>
          <w:rFonts w:ascii="Times New Roman" w:hAnsi="Times New Roman" w:cs="Times New Roman"/>
          <w:b/>
          <w:color w:val="000000" w:themeColor="text1"/>
          <w:sz w:val="28"/>
          <w:szCs w:val="28"/>
        </w:rPr>
        <w:t>История развития нейроюриспруденции</w:t>
      </w:r>
      <w:bookmarkEnd w:id="2"/>
    </w:p>
    <w:p w14:paraId="3A6A3BE3" w14:textId="77777777" w:rsidR="00C31EBD" w:rsidRPr="00D200F0" w:rsidRDefault="00B43817" w:rsidP="002B4309">
      <w:pPr>
        <w:pStyle w:val="1"/>
        <w:jc w:val="center"/>
        <w:rPr>
          <w:rFonts w:ascii="Times New Roman" w:hAnsi="Times New Roman" w:cs="Times New Roman"/>
          <w:b/>
          <w:color w:val="000000" w:themeColor="text1"/>
          <w:sz w:val="28"/>
          <w:szCs w:val="28"/>
        </w:rPr>
      </w:pPr>
      <w:bookmarkStart w:id="3" w:name="_Toc120553564"/>
      <w:r w:rsidRPr="00D200F0">
        <w:rPr>
          <w:rFonts w:ascii="Times New Roman" w:hAnsi="Times New Roman" w:cs="Times New Roman"/>
          <w:b/>
          <w:color w:val="000000" w:themeColor="text1"/>
          <w:sz w:val="28"/>
          <w:szCs w:val="28"/>
        </w:rPr>
        <w:t xml:space="preserve">1.1 </w:t>
      </w:r>
      <w:r w:rsidR="00E336DB" w:rsidRPr="00D200F0">
        <w:rPr>
          <w:rFonts w:ascii="Times New Roman" w:hAnsi="Times New Roman" w:cs="Times New Roman"/>
          <w:b/>
          <w:color w:val="000000" w:themeColor="text1"/>
          <w:sz w:val="28"/>
          <w:szCs w:val="28"/>
        </w:rPr>
        <w:t>Р</w:t>
      </w:r>
      <w:r w:rsidR="00EB7376" w:rsidRPr="00D200F0">
        <w:rPr>
          <w:rFonts w:ascii="Times New Roman" w:hAnsi="Times New Roman" w:cs="Times New Roman"/>
          <w:b/>
          <w:color w:val="000000" w:themeColor="text1"/>
          <w:sz w:val="28"/>
          <w:szCs w:val="28"/>
        </w:rPr>
        <w:t>азвитие нейронауки.  Первые точки</w:t>
      </w:r>
      <w:r w:rsidR="002B4309" w:rsidRPr="00D200F0">
        <w:rPr>
          <w:rFonts w:ascii="Times New Roman" w:hAnsi="Times New Roman" w:cs="Times New Roman"/>
          <w:b/>
          <w:color w:val="000000" w:themeColor="text1"/>
          <w:sz w:val="28"/>
          <w:szCs w:val="28"/>
        </w:rPr>
        <w:t xml:space="preserve"> пересечения права и нейронауки</w:t>
      </w:r>
      <w:bookmarkEnd w:id="3"/>
    </w:p>
    <w:p w14:paraId="18883AB9" w14:textId="77777777" w:rsidR="00FD3A95" w:rsidRPr="00D200F0" w:rsidRDefault="00FD3A95" w:rsidP="007E1E00">
      <w:pPr>
        <w:spacing w:line="360" w:lineRule="auto"/>
        <w:ind w:firstLine="851"/>
        <w:jc w:val="both"/>
        <w:rPr>
          <w:rFonts w:ascii="Times New Roman" w:hAnsi="Times New Roman" w:cs="Times New Roman"/>
          <w:sz w:val="28"/>
          <w:szCs w:val="28"/>
        </w:rPr>
      </w:pPr>
    </w:p>
    <w:p w14:paraId="3D419B15" w14:textId="63582C92" w:rsidR="00C31EBD" w:rsidRPr="00D200F0" w:rsidRDefault="002920F3"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Те</w:t>
      </w:r>
      <w:r w:rsidR="009C42A6" w:rsidRPr="00D200F0">
        <w:rPr>
          <w:rFonts w:ascii="Times New Roman" w:hAnsi="Times New Roman" w:cs="Times New Roman"/>
          <w:sz w:val="28"/>
          <w:szCs w:val="28"/>
        </w:rPr>
        <w:t>рмин нейро</w:t>
      </w:r>
      <w:r w:rsidR="007B02B8" w:rsidRPr="00D200F0">
        <w:rPr>
          <w:rFonts w:ascii="Times New Roman" w:hAnsi="Times New Roman" w:cs="Times New Roman"/>
          <w:sz w:val="28"/>
          <w:szCs w:val="28"/>
        </w:rPr>
        <w:t>право появился только в конце 20 века,</w:t>
      </w:r>
      <w:r w:rsidR="00D1442D" w:rsidRPr="00D200F0">
        <w:rPr>
          <w:rFonts w:ascii="Times New Roman" w:hAnsi="Times New Roman" w:cs="Times New Roman"/>
          <w:sz w:val="28"/>
          <w:szCs w:val="28"/>
        </w:rPr>
        <w:t xml:space="preserve"> но при этом</w:t>
      </w:r>
      <w:r w:rsidR="007B02B8" w:rsidRPr="00D200F0">
        <w:rPr>
          <w:rFonts w:ascii="Times New Roman" w:hAnsi="Times New Roman" w:cs="Times New Roman"/>
          <w:sz w:val="28"/>
          <w:szCs w:val="28"/>
        </w:rPr>
        <w:t xml:space="preserve"> данная отрасль права имеет достаточно долгую историю.</w:t>
      </w:r>
    </w:p>
    <w:p w14:paraId="18E7403C" w14:textId="24B17FD6" w:rsidR="002E2B5E" w:rsidRPr="00D200F0" w:rsidRDefault="00D1442D"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Изначально нейроправо было связано</w:t>
      </w:r>
      <w:r w:rsidR="002D3E0F" w:rsidRPr="00D200F0">
        <w:rPr>
          <w:rFonts w:ascii="Times New Roman" w:hAnsi="Times New Roman" w:cs="Times New Roman"/>
          <w:sz w:val="28"/>
          <w:szCs w:val="28"/>
        </w:rPr>
        <w:t xml:space="preserve"> исключительно с проблемами человеческого мозга. Именно поэтом, п</w:t>
      </w:r>
      <w:r w:rsidR="002E2B5E" w:rsidRPr="00D200F0">
        <w:rPr>
          <w:rFonts w:ascii="Times New Roman" w:hAnsi="Times New Roman" w:cs="Times New Roman"/>
          <w:sz w:val="28"/>
          <w:szCs w:val="28"/>
        </w:rPr>
        <w:t>ринято выделять следующие периоды развития нейроправа до 21 века (по Ф. Шену)</w:t>
      </w:r>
      <w:r w:rsidR="00CD0174" w:rsidRPr="00CD0174">
        <w:rPr>
          <w:rFonts w:ascii="Times New Roman" w:hAnsi="Times New Roman" w:cs="Times New Roman"/>
          <w:sz w:val="28"/>
          <w:szCs w:val="28"/>
        </w:rPr>
        <w:t>[1]</w:t>
      </w:r>
      <w:r w:rsidR="002E2B5E" w:rsidRPr="00D200F0">
        <w:rPr>
          <w:rFonts w:ascii="Times New Roman" w:hAnsi="Times New Roman" w:cs="Times New Roman"/>
          <w:sz w:val="28"/>
          <w:szCs w:val="28"/>
        </w:rPr>
        <w:t>:</w:t>
      </w:r>
    </w:p>
    <w:p w14:paraId="7A97FBD6" w14:textId="77777777" w:rsidR="002E2B5E" w:rsidRPr="00D200F0" w:rsidRDefault="002E2B5E" w:rsidP="009C42A6">
      <w:pPr>
        <w:pStyle w:val="a3"/>
        <w:numPr>
          <w:ilvl w:val="0"/>
          <w:numId w:val="4"/>
        </w:numPr>
        <w:spacing w:line="360" w:lineRule="auto"/>
        <w:ind w:firstLine="709"/>
        <w:jc w:val="both"/>
        <w:rPr>
          <w:rFonts w:ascii="Times New Roman" w:hAnsi="Times New Roman" w:cs="Times New Roman"/>
          <w:sz w:val="28"/>
          <w:szCs w:val="28"/>
        </w:rPr>
      </w:pPr>
      <w:r w:rsidRPr="00D200F0">
        <w:rPr>
          <w:rFonts w:ascii="Times New Roman" w:hAnsi="Times New Roman" w:cs="Times New Roman"/>
          <w:sz w:val="28"/>
          <w:szCs w:val="28"/>
        </w:rPr>
        <w:t>Фундаментальный медико-правовой диалог (19-начало 20 века);</w:t>
      </w:r>
    </w:p>
    <w:p w14:paraId="33A529DE" w14:textId="77777777" w:rsidR="002E2B5E" w:rsidRPr="00D200F0" w:rsidRDefault="002E2B5E" w:rsidP="009C42A6">
      <w:pPr>
        <w:pStyle w:val="a3"/>
        <w:numPr>
          <w:ilvl w:val="0"/>
          <w:numId w:val="4"/>
        </w:numPr>
        <w:spacing w:line="360" w:lineRule="auto"/>
        <w:ind w:firstLine="709"/>
        <w:jc w:val="both"/>
        <w:rPr>
          <w:rFonts w:ascii="Times New Roman" w:hAnsi="Times New Roman" w:cs="Times New Roman"/>
          <w:sz w:val="28"/>
          <w:szCs w:val="28"/>
        </w:rPr>
      </w:pPr>
      <w:r w:rsidRPr="00D200F0">
        <w:rPr>
          <w:rFonts w:ascii="Times New Roman" w:hAnsi="Times New Roman" w:cs="Times New Roman"/>
          <w:sz w:val="28"/>
          <w:szCs w:val="28"/>
        </w:rPr>
        <w:t xml:space="preserve">Использование </w:t>
      </w:r>
      <w:r w:rsidR="004E23AF" w:rsidRPr="00D200F0">
        <w:rPr>
          <w:rFonts w:ascii="Times New Roman" w:hAnsi="Times New Roman" w:cs="Times New Roman"/>
          <w:sz w:val="28"/>
          <w:szCs w:val="28"/>
        </w:rPr>
        <w:t>электроэнцефалографии в юриспруденции (середина 20 века);</w:t>
      </w:r>
    </w:p>
    <w:p w14:paraId="6243FD7E" w14:textId="77777777" w:rsidR="004E23AF" w:rsidRPr="00D200F0" w:rsidRDefault="004E23AF" w:rsidP="009C42A6">
      <w:pPr>
        <w:pStyle w:val="a3"/>
        <w:numPr>
          <w:ilvl w:val="0"/>
          <w:numId w:val="4"/>
        </w:numPr>
        <w:spacing w:line="360" w:lineRule="auto"/>
        <w:ind w:firstLine="709"/>
        <w:jc w:val="both"/>
        <w:rPr>
          <w:rFonts w:ascii="Times New Roman" w:hAnsi="Times New Roman" w:cs="Times New Roman"/>
          <w:sz w:val="28"/>
          <w:szCs w:val="28"/>
        </w:rPr>
      </w:pPr>
      <w:r w:rsidRPr="00D200F0">
        <w:rPr>
          <w:rFonts w:ascii="Times New Roman" w:hAnsi="Times New Roman" w:cs="Times New Roman"/>
          <w:sz w:val="28"/>
          <w:szCs w:val="28"/>
        </w:rPr>
        <w:t xml:space="preserve">Использование психохирургии </w:t>
      </w:r>
      <w:r w:rsidR="00D1442D" w:rsidRPr="00D200F0">
        <w:rPr>
          <w:rFonts w:ascii="Times New Roman" w:hAnsi="Times New Roman" w:cs="Times New Roman"/>
          <w:sz w:val="28"/>
          <w:szCs w:val="28"/>
        </w:rPr>
        <w:t>д</w:t>
      </w:r>
      <w:r w:rsidRPr="00D200F0">
        <w:rPr>
          <w:rFonts w:ascii="Times New Roman" w:hAnsi="Times New Roman" w:cs="Times New Roman"/>
          <w:sz w:val="28"/>
          <w:szCs w:val="28"/>
        </w:rPr>
        <w:t>ля предотвращения насилия (1960-1970-е годы);</w:t>
      </w:r>
    </w:p>
    <w:p w14:paraId="6560AE6D" w14:textId="77777777" w:rsidR="004E23AF" w:rsidRPr="00D200F0" w:rsidRDefault="004E23AF" w:rsidP="009C42A6">
      <w:pPr>
        <w:pStyle w:val="a3"/>
        <w:numPr>
          <w:ilvl w:val="0"/>
          <w:numId w:val="4"/>
        </w:numPr>
        <w:spacing w:line="360" w:lineRule="auto"/>
        <w:ind w:firstLine="709"/>
        <w:jc w:val="both"/>
        <w:rPr>
          <w:rFonts w:ascii="Times New Roman" w:hAnsi="Times New Roman" w:cs="Times New Roman"/>
          <w:sz w:val="28"/>
          <w:szCs w:val="28"/>
        </w:rPr>
      </w:pPr>
      <w:r w:rsidRPr="00D200F0">
        <w:rPr>
          <w:rFonts w:ascii="Times New Roman" w:hAnsi="Times New Roman" w:cs="Times New Roman"/>
          <w:sz w:val="28"/>
          <w:szCs w:val="28"/>
        </w:rPr>
        <w:t>Использование нейробиологических свидетельств в судебных процессах, доказывающих поражение мозга вследствие заболеваний или травм, повлиявших на поведение лица (1980-1990-е годы).</w:t>
      </w:r>
    </w:p>
    <w:p w14:paraId="49107BC4" w14:textId="77777777" w:rsidR="007B02B8" w:rsidRPr="00D200F0" w:rsidRDefault="002920F3"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П</w:t>
      </w:r>
      <w:r w:rsidR="002D3E0F" w:rsidRPr="00D200F0">
        <w:rPr>
          <w:rFonts w:ascii="Times New Roman" w:hAnsi="Times New Roman" w:cs="Times New Roman"/>
          <w:sz w:val="28"/>
          <w:szCs w:val="28"/>
        </w:rPr>
        <w:t>редпосылки разви</w:t>
      </w:r>
      <w:r w:rsidR="00D1442D" w:rsidRPr="00D200F0">
        <w:rPr>
          <w:rFonts w:ascii="Times New Roman" w:hAnsi="Times New Roman" w:cs="Times New Roman"/>
          <w:sz w:val="28"/>
          <w:szCs w:val="28"/>
        </w:rPr>
        <w:t>тия нейроправа можно найти ещё до 19 века</w:t>
      </w:r>
      <w:r w:rsidR="002D3E0F" w:rsidRPr="00D200F0">
        <w:rPr>
          <w:rFonts w:ascii="Times New Roman" w:hAnsi="Times New Roman" w:cs="Times New Roman"/>
          <w:sz w:val="28"/>
          <w:szCs w:val="28"/>
        </w:rPr>
        <w:t>. Одной из предпосылок</w:t>
      </w:r>
      <w:r w:rsidR="007B02B8" w:rsidRPr="00D200F0">
        <w:rPr>
          <w:rFonts w:ascii="Times New Roman" w:hAnsi="Times New Roman" w:cs="Times New Roman"/>
          <w:sz w:val="28"/>
          <w:szCs w:val="28"/>
        </w:rPr>
        <w:t xml:space="preserve"> развития такой отрасли как нейроправо можно назвать постоянную потребность в установлении истины, при этом как можно точнее. Попытки выяснить истинность или ложность высказываний человека с целью вынесения справедливого приговора, практиковались еще с древнейших времен, потому что нарушения порядка, а соответственно, и судебные разбир</w:t>
      </w:r>
      <w:r w:rsidR="00E336DB" w:rsidRPr="00D200F0">
        <w:rPr>
          <w:rFonts w:ascii="Times New Roman" w:hAnsi="Times New Roman" w:cs="Times New Roman"/>
          <w:sz w:val="28"/>
          <w:szCs w:val="28"/>
        </w:rPr>
        <w:t>ательства имели место быть в различных исторических периодах</w:t>
      </w:r>
      <w:r w:rsidR="007B02B8" w:rsidRPr="00D200F0">
        <w:rPr>
          <w:rFonts w:ascii="Times New Roman" w:hAnsi="Times New Roman" w:cs="Times New Roman"/>
          <w:sz w:val="28"/>
          <w:szCs w:val="28"/>
        </w:rPr>
        <w:t>. Разумеется, подобные способы определения истинности или ложности высказываний</w:t>
      </w:r>
      <w:r w:rsidR="00284BFB" w:rsidRPr="00D200F0">
        <w:rPr>
          <w:rFonts w:ascii="Times New Roman" w:hAnsi="Times New Roman" w:cs="Times New Roman"/>
          <w:sz w:val="28"/>
          <w:szCs w:val="28"/>
        </w:rPr>
        <w:t xml:space="preserve"> имели прими</w:t>
      </w:r>
      <w:r w:rsidR="007B02B8" w:rsidRPr="00D200F0">
        <w:rPr>
          <w:rFonts w:ascii="Times New Roman" w:hAnsi="Times New Roman" w:cs="Times New Roman"/>
          <w:sz w:val="28"/>
          <w:szCs w:val="28"/>
        </w:rPr>
        <w:t xml:space="preserve">тивный характер. </w:t>
      </w:r>
      <w:r w:rsidR="00284BFB" w:rsidRPr="00D200F0">
        <w:rPr>
          <w:rFonts w:ascii="Times New Roman" w:hAnsi="Times New Roman" w:cs="Times New Roman"/>
          <w:sz w:val="28"/>
          <w:szCs w:val="28"/>
        </w:rPr>
        <w:t xml:space="preserve">Например, в Китае, </w:t>
      </w:r>
      <w:r w:rsidR="00284BFB" w:rsidRPr="00D200F0">
        <w:rPr>
          <w:rFonts w:ascii="Times New Roman" w:hAnsi="Times New Roman" w:cs="Times New Roman"/>
          <w:sz w:val="28"/>
          <w:szCs w:val="28"/>
        </w:rPr>
        <w:lastRenderedPageBreak/>
        <w:t xml:space="preserve">обвиняемый должен был набрать в рот горсть риса и выслушать приговор. Если горсть риса оставалась сухой, то человек признавался виновным. </w:t>
      </w:r>
    </w:p>
    <w:p w14:paraId="1868E4D3" w14:textId="28B80381" w:rsidR="00284BFB" w:rsidRPr="00D200F0" w:rsidRDefault="002920F3"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П</w:t>
      </w:r>
      <w:r w:rsidR="00216E14" w:rsidRPr="00D200F0">
        <w:rPr>
          <w:rFonts w:ascii="Times New Roman" w:hAnsi="Times New Roman" w:cs="Times New Roman"/>
          <w:sz w:val="28"/>
          <w:szCs w:val="28"/>
        </w:rPr>
        <w:t>одобные способы не имели ничего общего с психофизикой</w:t>
      </w:r>
      <w:r w:rsidR="00E336DB" w:rsidRPr="00D200F0">
        <w:rPr>
          <w:rFonts w:ascii="Times New Roman" w:hAnsi="Times New Roman" w:cs="Times New Roman"/>
          <w:sz w:val="28"/>
          <w:szCs w:val="28"/>
        </w:rPr>
        <w:t>, а, соответс</w:t>
      </w:r>
      <w:r w:rsidR="00D1442D" w:rsidRPr="00D200F0">
        <w:rPr>
          <w:rFonts w:ascii="Times New Roman" w:hAnsi="Times New Roman" w:cs="Times New Roman"/>
          <w:sz w:val="28"/>
          <w:szCs w:val="28"/>
        </w:rPr>
        <w:t>твенно и с нейронаукой</w:t>
      </w:r>
      <w:r w:rsidR="00284BFB" w:rsidRPr="00D200F0">
        <w:rPr>
          <w:rFonts w:ascii="Times New Roman" w:hAnsi="Times New Roman" w:cs="Times New Roman"/>
          <w:sz w:val="28"/>
          <w:szCs w:val="28"/>
        </w:rPr>
        <w:t xml:space="preserve">, но за счет своей малой эффективности </w:t>
      </w:r>
      <w:r w:rsidR="00E336DB" w:rsidRPr="00D200F0">
        <w:rPr>
          <w:rFonts w:ascii="Times New Roman" w:hAnsi="Times New Roman" w:cs="Times New Roman"/>
          <w:sz w:val="28"/>
          <w:szCs w:val="28"/>
        </w:rPr>
        <w:t xml:space="preserve">они </w:t>
      </w:r>
      <w:r w:rsidR="00284BFB" w:rsidRPr="00D200F0">
        <w:rPr>
          <w:rFonts w:ascii="Times New Roman" w:hAnsi="Times New Roman" w:cs="Times New Roman"/>
          <w:sz w:val="28"/>
          <w:szCs w:val="28"/>
        </w:rPr>
        <w:t>подтолкнули человечество на дальнейшее раз</w:t>
      </w:r>
      <w:r w:rsidR="009B3BD0">
        <w:rPr>
          <w:rFonts w:ascii="Times New Roman" w:hAnsi="Times New Roman" w:cs="Times New Roman"/>
          <w:sz w:val="28"/>
          <w:szCs w:val="28"/>
        </w:rPr>
        <w:t>витие способов выявления истинно</w:t>
      </w:r>
      <w:r w:rsidR="00284BFB" w:rsidRPr="00D200F0">
        <w:rPr>
          <w:rFonts w:ascii="Times New Roman" w:hAnsi="Times New Roman" w:cs="Times New Roman"/>
          <w:sz w:val="28"/>
          <w:szCs w:val="28"/>
        </w:rPr>
        <w:t>сти или ложности высказываний.</w:t>
      </w:r>
    </w:p>
    <w:p w14:paraId="0B1F253C" w14:textId="77777777" w:rsidR="00D1442D" w:rsidRPr="00D200F0" w:rsidRDefault="00216E14" w:rsidP="00D1442D">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Психофизика</w:t>
      </w:r>
      <w:r w:rsidR="00284BFB" w:rsidRPr="00D200F0">
        <w:rPr>
          <w:rFonts w:ascii="Times New Roman" w:hAnsi="Times New Roman" w:cs="Times New Roman"/>
          <w:sz w:val="28"/>
          <w:szCs w:val="28"/>
        </w:rPr>
        <w:t xml:space="preserve"> начала активно развиваться с </w:t>
      </w:r>
      <w:r w:rsidR="00007E75" w:rsidRPr="00D200F0">
        <w:rPr>
          <w:rFonts w:ascii="Times New Roman" w:hAnsi="Times New Roman" w:cs="Times New Roman"/>
          <w:sz w:val="28"/>
          <w:szCs w:val="28"/>
        </w:rPr>
        <w:t>1</w:t>
      </w:r>
      <w:r w:rsidR="00284BFB" w:rsidRPr="00D200F0">
        <w:rPr>
          <w:rFonts w:ascii="Times New Roman" w:hAnsi="Times New Roman" w:cs="Times New Roman"/>
          <w:sz w:val="28"/>
          <w:szCs w:val="28"/>
        </w:rPr>
        <w:t xml:space="preserve">9 века, после того </w:t>
      </w:r>
      <w:r w:rsidR="00007E75" w:rsidRPr="00D200F0">
        <w:rPr>
          <w:rFonts w:ascii="Times New Roman" w:hAnsi="Times New Roman" w:cs="Times New Roman"/>
          <w:sz w:val="28"/>
          <w:szCs w:val="28"/>
        </w:rPr>
        <w:t xml:space="preserve">как В. Вундтом было изобретено устройство, позволяющее измерять частоту сердцебиения. А позднее </w:t>
      </w:r>
      <w:r w:rsidR="00EB7376" w:rsidRPr="00D200F0">
        <w:rPr>
          <w:rFonts w:ascii="Times New Roman" w:hAnsi="Times New Roman" w:cs="Times New Roman"/>
          <w:sz w:val="28"/>
          <w:szCs w:val="28"/>
        </w:rPr>
        <w:t xml:space="preserve">уже </w:t>
      </w:r>
      <w:r w:rsidR="00007E75" w:rsidRPr="00D200F0">
        <w:rPr>
          <w:rFonts w:ascii="Times New Roman" w:hAnsi="Times New Roman" w:cs="Times New Roman"/>
          <w:sz w:val="28"/>
          <w:szCs w:val="28"/>
        </w:rPr>
        <w:t>Ч. Ламброзо широко прим</w:t>
      </w:r>
      <w:r w:rsidR="00EB7376" w:rsidRPr="00D200F0">
        <w:rPr>
          <w:rFonts w:ascii="Times New Roman" w:hAnsi="Times New Roman" w:cs="Times New Roman"/>
          <w:sz w:val="28"/>
          <w:szCs w:val="28"/>
        </w:rPr>
        <w:t>енял на практике, изобретенное им устройство</w:t>
      </w:r>
      <w:r w:rsidR="00007E75" w:rsidRPr="00D200F0">
        <w:rPr>
          <w:rFonts w:ascii="Times New Roman" w:hAnsi="Times New Roman" w:cs="Times New Roman"/>
          <w:sz w:val="28"/>
          <w:szCs w:val="28"/>
        </w:rPr>
        <w:t>, фиксирующее изменения кровяного давления.</w:t>
      </w:r>
      <w:r w:rsidR="00D1442D" w:rsidRPr="00D200F0">
        <w:rPr>
          <w:rFonts w:ascii="Times New Roman" w:hAnsi="Times New Roman" w:cs="Times New Roman"/>
          <w:sz w:val="28"/>
          <w:szCs w:val="28"/>
        </w:rPr>
        <w:t xml:space="preserve"> </w:t>
      </w:r>
      <w:r w:rsidR="00007E75" w:rsidRPr="00D200F0">
        <w:rPr>
          <w:rFonts w:ascii="Times New Roman" w:hAnsi="Times New Roman" w:cs="Times New Roman"/>
          <w:sz w:val="28"/>
          <w:szCs w:val="28"/>
        </w:rPr>
        <w:t>В 1933 году Л. Киллером был создан прибор схожий с современным полиграфом. Устройство Л. Киллера позволяло отслеживать работу сердца, частоту</w:t>
      </w:r>
      <w:r w:rsidR="0022617D" w:rsidRPr="00D200F0">
        <w:rPr>
          <w:rFonts w:ascii="Times New Roman" w:hAnsi="Times New Roman" w:cs="Times New Roman"/>
          <w:sz w:val="28"/>
          <w:szCs w:val="28"/>
        </w:rPr>
        <w:t xml:space="preserve"> дыхания, кожно-гальвонический </w:t>
      </w:r>
      <w:r w:rsidR="00007E75" w:rsidRPr="00D200F0">
        <w:rPr>
          <w:rFonts w:ascii="Times New Roman" w:hAnsi="Times New Roman" w:cs="Times New Roman"/>
          <w:sz w:val="28"/>
          <w:szCs w:val="28"/>
        </w:rPr>
        <w:t>рефлекс.</w:t>
      </w:r>
    </w:p>
    <w:p w14:paraId="44E41336" w14:textId="77777777" w:rsidR="00216E14" w:rsidRPr="00D200F0" w:rsidRDefault="00D1442D" w:rsidP="00D1442D">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 </w:t>
      </w:r>
      <w:r w:rsidR="00007E75" w:rsidRPr="00D200F0">
        <w:rPr>
          <w:rFonts w:ascii="Times New Roman" w:hAnsi="Times New Roman" w:cs="Times New Roman"/>
          <w:sz w:val="28"/>
          <w:szCs w:val="28"/>
        </w:rPr>
        <w:t>Впоследстви</w:t>
      </w:r>
      <w:r w:rsidR="00216E14" w:rsidRPr="00D200F0">
        <w:rPr>
          <w:rFonts w:ascii="Times New Roman" w:hAnsi="Times New Roman" w:cs="Times New Roman"/>
          <w:sz w:val="28"/>
          <w:szCs w:val="28"/>
        </w:rPr>
        <w:t>и психофизика трансформировалась и постепенно стала наукой о нейронных механизмах психологических процессов и состояний, то есть нейрофизиологией, которой тесно соприкасаются такие дисци</w:t>
      </w:r>
      <w:r w:rsidR="009C42A6" w:rsidRPr="00D200F0">
        <w:rPr>
          <w:rFonts w:ascii="Times New Roman" w:hAnsi="Times New Roman" w:cs="Times New Roman"/>
          <w:sz w:val="28"/>
          <w:szCs w:val="28"/>
        </w:rPr>
        <w:t>плины как: нейробиология и когни</w:t>
      </w:r>
      <w:r w:rsidR="00216E14" w:rsidRPr="00D200F0">
        <w:rPr>
          <w:rFonts w:ascii="Times New Roman" w:hAnsi="Times New Roman" w:cs="Times New Roman"/>
          <w:sz w:val="28"/>
          <w:szCs w:val="28"/>
        </w:rPr>
        <w:t>тивная психология.</w:t>
      </w:r>
      <w:r w:rsidRPr="00D200F0">
        <w:rPr>
          <w:rFonts w:ascii="Times New Roman" w:hAnsi="Times New Roman" w:cs="Times New Roman"/>
          <w:sz w:val="28"/>
          <w:szCs w:val="28"/>
        </w:rPr>
        <w:t xml:space="preserve"> </w:t>
      </w:r>
      <w:r w:rsidR="00216E14" w:rsidRPr="00D200F0">
        <w:rPr>
          <w:rFonts w:ascii="Times New Roman" w:hAnsi="Times New Roman" w:cs="Times New Roman"/>
          <w:sz w:val="28"/>
          <w:szCs w:val="28"/>
        </w:rPr>
        <w:t xml:space="preserve">Официальное название «Нейронаука» появится только в 1962 году, когда даное понятие будет использовано Массачусетским технологическим университетом в исследовательской программе </w:t>
      </w:r>
      <w:r w:rsidR="00216E14" w:rsidRPr="00D200F0">
        <w:rPr>
          <w:rFonts w:ascii="Times New Roman" w:hAnsi="Times New Roman" w:cs="Times New Roman"/>
          <w:sz w:val="28"/>
          <w:szCs w:val="28"/>
          <w:lang w:val="en-US"/>
        </w:rPr>
        <w:t>Neurosiences</w:t>
      </w:r>
      <w:r w:rsidR="00216E14" w:rsidRPr="00D200F0">
        <w:rPr>
          <w:rFonts w:ascii="Times New Roman" w:hAnsi="Times New Roman" w:cs="Times New Roman"/>
          <w:sz w:val="28"/>
          <w:szCs w:val="28"/>
        </w:rPr>
        <w:t xml:space="preserve"> </w:t>
      </w:r>
      <w:r w:rsidR="00216E14" w:rsidRPr="00D200F0">
        <w:rPr>
          <w:rFonts w:ascii="Times New Roman" w:hAnsi="Times New Roman" w:cs="Times New Roman"/>
          <w:sz w:val="28"/>
          <w:szCs w:val="28"/>
          <w:lang w:val="en-US"/>
        </w:rPr>
        <w:t>Research</w:t>
      </w:r>
      <w:r w:rsidR="00216E14" w:rsidRPr="00D200F0">
        <w:rPr>
          <w:rFonts w:ascii="Times New Roman" w:hAnsi="Times New Roman" w:cs="Times New Roman"/>
          <w:sz w:val="28"/>
          <w:szCs w:val="28"/>
        </w:rPr>
        <w:t xml:space="preserve"> </w:t>
      </w:r>
      <w:r w:rsidR="00216E14" w:rsidRPr="00D200F0">
        <w:rPr>
          <w:rFonts w:ascii="Times New Roman" w:hAnsi="Times New Roman" w:cs="Times New Roman"/>
          <w:sz w:val="28"/>
          <w:szCs w:val="28"/>
          <w:lang w:val="en-US"/>
        </w:rPr>
        <w:t>Program</w:t>
      </w:r>
      <w:r w:rsidR="00216E14" w:rsidRPr="00D200F0">
        <w:rPr>
          <w:rFonts w:ascii="Times New Roman" w:hAnsi="Times New Roman" w:cs="Times New Roman"/>
          <w:sz w:val="28"/>
          <w:szCs w:val="28"/>
        </w:rPr>
        <w:t>.</w:t>
      </w:r>
    </w:p>
    <w:p w14:paraId="7CC1E318" w14:textId="77777777" w:rsidR="000C2A01" w:rsidRPr="00D200F0" w:rsidRDefault="000C2A01"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Уже в 20 веке</w:t>
      </w:r>
      <w:r w:rsidR="002279DE" w:rsidRPr="00D200F0">
        <w:rPr>
          <w:rFonts w:ascii="Times New Roman" w:hAnsi="Times New Roman" w:cs="Times New Roman"/>
          <w:sz w:val="28"/>
          <w:szCs w:val="28"/>
        </w:rPr>
        <w:t xml:space="preserve"> произошел</w:t>
      </w:r>
      <w:r w:rsidRPr="00D200F0">
        <w:rPr>
          <w:rFonts w:ascii="Times New Roman" w:hAnsi="Times New Roman" w:cs="Times New Roman"/>
          <w:sz w:val="28"/>
          <w:szCs w:val="28"/>
        </w:rPr>
        <w:t xml:space="preserve"> ряд значимых для развития нейроправа случаев. </w:t>
      </w:r>
    </w:p>
    <w:p w14:paraId="3531FFD0" w14:textId="3CB906DE" w:rsidR="000C2A01" w:rsidRPr="00D200F0" w:rsidRDefault="000C2A01"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В США в ночь с 31 июля на 1 августа житель горда Остин Чарльз Уитмен совершил ряд зверских убийств: он задушил свою мать, после чего зарезал жену, а затем поднялся на 27 этаж Техасского университета и начал стрелять в прохожих. От выстрелов Уитмена пострадало 32 человека, а 16 человек были убиты. Сам убийца тоже не остался в живых, Уитмен был убит полицейским при задержании</w:t>
      </w:r>
      <w:r w:rsidR="00CD0174" w:rsidRPr="00CD0174">
        <w:rPr>
          <w:rFonts w:ascii="Times New Roman" w:hAnsi="Times New Roman" w:cs="Times New Roman"/>
          <w:sz w:val="28"/>
          <w:szCs w:val="28"/>
        </w:rPr>
        <w:t>[2]</w:t>
      </w:r>
      <w:r w:rsidRPr="00D200F0">
        <w:rPr>
          <w:rFonts w:ascii="Times New Roman" w:hAnsi="Times New Roman" w:cs="Times New Roman"/>
          <w:sz w:val="28"/>
          <w:szCs w:val="28"/>
        </w:rPr>
        <w:t xml:space="preserve">. При расследовании преступления была </w:t>
      </w:r>
      <w:r w:rsidRPr="00D200F0">
        <w:rPr>
          <w:rFonts w:ascii="Times New Roman" w:hAnsi="Times New Roman" w:cs="Times New Roman"/>
          <w:sz w:val="28"/>
          <w:szCs w:val="28"/>
        </w:rPr>
        <w:lastRenderedPageBreak/>
        <w:t xml:space="preserve">найдена записка, написанная Уитменом перед совершением преступления. В ней мужчина рассказывал о своих подозрениях, что с ним что-то не так и просил в случае своей смерти провести вскрытие, которое могло показать причину его неадекватных действий. При вскрытии в мозгу Уитмана нашли опухоль, которая мешала нормальной мозговой деятельности и вызвала неадекватное поведение со стороны мужчины. </w:t>
      </w:r>
      <w:r w:rsidR="002E2B5E" w:rsidRPr="00D200F0">
        <w:rPr>
          <w:rFonts w:ascii="Times New Roman" w:hAnsi="Times New Roman" w:cs="Times New Roman"/>
          <w:sz w:val="28"/>
          <w:szCs w:val="28"/>
        </w:rPr>
        <w:t>Данный случай стал толчком для связывания нейронауки и права.</w:t>
      </w:r>
    </w:p>
    <w:p w14:paraId="5A2F9E36" w14:textId="11B9D91B" w:rsidR="00636A0E" w:rsidRPr="00D200F0" w:rsidRDefault="002920F3" w:rsidP="00D1442D">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В </w:t>
      </w:r>
      <w:r w:rsidR="002279DE" w:rsidRPr="00D200F0">
        <w:rPr>
          <w:rFonts w:ascii="Times New Roman" w:hAnsi="Times New Roman" w:cs="Times New Roman"/>
          <w:sz w:val="28"/>
          <w:szCs w:val="28"/>
        </w:rPr>
        <w:t>1978 году в США Терри Харрингтон</w:t>
      </w:r>
      <w:r w:rsidR="00CD0174">
        <w:rPr>
          <w:rFonts w:ascii="Times New Roman" w:hAnsi="Times New Roman" w:cs="Times New Roman"/>
          <w:sz w:val="28"/>
          <w:szCs w:val="28"/>
        </w:rPr>
        <w:t xml:space="preserve"> [3</w:t>
      </w:r>
      <w:r w:rsidR="00CD0174" w:rsidRPr="00CD0174">
        <w:rPr>
          <w:rFonts w:ascii="Times New Roman" w:hAnsi="Times New Roman" w:cs="Times New Roman"/>
          <w:sz w:val="28"/>
          <w:szCs w:val="28"/>
        </w:rPr>
        <w:t>]</w:t>
      </w:r>
      <w:r w:rsidR="002279DE" w:rsidRPr="00D200F0">
        <w:rPr>
          <w:rFonts w:ascii="Times New Roman" w:hAnsi="Times New Roman" w:cs="Times New Roman"/>
          <w:sz w:val="28"/>
          <w:szCs w:val="28"/>
        </w:rPr>
        <w:t xml:space="preserve"> был приговорен к пожизненному заключению за убийства сторожа. </w:t>
      </w:r>
      <w:r w:rsidR="00F47CF8" w:rsidRPr="00D200F0">
        <w:rPr>
          <w:rFonts w:ascii="Times New Roman" w:hAnsi="Times New Roman" w:cs="Times New Roman"/>
          <w:sz w:val="28"/>
          <w:szCs w:val="28"/>
        </w:rPr>
        <w:t>При этом</w:t>
      </w:r>
      <w:r w:rsidR="002279DE" w:rsidRPr="00D200F0">
        <w:rPr>
          <w:rFonts w:ascii="Times New Roman" w:hAnsi="Times New Roman" w:cs="Times New Roman"/>
          <w:sz w:val="28"/>
          <w:szCs w:val="28"/>
        </w:rPr>
        <w:t xml:space="preserve"> Харрингтон свою вину отрицал, ссылаясь на то, что во время убийства он находился на концерте. Но из-за наличия ряда свидетельских показаний и следов пороха на одежде Харрингтона, суд приговорил муж</w:t>
      </w:r>
      <w:r w:rsidR="00D1442D" w:rsidRPr="00D200F0">
        <w:rPr>
          <w:rFonts w:ascii="Times New Roman" w:hAnsi="Times New Roman" w:cs="Times New Roman"/>
          <w:sz w:val="28"/>
          <w:szCs w:val="28"/>
        </w:rPr>
        <w:t xml:space="preserve">чину к пожизненному заключению. </w:t>
      </w:r>
      <w:r w:rsidRPr="00D200F0">
        <w:rPr>
          <w:rFonts w:ascii="Times New Roman" w:hAnsi="Times New Roman" w:cs="Times New Roman"/>
          <w:sz w:val="28"/>
          <w:szCs w:val="28"/>
        </w:rPr>
        <w:t>Ч</w:t>
      </w:r>
      <w:r w:rsidR="002279DE" w:rsidRPr="00D200F0">
        <w:rPr>
          <w:rFonts w:ascii="Times New Roman" w:hAnsi="Times New Roman" w:cs="Times New Roman"/>
          <w:sz w:val="28"/>
          <w:szCs w:val="28"/>
        </w:rPr>
        <w:t>ерез 23 год Терри Харрингтон потребовал пересмотреть свое дело. На этот раз Харрингтон предоставил доказательства в виде электроэнцефалограммы, которая представляет собой запись биоэлектрическ</w:t>
      </w:r>
      <w:r w:rsidR="004E23AF" w:rsidRPr="00D200F0">
        <w:rPr>
          <w:rFonts w:ascii="Times New Roman" w:hAnsi="Times New Roman" w:cs="Times New Roman"/>
          <w:sz w:val="28"/>
          <w:szCs w:val="28"/>
        </w:rPr>
        <w:t>ой активности мозга, который по-</w:t>
      </w:r>
      <w:r w:rsidR="002279DE" w:rsidRPr="00D200F0">
        <w:rPr>
          <w:rFonts w:ascii="Times New Roman" w:hAnsi="Times New Roman" w:cs="Times New Roman"/>
          <w:sz w:val="28"/>
          <w:szCs w:val="28"/>
        </w:rPr>
        <w:t>разному реагирует на различные раздражители. ЭЭГ была предоставлена в качестве доказательства</w:t>
      </w:r>
      <w:r w:rsidR="00D1442D" w:rsidRPr="00D200F0">
        <w:rPr>
          <w:rFonts w:ascii="Times New Roman" w:hAnsi="Times New Roman" w:cs="Times New Roman"/>
          <w:sz w:val="28"/>
          <w:szCs w:val="28"/>
        </w:rPr>
        <w:t>,</w:t>
      </w:r>
      <w:r w:rsidR="002279DE" w:rsidRPr="00D200F0">
        <w:rPr>
          <w:rFonts w:ascii="Times New Roman" w:hAnsi="Times New Roman" w:cs="Times New Roman"/>
          <w:sz w:val="28"/>
          <w:szCs w:val="28"/>
        </w:rPr>
        <w:t xml:space="preserve"> в связи с тем, что ученые в 20 веке выявили, что</w:t>
      </w:r>
      <w:r w:rsidR="00636A0E" w:rsidRPr="00D200F0">
        <w:rPr>
          <w:rFonts w:ascii="Times New Roman" w:hAnsi="Times New Roman" w:cs="Times New Roman"/>
          <w:sz w:val="28"/>
          <w:szCs w:val="28"/>
        </w:rPr>
        <w:t>,</w:t>
      </w:r>
      <w:r w:rsidR="002279DE" w:rsidRPr="00D200F0">
        <w:rPr>
          <w:rFonts w:ascii="Times New Roman" w:hAnsi="Times New Roman" w:cs="Times New Roman"/>
          <w:sz w:val="28"/>
          <w:szCs w:val="28"/>
        </w:rPr>
        <w:t xml:space="preserve"> если показывать человеку известную ему информацию, которую он видел или слышал</w:t>
      </w:r>
      <w:r w:rsidR="00636A0E" w:rsidRPr="00D200F0">
        <w:rPr>
          <w:rFonts w:ascii="Times New Roman" w:hAnsi="Times New Roman" w:cs="Times New Roman"/>
          <w:sz w:val="28"/>
          <w:szCs w:val="28"/>
        </w:rPr>
        <w:t xml:space="preserve">, на 1/3 секунды будет появляться волна </w:t>
      </w:r>
      <w:r w:rsidR="00636A0E" w:rsidRPr="00D200F0">
        <w:rPr>
          <w:rFonts w:ascii="Times New Roman" w:hAnsi="Times New Roman" w:cs="Times New Roman"/>
          <w:sz w:val="28"/>
          <w:szCs w:val="28"/>
          <w:lang w:val="en-US"/>
        </w:rPr>
        <w:t>P</w:t>
      </w:r>
      <w:r w:rsidR="00636A0E" w:rsidRPr="00D200F0">
        <w:rPr>
          <w:rFonts w:ascii="Times New Roman" w:hAnsi="Times New Roman" w:cs="Times New Roman"/>
          <w:sz w:val="28"/>
          <w:szCs w:val="28"/>
        </w:rPr>
        <w:t>300. Стоит отметить, что мозг испытуемого реагирует автоматически, поэтому возможность получения ложных данных можно исключить.</w:t>
      </w:r>
      <w:r w:rsidR="00D1442D" w:rsidRPr="00D200F0">
        <w:rPr>
          <w:rFonts w:ascii="Times New Roman" w:hAnsi="Times New Roman" w:cs="Times New Roman"/>
          <w:sz w:val="28"/>
          <w:szCs w:val="28"/>
        </w:rPr>
        <w:t xml:space="preserve"> </w:t>
      </w:r>
      <w:r w:rsidR="005D77AB" w:rsidRPr="00D200F0">
        <w:rPr>
          <w:rFonts w:ascii="Times New Roman" w:hAnsi="Times New Roman" w:cs="Times New Roman"/>
          <w:sz w:val="28"/>
          <w:szCs w:val="28"/>
        </w:rPr>
        <w:t>В ходе проведения ЭЭГ мозг Ха</w:t>
      </w:r>
      <w:r w:rsidR="00636A0E" w:rsidRPr="00D200F0">
        <w:rPr>
          <w:rFonts w:ascii="Times New Roman" w:hAnsi="Times New Roman" w:cs="Times New Roman"/>
          <w:sz w:val="28"/>
          <w:szCs w:val="28"/>
        </w:rPr>
        <w:t>ррингтона реагировал не так, как реагировал бы мозг убийцы. Когда мужчина в</w:t>
      </w:r>
      <w:r w:rsidR="006A6C0A" w:rsidRPr="00D200F0">
        <w:rPr>
          <w:rFonts w:ascii="Times New Roman" w:hAnsi="Times New Roman" w:cs="Times New Roman"/>
          <w:sz w:val="28"/>
          <w:szCs w:val="28"/>
        </w:rPr>
        <w:t>и</w:t>
      </w:r>
      <w:r w:rsidR="00636A0E" w:rsidRPr="00D200F0">
        <w:rPr>
          <w:rFonts w:ascii="Times New Roman" w:hAnsi="Times New Roman" w:cs="Times New Roman"/>
          <w:sz w:val="28"/>
          <w:szCs w:val="28"/>
        </w:rPr>
        <w:t xml:space="preserve">дел фотографии с места преступления волна </w:t>
      </w:r>
      <w:r w:rsidR="00636A0E" w:rsidRPr="00D200F0">
        <w:rPr>
          <w:rFonts w:ascii="Times New Roman" w:hAnsi="Times New Roman" w:cs="Times New Roman"/>
          <w:sz w:val="28"/>
          <w:szCs w:val="28"/>
          <w:lang w:val="en-US"/>
        </w:rPr>
        <w:t>P</w:t>
      </w:r>
      <w:r w:rsidR="00636A0E" w:rsidRPr="00D200F0">
        <w:rPr>
          <w:rFonts w:ascii="Times New Roman" w:hAnsi="Times New Roman" w:cs="Times New Roman"/>
          <w:sz w:val="28"/>
          <w:szCs w:val="28"/>
        </w:rPr>
        <w:t>300 не возникала, но, когда он видел фотографии с концерта</w:t>
      </w:r>
      <w:r w:rsidR="006A6C0A" w:rsidRPr="00D200F0">
        <w:rPr>
          <w:rFonts w:ascii="Times New Roman" w:hAnsi="Times New Roman" w:cs="Times New Roman"/>
          <w:sz w:val="28"/>
          <w:szCs w:val="28"/>
        </w:rPr>
        <w:t>,</w:t>
      </w:r>
      <w:r w:rsidR="00636A0E" w:rsidRPr="00D200F0">
        <w:rPr>
          <w:rFonts w:ascii="Times New Roman" w:hAnsi="Times New Roman" w:cs="Times New Roman"/>
          <w:sz w:val="28"/>
          <w:szCs w:val="28"/>
        </w:rPr>
        <w:t xml:space="preserve"> волна, наоборот, возникал</w:t>
      </w:r>
      <w:r w:rsidR="006A6C0A" w:rsidRPr="00D200F0">
        <w:rPr>
          <w:rFonts w:ascii="Times New Roman" w:hAnsi="Times New Roman" w:cs="Times New Roman"/>
          <w:sz w:val="28"/>
          <w:szCs w:val="28"/>
        </w:rPr>
        <w:t>а</w:t>
      </w:r>
      <w:r w:rsidR="00636A0E" w:rsidRPr="00D200F0">
        <w:rPr>
          <w:rFonts w:ascii="Times New Roman" w:hAnsi="Times New Roman" w:cs="Times New Roman"/>
          <w:sz w:val="28"/>
          <w:szCs w:val="28"/>
        </w:rPr>
        <w:t>, что доказывало невинов</w:t>
      </w:r>
      <w:r w:rsidR="005D77AB" w:rsidRPr="00D200F0">
        <w:rPr>
          <w:rFonts w:ascii="Times New Roman" w:hAnsi="Times New Roman" w:cs="Times New Roman"/>
          <w:sz w:val="28"/>
          <w:szCs w:val="28"/>
        </w:rPr>
        <w:t>ность Терри Ха</w:t>
      </w:r>
      <w:r w:rsidR="006A6C0A" w:rsidRPr="00D200F0">
        <w:rPr>
          <w:rFonts w:ascii="Times New Roman" w:hAnsi="Times New Roman" w:cs="Times New Roman"/>
          <w:sz w:val="28"/>
          <w:szCs w:val="28"/>
        </w:rPr>
        <w:t>ррингтона</w:t>
      </w:r>
      <w:r w:rsidR="005D77AB" w:rsidRPr="00D200F0">
        <w:rPr>
          <w:rFonts w:ascii="Times New Roman" w:hAnsi="Times New Roman" w:cs="Times New Roman"/>
          <w:sz w:val="28"/>
          <w:szCs w:val="28"/>
        </w:rPr>
        <w:t>. Благодаря проведению ЭЭГ Ха</w:t>
      </w:r>
      <w:r w:rsidR="00636A0E" w:rsidRPr="00D200F0">
        <w:rPr>
          <w:rFonts w:ascii="Times New Roman" w:hAnsi="Times New Roman" w:cs="Times New Roman"/>
          <w:sz w:val="28"/>
          <w:szCs w:val="28"/>
        </w:rPr>
        <w:t>ррингтон после более чем 20 лет заключения был оправдан и выпущен на свободу.</w:t>
      </w:r>
    </w:p>
    <w:p w14:paraId="24C8CAD0" w14:textId="73376B3B" w:rsidR="0026349B" w:rsidRPr="00D200F0" w:rsidRDefault="00655435" w:rsidP="00F47CF8">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lastRenderedPageBreak/>
        <w:t>Впервые нейротехнологии начинают широко применяться в судебной практике в США в 1990-х годах. А уже в 1991 году впервые появляется термин «</w:t>
      </w:r>
      <w:r w:rsidRPr="00D200F0">
        <w:rPr>
          <w:rFonts w:ascii="Times New Roman" w:hAnsi="Times New Roman" w:cs="Times New Roman"/>
          <w:sz w:val="28"/>
          <w:szCs w:val="28"/>
          <w:lang w:val="en-US"/>
        </w:rPr>
        <w:t>neurolaw</w:t>
      </w:r>
      <w:r w:rsidRPr="00D200F0">
        <w:rPr>
          <w:rFonts w:ascii="Times New Roman" w:hAnsi="Times New Roman" w:cs="Times New Roman"/>
          <w:sz w:val="28"/>
          <w:szCs w:val="28"/>
        </w:rPr>
        <w:t xml:space="preserve">», который был переведен на русский язык как нейроправо. Данный термин был введен в статье «Нейропсихологи и нероюристы», </w:t>
      </w:r>
      <w:r w:rsidR="00C070F7" w:rsidRPr="00D200F0">
        <w:rPr>
          <w:rFonts w:ascii="Times New Roman" w:hAnsi="Times New Roman" w:cs="Times New Roman"/>
          <w:sz w:val="28"/>
          <w:szCs w:val="28"/>
        </w:rPr>
        <w:t>к</w:t>
      </w:r>
      <w:r w:rsidRPr="00D200F0">
        <w:rPr>
          <w:rFonts w:ascii="Times New Roman" w:hAnsi="Times New Roman" w:cs="Times New Roman"/>
          <w:sz w:val="28"/>
          <w:szCs w:val="28"/>
        </w:rPr>
        <w:t xml:space="preserve">оторая была опубликована в журнал </w:t>
      </w:r>
      <w:r w:rsidRPr="00D200F0">
        <w:rPr>
          <w:rFonts w:ascii="Times New Roman" w:hAnsi="Times New Roman" w:cs="Times New Roman"/>
          <w:sz w:val="28"/>
          <w:szCs w:val="28"/>
          <w:lang w:val="en-US"/>
        </w:rPr>
        <w:t>Neuropsyhology</w:t>
      </w:r>
      <w:r w:rsidR="00CD0174" w:rsidRPr="00CD0174">
        <w:rPr>
          <w:rFonts w:ascii="Times New Roman" w:hAnsi="Times New Roman" w:cs="Times New Roman"/>
          <w:sz w:val="28"/>
          <w:szCs w:val="28"/>
        </w:rPr>
        <w:t xml:space="preserve"> [4]</w:t>
      </w:r>
      <w:r w:rsidRPr="00D200F0">
        <w:rPr>
          <w:rFonts w:ascii="Times New Roman" w:hAnsi="Times New Roman" w:cs="Times New Roman"/>
          <w:sz w:val="28"/>
          <w:szCs w:val="28"/>
        </w:rPr>
        <w:t>.</w:t>
      </w:r>
      <w:r w:rsidR="00C070F7" w:rsidRPr="00D200F0">
        <w:rPr>
          <w:rFonts w:ascii="Times New Roman" w:hAnsi="Times New Roman" w:cs="Times New Roman"/>
          <w:sz w:val="28"/>
          <w:szCs w:val="28"/>
        </w:rPr>
        <w:t xml:space="preserve"> В данной статье рассказывается о то</w:t>
      </w:r>
      <w:r w:rsidR="00B35EC2" w:rsidRPr="00D200F0">
        <w:rPr>
          <w:rFonts w:ascii="Times New Roman" w:hAnsi="Times New Roman" w:cs="Times New Roman"/>
          <w:sz w:val="28"/>
          <w:szCs w:val="28"/>
        </w:rPr>
        <w:t>м</w:t>
      </w:r>
      <w:r w:rsidR="00C070F7" w:rsidRPr="00D200F0">
        <w:rPr>
          <w:rFonts w:ascii="Times New Roman" w:hAnsi="Times New Roman" w:cs="Times New Roman"/>
          <w:sz w:val="28"/>
          <w:szCs w:val="28"/>
        </w:rPr>
        <w:t>, что в качестве смягч</w:t>
      </w:r>
      <w:r w:rsidR="00B35EC2" w:rsidRPr="00D200F0">
        <w:rPr>
          <w:rFonts w:ascii="Times New Roman" w:hAnsi="Times New Roman" w:cs="Times New Roman"/>
          <w:sz w:val="28"/>
          <w:szCs w:val="28"/>
        </w:rPr>
        <w:t>ающего обстоятельства может выступить травма мозга. Но для того, чтобы травма мозга выступила как смягчающее обстоятельство,</w:t>
      </w:r>
      <w:r w:rsidR="006A6C0A" w:rsidRPr="00D200F0">
        <w:rPr>
          <w:rFonts w:ascii="Times New Roman" w:hAnsi="Times New Roman" w:cs="Times New Roman"/>
          <w:sz w:val="28"/>
          <w:szCs w:val="28"/>
        </w:rPr>
        <w:t xml:space="preserve"> необходимо</w:t>
      </w:r>
      <w:r w:rsidR="00B35EC2" w:rsidRPr="00D200F0">
        <w:rPr>
          <w:rFonts w:ascii="Times New Roman" w:hAnsi="Times New Roman" w:cs="Times New Roman"/>
          <w:sz w:val="28"/>
          <w:szCs w:val="28"/>
        </w:rPr>
        <w:t xml:space="preserve"> предоставить заключение от нейропсихолога, которое подтверждает, что мозг подсудимого работает с нарушениями, в связи с полученной травмой.</w:t>
      </w:r>
      <w:r w:rsidR="00D1442D" w:rsidRPr="00D200F0">
        <w:rPr>
          <w:rFonts w:ascii="Times New Roman" w:hAnsi="Times New Roman" w:cs="Times New Roman"/>
          <w:sz w:val="28"/>
          <w:szCs w:val="28"/>
        </w:rPr>
        <w:t xml:space="preserve"> </w:t>
      </w:r>
      <w:r w:rsidR="00B35EC2" w:rsidRPr="00D200F0">
        <w:rPr>
          <w:rFonts w:ascii="Times New Roman" w:hAnsi="Times New Roman" w:cs="Times New Roman"/>
          <w:sz w:val="28"/>
          <w:szCs w:val="28"/>
        </w:rPr>
        <w:t>В это же время ученые определили нейроправо как междисциплинарную область знания, связывающую мозг и право и ведущую к пониманию поведения человека в целях его урегулирования через введение технологий в правовые исследования.</w:t>
      </w:r>
      <w:r w:rsidR="006A6C0A" w:rsidRPr="00D200F0">
        <w:rPr>
          <w:rFonts w:ascii="Times New Roman" w:hAnsi="Times New Roman" w:cs="Times New Roman"/>
          <w:sz w:val="28"/>
          <w:szCs w:val="28"/>
        </w:rPr>
        <w:t xml:space="preserve"> </w:t>
      </w:r>
      <w:r w:rsidR="00F47CF8" w:rsidRPr="00D200F0">
        <w:rPr>
          <w:rFonts w:ascii="Times New Roman" w:hAnsi="Times New Roman" w:cs="Times New Roman"/>
          <w:sz w:val="28"/>
          <w:szCs w:val="28"/>
        </w:rPr>
        <w:br w:type="page"/>
      </w:r>
    </w:p>
    <w:p w14:paraId="3506621D" w14:textId="33433416" w:rsidR="00FD3A95" w:rsidRPr="00D200F0" w:rsidRDefault="002B4309" w:rsidP="00F47CF8">
      <w:pPr>
        <w:pStyle w:val="1"/>
        <w:jc w:val="center"/>
        <w:rPr>
          <w:rFonts w:ascii="Times New Roman" w:hAnsi="Times New Roman" w:cs="Times New Roman"/>
          <w:b/>
          <w:color w:val="000000" w:themeColor="text1"/>
          <w:sz w:val="28"/>
          <w:szCs w:val="28"/>
        </w:rPr>
      </w:pPr>
      <w:bookmarkStart w:id="4" w:name="_Toc120553565"/>
      <w:r w:rsidRPr="00D200F0">
        <w:rPr>
          <w:rFonts w:ascii="Times New Roman" w:hAnsi="Times New Roman" w:cs="Times New Roman"/>
          <w:b/>
          <w:color w:val="000000" w:themeColor="text1"/>
          <w:sz w:val="28"/>
          <w:szCs w:val="28"/>
        </w:rPr>
        <w:lastRenderedPageBreak/>
        <w:t xml:space="preserve">1.2 </w:t>
      </w:r>
      <w:r w:rsidR="00CA3420" w:rsidRPr="00D200F0">
        <w:rPr>
          <w:rFonts w:ascii="Times New Roman" w:hAnsi="Times New Roman" w:cs="Times New Roman"/>
          <w:b/>
          <w:color w:val="000000" w:themeColor="text1"/>
          <w:sz w:val="28"/>
          <w:szCs w:val="28"/>
        </w:rPr>
        <w:t>Нейроюриспруденция</w:t>
      </w:r>
      <w:r w:rsidR="006A6C0A" w:rsidRPr="00D200F0">
        <w:rPr>
          <w:rFonts w:ascii="Times New Roman" w:hAnsi="Times New Roman" w:cs="Times New Roman"/>
          <w:b/>
          <w:color w:val="000000" w:themeColor="text1"/>
          <w:sz w:val="28"/>
          <w:szCs w:val="28"/>
        </w:rPr>
        <w:t xml:space="preserve"> в 21 веке</w:t>
      </w:r>
      <w:bookmarkEnd w:id="4"/>
    </w:p>
    <w:p w14:paraId="343203D7" w14:textId="77777777" w:rsidR="00F47CF8" w:rsidRPr="00D200F0" w:rsidRDefault="00F47CF8" w:rsidP="00F47CF8">
      <w:pPr>
        <w:rPr>
          <w:sz w:val="28"/>
          <w:szCs w:val="28"/>
        </w:rPr>
      </w:pPr>
    </w:p>
    <w:p w14:paraId="50EEB179" w14:textId="4BA7B028" w:rsidR="006A6C0A" w:rsidRPr="00D200F0" w:rsidRDefault="00132A00"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Официально появившееся в 1991 г</w:t>
      </w:r>
      <w:r w:rsidR="00E21B55" w:rsidRPr="00D200F0">
        <w:rPr>
          <w:rFonts w:ascii="Times New Roman" w:hAnsi="Times New Roman" w:cs="Times New Roman"/>
          <w:sz w:val="28"/>
          <w:szCs w:val="28"/>
        </w:rPr>
        <w:t>ода область</w:t>
      </w:r>
      <w:r w:rsidR="00E3773C" w:rsidRPr="00D200F0">
        <w:rPr>
          <w:rFonts w:ascii="Times New Roman" w:hAnsi="Times New Roman" w:cs="Times New Roman"/>
          <w:sz w:val="28"/>
          <w:szCs w:val="28"/>
        </w:rPr>
        <w:t xml:space="preserve"> «</w:t>
      </w:r>
      <w:r w:rsidR="00E21B55" w:rsidRPr="00D200F0">
        <w:rPr>
          <w:rFonts w:ascii="Times New Roman" w:hAnsi="Times New Roman" w:cs="Times New Roman"/>
          <w:sz w:val="28"/>
          <w:szCs w:val="28"/>
        </w:rPr>
        <w:t>нейроправо</w:t>
      </w:r>
      <w:r w:rsidR="00E3773C" w:rsidRPr="00D200F0">
        <w:rPr>
          <w:rFonts w:ascii="Times New Roman" w:hAnsi="Times New Roman" w:cs="Times New Roman"/>
          <w:sz w:val="28"/>
          <w:szCs w:val="28"/>
        </w:rPr>
        <w:t>»</w:t>
      </w:r>
      <w:r w:rsidR="00E21B55" w:rsidRPr="00D200F0">
        <w:rPr>
          <w:rFonts w:ascii="Times New Roman" w:hAnsi="Times New Roman" w:cs="Times New Roman"/>
          <w:sz w:val="28"/>
          <w:szCs w:val="28"/>
        </w:rPr>
        <w:t>, получил</w:t>
      </w:r>
      <w:r w:rsidR="00E3773C" w:rsidRPr="00D200F0">
        <w:rPr>
          <w:rFonts w:ascii="Times New Roman" w:hAnsi="Times New Roman" w:cs="Times New Roman"/>
          <w:sz w:val="28"/>
          <w:szCs w:val="28"/>
        </w:rPr>
        <w:t>а</w:t>
      </w:r>
      <w:r w:rsidRPr="00D200F0">
        <w:rPr>
          <w:rFonts w:ascii="Times New Roman" w:hAnsi="Times New Roman" w:cs="Times New Roman"/>
          <w:sz w:val="28"/>
          <w:szCs w:val="28"/>
        </w:rPr>
        <w:t xml:space="preserve"> дальнейшее развитие и в 21 веке, в связи со стремительным развитием нейронауки, что непосредственно отразилось на правоприменении</w:t>
      </w:r>
      <w:r w:rsidR="00D1442D" w:rsidRPr="00D200F0">
        <w:rPr>
          <w:rFonts w:ascii="Times New Roman" w:hAnsi="Times New Roman" w:cs="Times New Roman"/>
          <w:sz w:val="28"/>
          <w:szCs w:val="28"/>
        </w:rPr>
        <w:t>,</w:t>
      </w:r>
      <w:r w:rsidRPr="00D200F0">
        <w:rPr>
          <w:rFonts w:ascii="Times New Roman" w:hAnsi="Times New Roman" w:cs="Times New Roman"/>
          <w:sz w:val="28"/>
          <w:szCs w:val="28"/>
        </w:rPr>
        <w:t xml:space="preserve"> и, соответственно, развитии нейроправа в целом.</w:t>
      </w:r>
    </w:p>
    <w:p w14:paraId="701B5EF9" w14:textId="16AF3522" w:rsidR="00132A00" w:rsidRPr="00D200F0" w:rsidRDefault="00132A00"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Уже в 2003 году американскими нейрофизиологами было опубликовано исследование, которое доказывало, что развитие различных частей голов</w:t>
      </w:r>
      <w:r w:rsidR="00891E17" w:rsidRPr="00D200F0">
        <w:rPr>
          <w:rFonts w:ascii="Times New Roman" w:hAnsi="Times New Roman" w:cs="Times New Roman"/>
          <w:sz w:val="28"/>
          <w:szCs w:val="28"/>
        </w:rPr>
        <w:t>н</w:t>
      </w:r>
      <w:r w:rsidRPr="00D200F0">
        <w:rPr>
          <w:rFonts w:ascii="Times New Roman" w:hAnsi="Times New Roman" w:cs="Times New Roman"/>
          <w:sz w:val="28"/>
          <w:szCs w:val="28"/>
        </w:rPr>
        <w:t>ого мозга является достаточно длительным процессом, который происходит неравномерно на протяжении практически всей жизни человека</w:t>
      </w:r>
      <w:r w:rsidR="00CD0174" w:rsidRPr="00CD0174">
        <w:rPr>
          <w:rFonts w:ascii="Times New Roman" w:hAnsi="Times New Roman" w:cs="Times New Roman"/>
          <w:sz w:val="28"/>
          <w:szCs w:val="28"/>
        </w:rPr>
        <w:t xml:space="preserve"> [5]</w:t>
      </w:r>
      <w:r w:rsidRPr="00D200F0">
        <w:rPr>
          <w:rFonts w:ascii="Times New Roman" w:hAnsi="Times New Roman" w:cs="Times New Roman"/>
          <w:sz w:val="28"/>
          <w:szCs w:val="28"/>
        </w:rPr>
        <w:t>. Через два года после публикации данного исследования в США в журнале, посвященном нейронаукам, Верховный Суд США принял решение отменить смерт</w:t>
      </w:r>
      <w:r w:rsidR="0026349B" w:rsidRPr="00D200F0">
        <w:rPr>
          <w:rFonts w:ascii="Times New Roman" w:hAnsi="Times New Roman" w:cs="Times New Roman"/>
          <w:sz w:val="28"/>
          <w:szCs w:val="28"/>
        </w:rPr>
        <w:t>ную казнь для несовершеннолетних детей</w:t>
      </w:r>
      <w:r w:rsidR="00CD0174">
        <w:rPr>
          <w:rFonts w:ascii="Times New Roman" w:hAnsi="Times New Roman" w:cs="Times New Roman"/>
          <w:sz w:val="28"/>
          <w:szCs w:val="28"/>
        </w:rPr>
        <w:t xml:space="preserve"> [6</w:t>
      </w:r>
      <w:r w:rsidR="00CD0174" w:rsidRPr="00CD0174">
        <w:rPr>
          <w:rFonts w:ascii="Times New Roman" w:hAnsi="Times New Roman" w:cs="Times New Roman"/>
          <w:sz w:val="28"/>
          <w:szCs w:val="28"/>
        </w:rPr>
        <w:t>]</w:t>
      </w:r>
      <w:r w:rsidR="0026349B" w:rsidRPr="00D200F0">
        <w:rPr>
          <w:rFonts w:ascii="Times New Roman" w:hAnsi="Times New Roman" w:cs="Times New Roman"/>
          <w:sz w:val="28"/>
          <w:szCs w:val="28"/>
        </w:rPr>
        <w:t>, что привело к отмене 72 смертных приговоров</w:t>
      </w:r>
      <w:r w:rsidR="004E23AF" w:rsidRPr="00D200F0">
        <w:rPr>
          <w:rFonts w:ascii="Times New Roman" w:hAnsi="Times New Roman" w:cs="Times New Roman"/>
          <w:sz w:val="28"/>
          <w:szCs w:val="28"/>
        </w:rPr>
        <w:t>,</w:t>
      </w:r>
      <w:r w:rsidR="0026349B" w:rsidRPr="00D200F0">
        <w:rPr>
          <w:rFonts w:ascii="Times New Roman" w:hAnsi="Times New Roman" w:cs="Times New Roman"/>
          <w:sz w:val="28"/>
          <w:szCs w:val="28"/>
        </w:rPr>
        <w:t xml:space="preserve"> вынесенных в 19 штатах убийцам</w:t>
      </w:r>
      <w:r w:rsidR="004E23AF" w:rsidRPr="00D200F0">
        <w:rPr>
          <w:rFonts w:ascii="Times New Roman" w:hAnsi="Times New Roman" w:cs="Times New Roman"/>
          <w:sz w:val="28"/>
          <w:szCs w:val="28"/>
        </w:rPr>
        <w:t>,</w:t>
      </w:r>
      <w:r w:rsidR="0026349B" w:rsidRPr="00D200F0">
        <w:rPr>
          <w:rFonts w:ascii="Times New Roman" w:hAnsi="Times New Roman" w:cs="Times New Roman"/>
          <w:sz w:val="28"/>
          <w:szCs w:val="28"/>
        </w:rPr>
        <w:t xml:space="preserve"> не достигшим возраста 18 лет.</w:t>
      </w:r>
      <w:r w:rsidR="004E23AF" w:rsidRPr="00D200F0">
        <w:rPr>
          <w:rFonts w:ascii="Times New Roman" w:hAnsi="Times New Roman" w:cs="Times New Roman"/>
          <w:sz w:val="28"/>
          <w:szCs w:val="28"/>
        </w:rPr>
        <w:t xml:space="preserve"> </w:t>
      </w:r>
    </w:p>
    <w:p w14:paraId="65176580" w14:textId="4CA46E16" w:rsidR="004E23AF" w:rsidRPr="00D200F0" w:rsidRDefault="004E23AF" w:rsidP="00D1442D">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В целом, нейроправо 21 веке начнет развиваться более активно, ч</w:t>
      </w:r>
      <w:r w:rsidR="00D1442D" w:rsidRPr="00D200F0">
        <w:rPr>
          <w:rFonts w:ascii="Times New Roman" w:hAnsi="Times New Roman" w:cs="Times New Roman"/>
          <w:sz w:val="28"/>
          <w:szCs w:val="28"/>
        </w:rPr>
        <w:t>ем в конце 19 и начале 20 века. Например, у</w:t>
      </w:r>
      <w:r w:rsidRPr="00D200F0">
        <w:rPr>
          <w:rFonts w:ascii="Times New Roman" w:hAnsi="Times New Roman" w:cs="Times New Roman"/>
          <w:sz w:val="28"/>
          <w:szCs w:val="28"/>
        </w:rPr>
        <w:t>же в 2008 году в США появляются нормативно-правовые акты, св</w:t>
      </w:r>
      <w:r w:rsidR="0022617D" w:rsidRPr="00D200F0">
        <w:rPr>
          <w:rFonts w:ascii="Times New Roman" w:hAnsi="Times New Roman" w:cs="Times New Roman"/>
          <w:sz w:val="28"/>
          <w:szCs w:val="28"/>
        </w:rPr>
        <w:t>язывающие право и нейронауку. Буквально через год был внесен еще один законопроект «О национальной нейротехнологической инициативе», но только один из них был принят Конгрессом США и стал применяться на официальном уровне</w:t>
      </w:r>
      <w:r w:rsidR="00CD0174" w:rsidRPr="00CD0174">
        <w:rPr>
          <w:rFonts w:ascii="Times New Roman" w:hAnsi="Times New Roman" w:cs="Times New Roman"/>
          <w:sz w:val="28"/>
          <w:szCs w:val="28"/>
        </w:rPr>
        <w:t xml:space="preserve"> [7]</w:t>
      </w:r>
      <w:r w:rsidR="0022617D" w:rsidRPr="00D200F0">
        <w:rPr>
          <w:rFonts w:ascii="Times New Roman" w:hAnsi="Times New Roman" w:cs="Times New Roman"/>
          <w:sz w:val="28"/>
          <w:szCs w:val="28"/>
        </w:rPr>
        <w:t>.</w:t>
      </w:r>
    </w:p>
    <w:p w14:paraId="4D9DC0D5" w14:textId="77777777" w:rsidR="0022617D" w:rsidRPr="00D200F0" w:rsidRDefault="0022617D"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В связи с активным развитием технологий, а, соответственно, и нейронауки, возросло количество исследо</w:t>
      </w:r>
      <w:r w:rsidR="00D1442D" w:rsidRPr="00D200F0">
        <w:rPr>
          <w:rFonts w:ascii="Times New Roman" w:hAnsi="Times New Roman" w:cs="Times New Roman"/>
          <w:sz w:val="28"/>
          <w:szCs w:val="28"/>
        </w:rPr>
        <w:t>ваний, связанных с поиском</w:t>
      </w:r>
      <w:r w:rsidRPr="00D200F0">
        <w:rPr>
          <w:rFonts w:ascii="Times New Roman" w:hAnsi="Times New Roman" w:cs="Times New Roman"/>
          <w:sz w:val="28"/>
          <w:szCs w:val="28"/>
        </w:rPr>
        <w:t xml:space="preserve"> взаимосвязи права и нейронауки. Создавались группы юристов, нейробиологов и философов. Которые занимались исследованием взаимосвязи нейробиологии и права. Реультаты исследований были опубликованы в 2013 году с целью продемонстрировать важность достижений нейронауки для дальнейшего развития права.</w:t>
      </w:r>
    </w:p>
    <w:p w14:paraId="37FB8358" w14:textId="77777777" w:rsidR="001434B7" w:rsidRPr="00D200F0" w:rsidRDefault="0022617D" w:rsidP="00206C98">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lastRenderedPageBreak/>
        <w:t>В 21 веке взаимосвязь права и нейронауки, помимо ученых из Америки, стали изучать уч</w:t>
      </w:r>
      <w:r w:rsidR="00D1442D" w:rsidRPr="00D200F0">
        <w:rPr>
          <w:rFonts w:ascii="Times New Roman" w:hAnsi="Times New Roman" w:cs="Times New Roman"/>
          <w:sz w:val="28"/>
          <w:szCs w:val="28"/>
        </w:rPr>
        <w:t xml:space="preserve">еные практически по всему миру. </w:t>
      </w:r>
      <w:r w:rsidR="001434B7" w:rsidRPr="00D200F0">
        <w:rPr>
          <w:rFonts w:ascii="Times New Roman" w:hAnsi="Times New Roman" w:cs="Times New Roman"/>
          <w:sz w:val="28"/>
          <w:szCs w:val="28"/>
        </w:rPr>
        <w:t>Например, нейроправо исследовалось в Германии таким учеными как Ганс Маркович, Вольф Зингер, Вольфгант Принц, Герхант Рот.</w:t>
      </w:r>
      <w:r w:rsidR="00206C98" w:rsidRPr="00D200F0">
        <w:rPr>
          <w:rFonts w:ascii="Times New Roman" w:hAnsi="Times New Roman" w:cs="Times New Roman"/>
          <w:sz w:val="28"/>
          <w:szCs w:val="28"/>
        </w:rPr>
        <w:t xml:space="preserve"> Кроме того, в</w:t>
      </w:r>
      <w:r w:rsidR="001434B7" w:rsidRPr="00D200F0">
        <w:rPr>
          <w:rFonts w:ascii="Times New Roman" w:hAnsi="Times New Roman" w:cs="Times New Roman"/>
          <w:sz w:val="28"/>
          <w:szCs w:val="28"/>
        </w:rPr>
        <w:t xml:space="preserve">о Франции в 2012 году был опубликован доклад, посвященный нейроправу: «Мозг и право: анализ появления нейроправа». В подготовке данного доклада участвовали не только специалисты в области права, но и когнитивные неврологи, философы. В докладе ученые указывают на то, что люди кардинально отличаются друг от друга, например, по уровню интеллекта, агрессии или импатии, что представляет сложность для судебной системы, провозглашающей всеобщее равенство перед законом и судом. Ученые подчеркивают, что принцип равенства предполагает возможность каждого человека контролировать свое поведение и принимать решения по своей воле, но оно не предполагает возможность </w:t>
      </w:r>
      <w:r w:rsidR="00EF2DF1" w:rsidRPr="00D200F0">
        <w:rPr>
          <w:rFonts w:ascii="Times New Roman" w:hAnsi="Times New Roman" w:cs="Times New Roman"/>
          <w:sz w:val="28"/>
          <w:szCs w:val="28"/>
        </w:rPr>
        <w:t>н</w:t>
      </w:r>
      <w:r w:rsidR="001434B7" w:rsidRPr="00D200F0">
        <w:rPr>
          <w:rFonts w:ascii="Times New Roman" w:hAnsi="Times New Roman" w:cs="Times New Roman"/>
          <w:sz w:val="28"/>
          <w:szCs w:val="28"/>
        </w:rPr>
        <w:t>аличия у человека травмы головного мозга или нервной системы, которая может негативно повлиять на поведение человека и подтолкнуть на неадекватные, противозаконные поступки.</w:t>
      </w:r>
    </w:p>
    <w:p w14:paraId="46EAAA40" w14:textId="77777777" w:rsidR="00C324A5" w:rsidRPr="00D200F0" w:rsidRDefault="002920F3"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П</w:t>
      </w:r>
      <w:r w:rsidR="00C324A5" w:rsidRPr="00D200F0">
        <w:rPr>
          <w:rFonts w:ascii="Times New Roman" w:hAnsi="Times New Roman" w:cs="Times New Roman"/>
          <w:sz w:val="28"/>
          <w:szCs w:val="28"/>
        </w:rPr>
        <w:t>рактически в это же время появляется другая точка</w:t>
      </w:r>
      <w:r w:rsidR="00A8161A" w:rsidRPr="00D200F0">
        <w:rPr>
          <w:rFonts w:ascii="Times New Roman" w:hAnsi="Times New Roman" w:cs="Times New Roman"/>
          <w:sz w:val="28"/>
          <w:szCs w:val="28"/>
        </w:rPr>
        <w:t xml:space="preserve"> зрения</w:t>
      </w:r>
      <w:r w:rsidR="00C324A5" w:rsidRPr="00D200F0">
        <w:rPr>
          <w:rFonts w:ascii="Times New Roman" w:hAnsi="Times New Roman" w:cs="Times New Roman"/>
          <w:sz w:val="28"/>
          <w:szCs w:val="28"/>
        </w:rPr>
        <w:t>, которую выразили исследователи в журнале Stanford Law Review. В своем исследовании ученые подчеркивали то, что те или иные исследования мозга, на</w:t>
      </w:r>
      <w:r w:rsidR="007D47D8" w:rsidRPr="00D200F0">
        <w:rPr>
          <w:rFonts w:ascii="Times New Roman" w:hAnsi="Times New Roman" w:cs="Times New Roman"/>
          <w:sz w:val="28"/>
          <w:szCs w:val="28"/>
        </w:rPr>
        <w:t>пример, магнитно-резонансная то</w:t>
      </w:r>
      <w:r w:rsidR="00C324A5" w:rsidRPr="00D200F0">
        <w:rPr>
          <w:rFonts w:ascii="Times New Roman" w:hAnsi="Times New Roman" w:cs="Times New Roman"/>
          <w:sz w:val="28"/>
          <w:szCs w:val="28"/>
        </w:rPr>
        <w:t>мография, предоставляемые в качестве доказательства в суде с целью показать психическое состояние лица в прошлом, не должны приниматься в качестве доказательств, потому что они могут ввести суд в заблуждение.</w:t>
      </w:r>
    </w:p>
    <w:p w14:paraId="33922694" w14:textId="2C4C2934" w:rsidR="00ED6CEA" w:rsidRPr="00D200F0" w:rsidRDefault="007D47D8" w:rsidP="00206C98">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Несмотря на негативное мнение некоторых ученых касательно </w:t>
      </w:r>
      <w:r w:rsidR="00ED6CEA" w:rsidRPr="00D200F0">
        <w:rPr>
          <w:rFonts w:ascii="Times New Roman" w:hAnsi="Times New Roman" w:cs="Times New Roman"/>
          <w:sz w:val="28"/>
          <w:szCs w:val="28"/>
        </w:rPr>
        <w:t>использования достижений нейронауки во взаимосвязи с правом, интерес к нейроправу не пропал, а наоборот увеличился.</w:t>
      </w:r>
      <w:r w:rsidR="00206C98" w:rsidRPr="00D200F0">
        <w:rPr>
          <w:rFonts w:ascii="Times New Roman" w:hAnsi="Times New Roman" w:cs="Times New Roman"/>
          <w:sz w:val="28"/>
          <w:szCs w:val="28"/>
        </w:rPr>
        <w:t xml:space="preserve"> </w:t>
      </w:r>
      <w:r w:rsidR="00ED6CEA" w:rsidRPr="00D200F0">
        <w:rPr>
          <w:rFonts w:ascii="Times New Roman" w:hAnsi="Times New Roman" w:cs="Times New Roman"/>
          <w:sz w:val="28"/>
          <w:szCs w:val="28"/>
        </w:rPr>
        <w:t>В 2013 году президент США Барак Обама выделит средства для исследования заболеваний мозга</w:t>
      </w:r>
      <w:r w:rsidR="00CD0174" w:rsidRPr="00CD0174">
        <w:rPr>
          <w:rFonts w:ascii="Times New Roman" w:hAnsi="Times New Roman" w:cs="Times New Roman"/>
          <w:sz w:val="28"/>
          <w:szCs w:val="28"/>
        </w:rPr>
        <w:t xml:space="preserve"> [8]</w:t>
      </w:r>
      <w:r w:rsidR="00ED6CEA" w:rsidRPr="00D200F0">
        <w:rPr>
          <w:rFonts w:ascii="Times New Roman" w:hAnsi="Times New Roman" w:cs="Times New Roman"/>
          <w:sz w:val="28"/>
          <w:szCs w:val="28"/>
        </w:rPr>
        <w:t xml:space="preserve">, </w:t>
      </w:r>
      <w:r w:rsidR="00ED6CEA" w:rsidRPr="00D200F0">
        <w:rPr>
          <w:rFonts w:ascii="Times New Roman" w:hAnsi="Times New Roman" w:cs="Times New Roman"/>
          <w:sz w:val="28"/>
          <w:szCs w:val="28"/>
        </w:rPr>
        <w:lastRenderedPageBreak/>
        <w:t>которые так или иначе, могут влиять на поведение человека. Среди них, например, болезнь Альцгеймера и многие другие.</w:t>
      </w:r>
    </w:p>
    <w:p w14:paraId="08DEC0A1" w14:textId="77777777" w:rsidR="0022617D" w:rsidRPr="00D200F0" w:rsidRDefault="00C324A5"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Позднее, в 2018 году, к обсуждению вопросов, касающихся нейроправа, присоединились российские ученые.</w:t>
      </w:r>
      <w:r w:rsidR="00A8161A" w:rsidRPr="00D200F0">
        <w:rPr>
          <w:rFonts w:ascii="Times New Roman" w:hAnsi="Times New Roman" w:cs="Times New Roman"/>
          <w:sz w:val="28"/>
          <w:szCs w:val="28"/>
        </w:rPr>
        <w:t xml:space="preserve"> Институтом государства и п</w:t>
      </w:r>
      <w:r w:rsidR="007D47D8" w:rsidRPr="00D200F0">
        <w:rPr>
          <w:rFonts w:ascii="Times New Roman" w:hAnsi="Times New Roman" w:cs="Times New Roman"/>
          <w:sz w:val="28"/>
          <w:szCs w:val="28"/>
        </w:rPr>
        <w:t>рава РАН б</w:t>
      </w:r>
      <w:r w:rsidR="00206C98" w:rsidRPr="00D200F0">
        <w:rPr>
          <w:rFonts w:ascii="Times New Roman" w:hAnsi="Times New Roman" w:cs="Times New Roman"/>
          <w:sz w:val="28"/>
          <w:szCs w:val="28"/>
        </w:rPr>
        <w:t>ыл проведен семинар, п</w:t>
      </w:r>
      <w:r w:rsidR="00A8161A" w:rsidRPr="00D200F0">
        <w:rPr>
          <w:rFonts w:ascii="Times New Roman" w:hAnsi="Times New Roman" w:cs="Times New Roman"/>
          <w:sz w:val="28"/>
          <w:szCs w:val="28"/>
        </w:rPr>
        <w:t>освященный взаимодействию нейронауки и права. Участники семинара акцентировали внимание на различия между нейроправом и названием других отраслей права, например, конституционным и гражданским право</w:t>
      </w:r>
      <w:r w:rsidR="00206C98" w:rsidRPr="00D200F0">
        <w:rPr>
          <w:rFonts w:ascii="Times New Roman" w:hAnsi="Times New Roman" w:cs="Times New Roman"/>
          <w:sz w:val="28"/>
          <w:szCs w:val="28"/>
        </w:rPr>
        <w:t>м</w:t>
      </w:r>
      <w:r w:rsidR="00A8161A" w:rsidRPr="00D200F0">
        <w:rPr>
          <w:rFonts w:ascii="Times New Roman" w:hAnsi="Times New Roman" w:cs="Times New Roman"/>
          <w:sz w:val="28"/>
          <w:szCs w:val="28"/>
        </w:rPr>
        <w:t>, название которых указывает на сферу, которую ре</w:t>
      </w:r>
      <w:r w:rsidR="00206C98" w:rsidRPr="00D200F0">
        <w:rPr>
          <w:rFonts w:ascii="Times New Roman" w:hAnsi="Times New Roman" w:cs="Times New Roman"/>
          <w:sz w:val="28"/>
          <w:szCs w:val="28"/>
        </w:rPr>
        <w:t xml:space="preserve">гулируют данные отрасли права, а </w:t>
      </w:r>
      <w:r w:rsidR="00A8161A" w:rsidRPr="00D200F0">
        <w:rPr>
          <w:rFonts w:ascii="Times New Roman" w:hAnsi="Times New Roman" w:cs="Times New Roman"/>
          <w:sz w:val="28"/>
          <w:szCs w:val="28"/>
        </w:rPr>
        <w:t>нейроправо не регулирует нервные процессы</w:t>
      </w:r>
      <w:r w:rsidR="00206C98" w:rsidRPr="00D200F0">
        <w:rPr>
          <w:rFonts w:ascii="Times New Roman" w:hAnsi="Times New Roman" w:cs="Times New Roman"/>
          <w:sz w:val="28"/>
          <w:szCs w:val="28"/>
        </w:rPr>
        <w:t>, соответственно, название «нейроправо» является достаточно спорным в российском праве</w:t>
      </w:r>
      <w:r w:rsidR="00A8161A" w:rsidRPr="00D200F0">
        <w:rPr>
          <w:rFonts w:ascii="Times New Roman" w:hAnsi="Times New Roman" w:cs="Times New Roman"/>
          <w:sz w:val="28"/>
          <w:szCs w:val="28"/>
        </w:rPr>
        <w:t>.</w:t>
      </w:r>
    </w:p>
    <w:p w14:paraId="64909131" w14:textId="77777777" w:rsidR="00A8161A" w:rsidRPr="00D200F0" w:rsidRDefault="00A8161A"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И-за того, что </w:t>
      </w:r>
      <w:r w:rsidR="007D47D8" w:rsidRPr="00D200F0">
        <w:rPr>
          <w:rFonts w:ascii="Times New Roman" w:hAnsi="Times New Roman" w:cs="Times New Roman"/>
          <w:sz w:val="28"/>
          <w:szCs w:val="28"/>
        </w:rPr>
        <w:t>н</w:t>
      </w:r>
      <w:r w:rsidRPr="00D200F0">
        <w:rPr>
          <w:rFonts w:ascii="Times New Roman" w:hAnsi="Times New Roman" w:cs="Times New Roman"/>
          <w:sz w:val="28"/>
          <w:szCs w:val="28"/>
        </w:rPr>
        <w:t>ейронауки больше относятся к естественным наукам, а юриспруденция</w:t>
      </w:r>
      <w:r w:rsidR="00206C98" w:rsidRPr="00D200F0">
        <w:rPr>
          <w:rFonts w:ascii="Times New Roman" w:hAnsi="Times New Roman" w:cs="Times New Roman"/>
          <w:sz w:val="28"/>
          <w:szCs w:val="28"/>
        </w:rPr>
        <w:t xml:space="preserve"> является </w:t>
      </w:r>
      <w:r w:rsidRPr="00D200F0">
        <w:rPr>
          <w:rFonts w:ascii="Times New Roman" w:hAnsi="Times New Roman" w:cs="Times New Roman"/>
          <w:sz w:val="28"/>
          <w:szCs w:val="28"/>
        </w:rPr>
        <w:t>общественной наукой, возникают сложности при формировании такой области как нейроюриспруденция. Но несмотря н</w:t>
      </w:r>
      <w:r w:rsidR="00206C98" w:rsidRPr="00D200F0">
        <w:rPr>
          <w:rFonts w:ascii="Times New Roman" w:hAnsi="Times New Roman" w:cs="Times New Roman"/>
          <w:sz w:val="28"/>
          <w:szCs w:val="28"/>
        </w:rPr>
        <w:t>а</w:t>
      </w:r>
      <w:r w:rsidRPr="00D200F0">
        <w:rPr>
          <w:rFonts w:ascii="Times New Roman" w:hAnsi="Times New Roman" w:cs="Times New Roman"/>
          <w:sz w:val="28"/>
          <w:szCs w:val="28"/>
        </w:rPr>
        <w:t xml:space="preserve"> это</w:t>
      </w:r>
      <w:r w:rsidR="00206C98" w:rsidRPr="00D200F0">
        <w:rPr>
          <w:rFonts w:ascii="Times New Roman" w:hAnsi="Times New Roman" w:cs="Times New Roman"/>
          <w:sz w:val="28"/>
          <w:szCs w:val="28"/>
        </w:rPr>
        <w:t>,</w:t>
      </w:r>
      <w:r w:rsidRPr="00D200F0">
        <w:rPr>
          <w:rFonts w:ascii="Times New Roman" w:hAnsi="Times New Roman" w:cs="Times New Roman"/>
          <w:sz w:val="28"/>
          <w:szCs w:val="28"/>
        </w:rPr>
        <w:t xml:space="preserve"> правоведы и пр</w:t>
      </w:r>
      <w:r w:rsidR="00B50255" w:rsidRPr="00D200F0">
        <w:rPr>
          <w:rFonts w:ascii="Times New Roman" w:hAnsi="Times New Roman" w:cs="Times New Roman"/>
          <w:sz w:val="28"/>
          <w:szCs w:val="28"/>
        </w:rPr>
        <w:t>актикующие юристы активно интере</w:t>
      </w:r>
      <w:r w:rsidRPr="00D200F0">
        <w:rPr>
          <w:rFonts w:ascii="Times New Roman" w:hAnsi="Times New Roman" w:cs="Times New Roman"/>
          <w:sz w:val="28"/>
          <w:szCs w:val="28"/>
        </w:rPr>
        <w:t>суются последними достижениями нейронауки и используют их в различных отраслях права, например, в уголовном, деликтном или праве интеллектуальной собственности.</w:t>
      </w:r>
      <w:r w:rsidR="00ED6CEA" w:rsidRPr="00D200F0">
        <w:rPr>
          <w:rFonts w:ascii="Times New Roman" w:hAnsi="Times New Roman" w:cs="Times New Roman"/>
          <w:sz w:val="28"/>
          <w:szCs w:val="28"/>
        </w:rPr>
        <w:t xml:space="preserve"> </w:t>
      </w:r>
    </w:p>
    <w:p w14:paraId="191EE131" w14:textId="1900B467" w:rsidR="00B50255" w:rsidRPr="00D200F0" w:rsidRDefault="00ED6CEA" w:rsidP="009666AB">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В 2021 году вопросы взаимосвязи права и нейронауки были также затронуты на иберо-американском саммите, который проходил в Андорре. В своем выступлении на саммите президент Чили обратил внимание на нейроправо и предложил принимать законы совместно, а не в масштабе отдельных государств</w:t>
      </w:r>
      <w:r w:rsidR="00CD0174" w:rsidRPr="00CD0174">
        <w:rPr>
          <w:rFonts w:ascii="Times New Roman" w:hAnsi="Times New Roman" w:cs="Times New Roman"/>
          <w:sz w:val="28"/>
          <w:szCs w:val="28"/>
        </w:rPr>
        <w:t xml:space="preserve"> [9]</w:t>
      </w:r>
      <w:r w:rsidRPr="00D200F0">
        <w:rPr>
          <w:rFonts w:ascii="Times New Roman" w:hAnsi="Times New Roman" w:cs="Times New Roman"/>
          <w:sz w:val="28"/>
          <w:szCs w:val="28"/>
        </w:rPr>
        <w:t>. Законопроект, предложенный чилийцами, содержал в себе положени</w:t>
      </w:r>
      <w:r w:rsidR="00206C98" w:rsidRPr="00D200F0">
        <w:rPr>
          <w:rFonts w:ascii="Times New Roman" w:hAnsi="Times New Roman" w:cs="Times New Roman"/>
          <w:sz w:val="28"/>
          <w:szCs w:val="28"/>
        </w:rPr>
        <w:t>я</w:t>
      </w:r>
      <w:r w:rsidRPr="00D200F0">
        <w:rPr>
          <w:rFonts w:ascii="Times New Roman" w:hAnsi="Times New Roman" w:cs="Times New Roman"/>
          <w:sz w:val="28"/>
          <w:szCs w:val="28"/>
        </w:rPr>
        <w:t>, касающиеся защиты данных человеческого разума и нейроданных, установление огра</w:t>
      </w:r>
      <w:r w:rsidR="00206C98" w:rsidRPr="00D200F0">
        <w:rPr>
          <w:rFonts w:ascii="Times New Roman" w:hAnsi="Times New Roman" w:cs="Times New Roman"/>
          <w:sz w:val="28"/>
          <w:szCs w:val="28"/>
        </w:rPr>
        <w:t>н</w:t>
      </w:r>
      <w:r w:rsidRPr="00D200F0">
        <w:rPr>
          <w:rFonts w:ascii="Times New Roman" w:hAnsi="Times New Roman" w:cs="Times New Roman"/>
          <w:sz w:val="28"/>
          <w:szCs w:val="28"/>
        </w:rPr>
        <w:t xml:space="preserve">ичений на </w:t>
      </w:r>
      <w:r w:rsidR="00206C98" w:rsidRPr="00D200F0">
        <w:rPr>
          <w:rFonts w:ascii="Times New Roman" w:hAnsi="Times New Roman" w:cs="Times New Roman"/>
          <w:sz w:val="28"/>
          <w:szCs w:val="28"/>
        </w:rPr>
        <w:t>нейротехнологию чтен</w:t>
      </w:r>
      <w:r w:rsidR="009666AB" w:rsidRPr="00D200F0">
        <w:rPr>
          <w:rFonts w:ascii="Times New Roman" w:hAnsi="Times New Roman" w:cs="Times New Roman"/>
          <w:sz w:val="28"/>
          <w:szCs w:val="28"/>
        </w:rPr>
        <w:t>ия в мозге</w:t>
      </w:r>
      <w:r w:rsidRPr="00D200F0">
        <w:rPr>
          <w:rFonts w:ascii="Times New Roman" w:hAnsi="Times New Roman" w:cs="Times New Roman"/>
          <w:sz w:val="28"/>
          <w:szCs w:val="28"/>
        </w:rPr>
        <w:t xml:space="preserve">, установление справедливого доступа к достижениям нейронауки, наложение ограничений </w:t>
      </w:r>
      <w:r w:rsidR="00B50255" w:rsidRPr="00D200F0">
        <w:rPr>
          <w:rFonts w:ascii="Times New Roman" w:hAnsi="Times New Roman" w:cs="Times New Roman"/>
          <w:sz w:val="28"/>
          <w:szCs w:val="28"/>
        </w:rPr>
        <w:t>на нейроалгоритмы.</w:t>
      </w:r>
      <w:r w:rsidR="009666AB" w:rsidRPr="00D200F0">
        <w:rPr>
          <w:rFonts w:ascii="Times New Roman" w:hAnsi="Times New Roman" w:cs="Times New Roman"/>
          <w:sz w:val="28"/>
          <w:szCs w:val="28"/>
        </w:rPr>
        <w:t xml:space="preserve"> </w:t>
      </w:r>
      <w:r w:rsidR="00B50255" w:rsidRPr="00D200F0">
        <w:rPr>
          <w:rFonts w:ascii="Times New Roman" w:hAnsi="Times New Roman" w:cs="Times New Roman"/>
          <w:sz w:val="28"/>
          <w:szCs w:val="28"/>
        </w:rPr>
        <w:t>Подобная спешка, связанная с выпуском международных нормативно-правовых актов, касающихся взаимосвя</w:t>
      </w:r>
      <w:r w:rsidR="00EB7376" w:rsidRPr="00D200F0">
        <w:rPr>
          <w:rFonts w:ascii="Times New Roman" w:hAnsi="Times New Roman" w:cs="Times New Roman"/>
          <w:sz w:val="28"/>
          <w:szCs w:val="28"/>
        </w:rPr>
        <w:t>зи</w:t>
      </w:r>
      <w:r w:rsidR="00B50255" w:rsidRPr="00D200F0">
        <w:rPr>
          <w:rFonts w:ascii="Times New Roman" w:hAnsi="Times New Roman" w:cs="Times New Roman"/>
          <w:sz w:val="28"/>
          <w:szCs w:val="28"/>
        </w:rPr>
        <w:t xml:space="preserve"> права и нейронауки связана с тем, что в 21 </w:t>
      </w:r>
      <w:r w:rsidR="00B50255" w:rsidRPr="00D200F0">
        <w:rPr>
          <w:rFonts w:ascii="Times New Roman" w:hAnsi="Times New Roman" w:cs="Times New Roman"/>
          <w:sz w:val="28"/>
          <w:szCs w:val="28"/>
        </w:rPr>
        <w:lastRenderedPageBreak/>
        <w:t>веке наблюдается быстрый рост технологий. Уже сейчас крупные компании используют устройства способные считывать сигналы мозга для управления роботизированными устройствами, кроме того развивается искусственный интеллект, который представляет собой искусственные ней</w:t>
      </w:r>
      <w:r w:rsidR="00EB7376" w:rsidRPr="00D200F0">
        <w:rPr>
          <w:rFonts w:ascii="Times New Roman" w:hAnsi="Times New Roman" w:cs="Times New Roman"/>
          <w:sz w:val="28"/>
          <w:szCs w:val="28"/>
        </w:rPr>
        <w:t xml:space="preserve">росети, наполненные информацией, работа которых также нуждается в правовом регулировании на международном уровне. В связи с тем, что искусственный интеллект уже прочно начинает входить в нашу жизнь: он используется на предприятиях, </w:t>
      </w:r>
      <w:r w:rsidR="00F47CF8" w:rsidRPr="00D200F0">
        <w:rPr>
          <w:rFonts w:ascii="Times New Roman" w:hAnsi="Times New Roman" w:cs="Times New Roman"/>
          <w:sz w:val="28"/>
          <w:szCs w:val="28"/>
        </w:rPr>
        <w:t>делая</w:t>
      </w:r>
      <w:r w:rsidR="00EB7376" w:rsidRPr="00D200F0">
        <w:rPr>
          <w:rFonts w:ascii="Times New Roman" w:hAnsi="Times New Roman" w:cs="Times New Roman"/>
          <w:sz w:val="28"/>
          <w:szCs w:val="28"/>
        </w:rPr>
        <w:t xml:space="preserve"> то, что </w:t>
      </w:r>
      <w:r w:rsidR="009666AB" w:rsidRPr="00D200F0">
        <w:rPr>
          <w:rFonts w:ascii="Times New Roman" w:hAnsi="Times New Roman" w:cs="Times New Roman"/>
          <w:sz w:val="28"/>
          <w:szCs w:val="28"/>
        </w:rPr>
        <w:t xml:space="preserve">не может сделать человек, </w:t>
      </w:r>
      <w:r w:rsidR="00EB7376" w:rsidRPr="00D200F0">
        <w:rPr>
          <w:rFonts w:ascii="Times New Roman" w:hAnsi="Times New Roman" w:cs="Times New Roman"/>
          <w:sz w:val="28"/>
          <w:szCs w:val="28"/>
        </w:rPr>
        <w:t>появляются беспилотные автомобили и, соответственно</w:t>
      </w:r>
      <w:r w:rsidR="009666AB" w:rsidRPr="00D200F0">
        <w:rPr>
          <w:rFonts w:ascii="Times New Roman" w:hAnsi="Times New Roman" w:cs="Times New Roman"/>
          <w:sz w:val="28"/>
          <w:szCs w:val="28"/>
        </w:rPr>
        <w:t>,</w:t>
      </w:r>
      <w:r w:rsidR="00EB7376" w:rsidRPr="00D200F0">
        <w:rPr>
          <w:rFonts w:ascii="Times New Roman" w:hAnsi="Times New Roman" w:cs="Times New Roman"/>
          <w:sz w:val="28"/>
          <w:szCs w:val="28"/>
        </w:rPr>
        <w:t xml:space="preserve"> такси. Например, беспилотные т</w:t>
      </w:r>
      <w:r w:rsidR="009666AB" w:rsidRPr="00D200F0">
        <w:rPr>
          <w:rFonts w:ascii="Times New Roman" w:hAnsi="Times New Roman" w:cs="Times New Roman"/>
          <w:sz w:val="28"/>
          <w:szCs w:val="28"/>
        </w:rPr>
        <w:t>акси уже появились в России, Китае, Великобритании</w:t>
      </w:r>
      <w:r w:rsidR="00EB7376" w:rsidRPr="00D200F0">
        <w:rPr>
          <w:rFonts w:ascii="Times New Roman" w:hAnsi="Times New Roman" w:cs="Times New Roman"/>
          <w:sz w:val="28"/>
          <w:szCs w:val="28"/>
        </w:rPr>
        <w:t>, США и многих других</w:t>
      </w:r>
      <w:r w:rsidR="009666AB" w:rsidRPr="00D200F0">
        <w:rPr>
          <w:rFonts w:ascii="Times New Roman" w:hAnsi="Times New Roman" w:cs="Times New Roman"/>
          <w:sz w:val="28"/>
          <w:szCs w:val="28"/>
        </w:rPr>
        <w:t xml:space="preserve"> странах</w:t>
      </w:r>
      <w:r w:rsidR="00EB7376" w:rsidRPr="00D200F0">
        <w:rPr>
          <w:rFonts w:ascii="Times New Roman" w:hAnsi="Times New Roman" w:cs="Times New Roman"/>
          <w:sz w:val="28"/>
          <w:szCs w:val="28"/>
        </w:rPr>
        <w:t>.</w:t>
      </w:r>
      <w:r w:rsidR="00E336DB" w:rsidRPr="00D200F0">
        <w:rPr>
          <w:rFonts w:ascii="Times New Roman" w:hAnsi="Times New Roman" w:cs="Times New Roman"/>
          <w:sz w:val="28"/>
          <w:szCs w:val="28"/>
        </w:rPr>
        <w:t xml:space="preserve"> В связи с чем растёт производство беспилотных автомобилей. Внедрением искусственного интеллекта в авто</w:t>
      </w:r>
      <w:r w:rsidR="009666AB" w:rsidRPr="00D200F0">
        <w:rPr>
          <w:rFonts w:ascii="Times New Roman" w:hAnsi="Times New Roman" w:cs="Times New Roman"/>
          <w:sz w:val="28"/>
          <w:szCs w:val="28"/>
        </w:rPr>
        <w:t>мобили</w:t>
      </w:r>
      <w:r w:rsidR="00E336DB" w:rsidRPr="00D200F0">
        <w:rPr>
          <w:rFonts w:ascii="Times New Roman" w:hAnsi="Times New Roman" w:cs="Times New Roman"/>
          <w:sz w:val="28"/>
          <w:szCs w:val="28"/>
        </w:rPr>
        <w:t xml:space="preserve"> занимается уже не только Tesla, но и </w:t>
      </w:r>
      <w:r w:rsidR="00E336DB" w:rsidRPr="00D200F0">
        <w:rPr>
          <w:rFonts w:ascii="Times New Roman" w:hAnsi="Times New Roman" w:cs="Times New Roman"/>
          <w:sz w:val="28"/>
          <w:szCs w:val="28"/>
          <w:lang w:val="en-US"/>
        </w:rPr>
        <w:t>Toyota</w:t>
      </w:r>
      <w:r w:rsidR="00E336DB" w:rsidRPr="00D200F0">
        <w:rPr>
          <w:rFonts w:ascii="Times New Roman" w:hAnsi="Times New Roman" w:cs="Times New Roman"/>
          <w:sz w:val="28"/>
          <w:szCs w:val="28"/>
        </w:rPr>
        <w:t xml:space="preserve">, </w:t>
      </w:r>
      <w:r w:rsidR="00E336DB" w:rsidRPr="00D200F0">
        <w:rPr>
          <w:rFonts w:ascii="Times New Roman" w:hAnsi="Times New Roman" w:cs="Times New Roman"/>
          <w:sz w:val="28"/>
          <w:szCs w:val="28"/>
          <w:lang w:val="en-US"/>
        </w:rPr>
        <w:t>Ford</w:t>
      </w:r>
      <w:r w:rsidR="00E336DB" w:rsidRPr="00D200F0">
        <w:rPr>
          <w:rFonts w:ascii="Times New Roman" w:hAnsi="Times New Roman" w:cs="Times New Roman"/>
          <w:sz w:val="28"/>
          <w:szCs w:val="28"/>
        </w:rPr>
        <w:t xml:space="preserve">, </w:t>
      </w:r>
      <w:r w:rsidR="00E336DB" w:rsidRPr="00D200F0">
        <w:rPr>
          <w:rFonts w:ascii="Times New Roman" w:hAnsi="Times New Roman" w:cs="Times New Roman"/>
          <w:sz w:val="28"/>
          <w:szCs w:val="28"/>
          <w:lang w:val="en-US"/>
        </w:rPr>
        <w:t>Volkswagen</w:t>
      </w:r>
      <w:r w:rsidR="00E336DB" w:rsidRPr="00D200F0">
        <w:rPr>
          <w:rFonts w:ascii="Times New Roman" w:hAnsi="Times New Roman" w:cs="Times New Roman"/>
          <w:sz w:val="28"/>
          <w:szCs w:val="28"/>
        </w:rPr>
        <w:t xml:space="preserve"> и многие другие. </w:t>
      </w:r>
    </w:p>
    <w:p w14:paraId="50B1C6DA" w14:textId="77777777" w:rsidR="009666AB" w:rsidRPr="00D200F0" w:rsidRDefault="009666AB" w:rsidP="009666AB">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Стоит отметить, что на данный момент нейронаука в тесной взаимосвязи с правом также используется в криминологии, что подталкивает исследователей на прогнозирование появления такой отрасли как нейрокриминалогия, которая будет связывать юридическую ответственность с работой головного мозга, за счет достижений нейротехнологий 21 века. </w:t>
      </w:r>
    </w:p>
    <w:p w14:paraId="13065BB3" w14:textId="350C817E" w:rsidR="009666AB" w:rsidRPr="001C11C2" w:rsidRDefault="00A8161A" w:rsidP="001C11C2">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Благодаря большому интересу, который проявляют правоведы в отношении нейронаук, в 21 веке возможно возникновение такой профессии как нейроюрист</w:t>
      </w:r>
      <w:r w:rsidR="00990247" w:rsidRPr="00D200F0">
        <w:rPr>
          <w:rFonts w:ascii="Times New Roman" w:hAnsi="Times New Roman" w:cs="Times New Roman"/>
          <w:sz w:val="28"/>
          <w:szCs w:val="28"/>
        </w:rPr>
        <w:t>, который, соответственно, будет заниматься вопросами, касающимися нейроправа.</w:t>
      </w:r>
    </w:p>
    <w:p w14:paraId="183A6A73" w14:textId="77777777" w:rsidR="00CD0174" w:rsidRDefault="00CD0174">
      <w:pPr>
        <w:rPr>
          <w:rFonts w:ascii="Times New Roman" w:eastAsia="Arial Unicode MS" w:hAnsi="Times New Roman" w:cs="Times New Roman"/>
          <w:b/>
          <w:color w:val="000000" w:themeColor="text1"/>
          <w:sz w:val="28"/>
          <w:szCs w:val="28"/>
        </w:rPr>
      </w:pPr>
      <w:bookmarkStart w:id="5" w:name="_Toc120553566"/>
      <w:r>
        <w:rPr>
          <w:rFonts w:ascii="Times New Roman" w:eastAsia="Arial Unicode MS" w:hAnsi="Times New Roman" w:cs="Times New Roman"/>
          <w:b/>
          <w:color w:val="000000" w:themeColor="text1"/>
          <w:sz w:val="28"/>
          <w:szCs w:val="28"/>
        </w:rPr>
        <w:br w:type="page"/>
      </w:r>
    </w:p>
    <w:p w14:paraId="75F8A922" w14:textId="4B15A3D1" w:rsidR="00990247" w:rsidRPr="00D200F0" w:rsidRDefault="00CC579D" w:rsidP="002B4309">
      <w:pPr>
        <w:pStyle w:val="1"/>
        <w:jc w:val="center"/>
        <w:rPr>
          <w:rFonts w:ascii="Times New Roman" w:eastAsia="Arial Unicode MS" w:hAnsi="Times New Roman" w:cs="Times New Roman"/>
          <w:b/>
          <w:color w:val="000000" w:themeColor="text1"/>
          <w:sz w:val="28"/>
          <w:szCs w:val="28"/>
        </w:rPr>
      </w:pPr>
      <w:r w:rsidRPr="00D200F0">
        <w:rPr>
          <w:rFonts w:ascii="Times New Roman" w:eastAsia="Arial Unicode MS" w:hAnsi="Times New Roman" w:cs="Times New Roman"/>
          <w:b/>
          <w:color w:val="000000" w:themeColor="text1"/>
          <w:sz w:val="28"/>
          <w:szCs w:val="28"/>
        </w:rPr>
        <w:lastRenderedPageBreak/>
        <w:t xml:space="preserve">Глава 2.  </w:t>
      </w:r>
      <w:r w:rsidR="00E37B0D" w:rsidRPr="00D200F0">
        <w:rPr>
          <w:rFonts w:ascii="Times New Roman" w:eastAsia="Arial Unicode MS" w:hAnsi="Times New Roman" w:cs="Times New Roman"/>
          <w:b/>
          <w:color w:val="000000" w:themeColor="text1"/>
          <w:sz w:val="28"/>
          <w:szCs w:val="28"/>
        </w:rPr>
        <w:t xml:space="preserve">Правовое регулирование нейронных сетей. </w:t>
      </w:r>
      <w:r w:rsidR="007D47D8" w:rsidRPr="00D200F0">
        <w:rPr>
          <w:rFonts w:ascii="Times New Roman" w:eastAsia="Arial Unicode MS" w:hAnsi="Times New Roman" w:cs="Times New Roman"/>
          <w:b/>
          <w:color w:val="000000" w:themeColor="text1"/>
          <w:sz w:val="28"/>
          <w:szCs w:val="28"/>
        </w:rPr>
        <w:t>Точки пересечения права и нейронауки в 21 веке</w:t>
      </w:r>
      <w:bookmarkEnd w:id="5"/>
    </w:p>
    <w:p w14:paraId="68B18B83" w14:textId="363BAE6B" w:rsidR="00FD3A95" w:rsidRPr="00D200F0" w:rsidRDefault="002B4309" w:rsidP="00E3773C">
      <w:pPr>
        <w:pStyle w:val="1"/>
        <w:jc w:val="center"/>
        <w:rPr>
          <w:rFonts w:ascii="Times New Roman" w:hAnsi="Times New Roman" w:cs="Times New Roman"/>
          <w:b/>
          <w:color w:val="000000" w:themeColor="text1"/>
          <w:sz w:val="28"/>
          <w:szCs w:val="28"/>
        </w:rPr>
      </w:pPr>
      <w:bookmarkStart w:id="6" w:name="_Toc120553567"/>
      <w:r w:rsidRPr="00D200F0">
        <w:rPr>
          <w:rFonts w:ascii="Times New Roman" w:hAnsi="Times New Roman" w:cs="Times New Roman"/>
          <w:b/>
          <w:color w:val="000000" w:themeColor="text1"/>
          <w:sz w:val="28"/>
          <w:szCs w:val="28"/>
        </w:rPr>
        <w:t xml:space="preserve">2.1 </w:t>
      </w:r>
      <w:r w:rsidR="00A51936" w:rsidRPr="00D200F0">
        <w:rPr>
          <w:rFonts w:ascii="Times New Roman" w:hAnsi="Times New Roman" w:cs="Times New Roman"/>
          <w:b/>
          <w:color w:val="000000" w:themeColor="text1"/>
          <w:sz w:val="28"/>
          <w:szCs w:val="28"/>
        </w:rPr>
        <w:t>Поня</w:t>
      </w:r>
      <w:r w:rsidR="00E37B0D" w:rsidRPr="00D200F0">
        <w:rPr>
          <w:rFonts w:ascii="Times New Roman" w:hAnsi="Times New Roman" w:cs="Times New Roman"/>
          <w:b/>
          <w:color w:val="000000" w:themeColor="text1"/>
          <w:sz w:val="28"/>
          <w:szCs w:val="28"/>
        </w:rPr>
        <w:t>тие «Искусственный интеллект»</w:t>
      </w:r>
      <w:r w:rsidR="00A51936" w:rsidRPr="00D200F0">
        <w:rPr>
          <w:rFonts w:ascii="Times New Roman" w:hAnsi="Times New Roman" w:cs="Times New Roman"/>
          <w:b/>
          <w:color w:val="000000" w:themeColor="text1"/>
          <w:sz w:val="28"/>
          <w:szCs w:val="28"/>
        </w:rPr>
        <w:t xml:space="preserve"> в законодательстве</w:t>
      </w:r>
      <w:bookmarkEnd w:id="6"/>
    </w:p>
    <w:p w14:paraId="2A9F017C" w14:textId="77777777" w:rsidR="00E3773C" w:rsidRPr="00D200F0" w:rsidRDefault="00E3773C" w:rsidP="00E3773C">
      <w:pPr>
        <w:rPr>
          <w:sz w:val="28"/>
          <w:szCs w:val="28"/>
        </w:rPr>
      </w:pPr>
    </w:p>
    <w:p w14:paraId="7E42043E" w14:textId="2202C2A0" w:rsidR="00BC3C69" w:rsidRPr="00D200F0" w:rsidRDefault="00A51936" w:rsidP="009666AB">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Понятие «Искусственный интеллект», </w:t>
      </w:r>
      <w:r w:rsidR="00BC3C69" w:rsidRPr="00D200F0">
        <w:rPr>
          <w:rFonts w:ascii="Times New Roman" w:hAnsi="Times New Roman" w:cs="Times New Roman"/>
          <w:sz w:val="28"/>
          <w:szCs w:val="28"/>
        </w:rPr>
        <w:t>на данный момент, является предметом дискуссий среди представителей научного сообщества, так как каждый ученый определяет данное явление по-разному. Но для создания законов, регулирующих спорные ситуации с участием искусственного интеллекта</w:t>
      </w:r>
      <w:r w:rsidR="009666AB" w:rsidRPr="00D200F0">
        <w:rPr>
          <w:rFonts w:ascii="Times New Roman" w:hAnsi="Times New Roman" w:cs="Times New Roman"/>
          <w:sz w:val="28"/>
          <w:szCs w:val="28"/>
        </w:rPr>
        <w:t>, а также его работу в целом</w:t>
      </w:r>
      <w:r w:rsidR="00BC3C69" w:rsidRPr="00D200F0">
        <w:rPr>
          <w:rFonts w:ascii="Times New Roman" w:hAnsi="Times New Roman" w:cs="Times New Roman"/>
          <w:sz w:val="28"/>
          <w:szCs w:val="28"/>
        </w:rPr>
        <w:t>, необходимо наличие четко сформулированного понятия «искусственный интеллект», которое будет наиболее полно и точно характеризовать данное явление.</w:t>
      </w:r>
      <w:r w:rsidR="009666AB" w:rsidRPr="00D200F0">
        <w:rPr>
          <w:rFonts w:ascii="Times New Roman" w:hAnsi="Times New Roman" w:cs="Times New Roman"/>
          <w:sz w:val="28"/>
          <w:szCs w:val="28"/>
        </w:rPr>
        <w:t xml:space="preserve"> </w:t>
      </w:r>
      <w:r w:rsidR="00BC3C69" w:rsidRPr="00D200F0">
        <w:rPr>
          <w:rFonts w:ascii="Times New Roman" w:hAnsi="Times New Roman" w:cs="Times New Roman"/>
          <w:sz w:val="28"/>
          <w:szCs w:val="28"/>
        </w:rPr>
        <w:t>В правовой науке понятие искусственного интеллекта было раскрыто П. М. Морхатом в 2017 году следующим образом: искусственный интеллект</w:t>
      </w:r>
      <w:r w:rsidR="00E3773C" w:rsidRPr="00D200F0">
        <w:rPr>
          <w:rFonts w:ascii="Times New Roman" w:hAnsi="Times New Roman" w:cs="Times New Roman"/>
          <w:sz w:val="28"/>
          <w:szCs w:val="28"/>
        </w:rPr>
        <w:t xml:space="preserve"> — это</w:t>
      </w:r>
      <w:r w:rsidR="00BC3C69" w:rsidRPr="00D200F0">
        <w:rPr>
          <w:rFonts w:ascii="Times New Roman" w:hAnsi="Times New Roman" w:cs="Times New Roman"/>
          <w:sz w:val="28"/>
          <w:szCs w:val="28"/>
        </w:rPr>
        <w:t xml:space="preserve"> полностью или частично автономная самоорганизующаяся (саморегулирующаяся) компьютерно-аппаратно-программная виртуальная </w:t>
      </w:r>
      <w:r w:rsidR="0010340E" w:rsidRPr="00D200F0">
        <w:rPr>
          <w:rFonts w:ascii="Times New Roman" w:hAnsi="Times New Roman" w:cs="Times New Roman"/>
          <w:sz w:val="28"/>
          <w:szCs w:val="28"/>
        </w:rPr>
        <w:t>или киберфизическая</w:t>
      </w:r>
      <w:r w:rsidR="00BC3C69" w:rsidRPr="00D200F0">
        <w:rPr>
          <w:rFonts w:ascii="Times New Roman" w:hAnsi="Times New Roman" w:cs="Times New Roman"/>
          <w:sz w:val="28"/>
          <w:szCs w:val="28"/>
        </w:rPr>
        <w:t>,</w:t>
      </w:r>
      <w:r w:rsidR="0010340E" w:rsidRPr="00D200F0">
        <w:rPr>
          <w:rFonts w:ascii="Times New Roman" w:hAnsi="Times New Roman" w:cs="Times New Roman"/>
          <w:sz w:val="28"/>
          <w:szCs w:val="28"/>
        </w:rPr>
        <w:t xml:space="preserve"> в том числе биокибернетическая</w:t>
      </w:r>
      <w:r w:rsidR="00BC3C69" w:rsidRPr="00D200F0">
        <w:rPr>
          <w:rFonts w:ascii="Times New Roman" w:hAnsi="Times New Roman" w:cs="Times New Roman"/>
          <w:sz w:val="28"/>
          <w:szCs w:val="28"/>
        </w:rPr>
        <w:t>, система, наделенная/обладающая способностью и возможностью мыслить, самоорганизовываться, обучаться, самостоятельно принимать решения</w:t>
      </w:r>
      <w:r w:rsidR="00CD0174" w:rsidRPr="00CD0174">
        <w:rPr>
          <w:rFonts w:ascii="Times New Roman" w:hAnsi="Times New Roman" w:cs="Times New Roman"/>
          <w:sz w:val="28"/>
          <w:szCs w:val="28"/>
        </w:rPr>
        <w:t xml:space="preserve"> [10]</w:t>
      </w:r>
      <w:r w:rsidR="00BC3C69" w:rsidRPr="00D200F0">
        <w:rPr>
          <w:rFonts w:ascii="Times New Roman" w:hAnsi="Times New Roman" w:cs="Times New Roman"/>
          <w:sz w:val="28"/>
          <w:szCs w:val="28"/>
        </w:rPr>
        <w:t xml:space="preserve">. </w:t>
      </w:r>
    </w:p>
    <w:p w14:paraId="45A9AEB1" w14:textId="038A8818" w:rsidR="00BC3C69" w:rsidRPr="00D200F0" w:rsidRDefault="00BC3C69"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Формулирование понятия «искусственный интеллект» является основополагающим началом для дальнейшего развития правового регулирования </w:t>
      </w:r>
      <w:r w:rsidR="00E148C7" w:rsidRPr="00D200F0">
        <w:rPr>
          <w:rFonts w:ascii="Times New Roman" w:hAnsi="Times New Roman" w:cs="Times New Roman"/>
          <w:sz w:val="28"/>
          <w:szCs w:val="28"/>
        </w:rPr>
        <w:t xml:space="preserve">работы </w:t>
      </w:r>
      <w:r w:rsidRPr="00D200F0">
        <w:rPr>
          <w:rFonts w:ascii="Times New Roman" w:hAnsi="Times New Roman" w:cs="Times New Roman"/>
          <w:sz w:val="28"/>
          <w:szCs w:val="28"/>
        </w:rPr>
        <w:t xml:space="preserve">нейронных сетей, </w:t>
      </w:r>
      <w:r w:rsidR="000D63E0" w:rsidRPr="00D200F0">
        <w:rPr>
          <w:rFonts w:ascii="Times New Roman" w:hAnsi="Times New Roman" w:cs="Times New Roman"/>
          <w:sz w:val="28"/>
          <w:szCs w:val="28"/>
        </w:rPr>
        <w:t>например</w:t>
      </w:r>
      <w:r w:rsidRPr="00D200F0">
        <w:rPr>
          <w:rFonts w:ascii="Times New Roman" w:hAnsi="Times New Roman" w:cs="Times New Roman"/>
          <w:sz w:val="28"/>
          <w:szCs w:val="28"/>
        </w:rPr>
        <w:t xml:space="preserve"> </w:t>
      </w:r>
      <w:r w:rsidR="00E148C7" w:rsidRPr="00D200F0">
        <w:rPr>
          <w:rFonts w:ascii="Times New Roman" w:hAnsi="Times New Roman" w:cs="Times New Roman"/>
          <w:sz w:val="28"/>
          <w:szCs w:val="28"/>
        </w:rPr>
        <w:t xml:space="preserve">работы </w:t>
      </w:r>
      <w:r w:rsidRPr="00D200F0">
        <w:rPr>
          <w:rFonts w:ascii="Times New Roman" w:hAnsi="Times New Roman" w:cs="Times New Roman"/>
          <w:sz w:val="28"/>
          <w:szCs w:val="28"/>
        </w:rPr>
        <w:t>беспилотных автомобилей</w:t>
      </w:r>
      <w:r w:rsidR="00E148C7" w:rsidRPr="00D200F0">
        <w:rPr>
          <w:rFonts w:ascii="Times New Roman" w:hAnsi="Times New Roman" w:cs="Times New Roman"/>
          <w:sz w:val="28"/>
          <w:szCs w:val="28"/>
        </w:rPr>
        <w:t xml:space="preserve"> на дорогах общего пользования</w:t>
      </w:r>
      <w:r w:rsidRPr="00D200F0">
        <w:rPr>
          <w:rFonts w:ascii="Times New Roman" w:hAnsi="Times New Roman" w:cs="Times New Roman"/>
          <w:sz w:val="28"/>
          <w:szCs w:val="28"/>
        </w:rPr>
        <w:t xml:space="preserve">, потому что </w:t>
      </w:r>
      <w:r w:rsidR="0010340E" w:rsidRPr="00D200F0">
        <w:rPr>
          <w:rFonts w:ascii="Times New Roman" w:hAnsi="Times New Roman" w:cs="Times New Roman"/>
          <w:sz w:val="28"/>
          <w:szCs w:val="28"/>
        </w:rPr>
        <w:t>не каждое роботизированное устройство обладает искусственным интеллектом. Разумеется, на первый взгляд, может показаться, что любое устройство, выполняющее какие-либо действия без команды или помощи человека, является искусственным интеллектом, но это не так. Если устройство действует исключительно по заданным е</w:t>
      </w:r>
      <w:r w:rsidR="00E148C7" w:rsidRPr="00D200F0">
        <w:rPr>
          <w:rFonts w:ascii="Times New Roman" w:hAnsi="Times New Roman" w:cs="Times New Roman"/>
          <w:sz w:val="28"/>
          <w:szCs w:val="28"/>
        </w:rPr>
        <w:t xml:space="preserve">му на производстве </w:t>
      </w:r>
      <w:r w:rsidR="0010340E" w:rsidRPr="00D200F0">
        <w:rPr>
          <w:rFonts w:ascii="Times New Roman" w:hAnsi="Times New Roman" w:cs="Times New Roman"/>
          <w:sz w:val="28"/>
          <w:szCs w:val="28"/>
        </w:rPr>
        <w:t>алгоритмам, то оно не является искусственным интеллектом, потому что искусственный интеллект</w:t>
      </w:r>
      <w:r w:rsidR="00E148C7" w:rsidRPr="00D200F0">
        <w:rPr>
          <w:rFonts w:ascii="Times New Roman" w:hAnsi="Times New Roman" w:cs="Times New Roman"/>
          <w:sz w:val="28"/>
          <w:szCs w:val="28"/>
        </w:rPr>
        <w:t xml:space="preserve"> способен</w:t>
      </w:r>
      <w:r w:rsidR="0010340E" w:rsidRPr="00D200F0">
        <w:rPr>
          <w:rFonts w:ascii="Times New Roman" w:hAnsi="Times New Roman" w:cs="Times New Roman"/>
          <w:sz w:val="28"/>
          <w:szCs w:val="28"/>
        </w:rPr>
        <w:t xml:space="preserve"> принимать самостоятельные решения, рассуждать, обучаться.</w:t>
      </w:r>
    </w:p>
    <w:p w14:paraId="199F92FF" w14:textId="77777777" w:rsidR="0010340E" w:rsidRPr="00D200F0" w:rsidRDefault="00E148C7"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lastRenderedPageBreak/>
        <w:t xml:space="preserve">В </w:t>
      </w:r>
      <w:r w:rsidR="0010340E" w:rsidRPr="00D200F0">
        <w:rPr>
          <w:rFonts w:ascii="Times New Roman" w:hAnsi="Times New Roman" w:cs="Times New Roman"/>
          <w:sz w:val="28"/>
          <w:szCs w:val="28"/>
        </w:rPr>
        <w:t xml:space="preserve">определении отличий программы от искусственного присутствуют определенные трудности. Например, как и программа, искусственный интеллект способен существовать вне робота или беспилотного автомобиля в виде искусственной системы, позволяющей моделировать мыслительную деятельность, максимально приближенной к человеческой. </w:t>
      </w:r>
    </w:p>
    <w:p w14:paraId="19D6FA2F" w14:textId="7ACA3249" w:rsidR="00CE6EE4" w:rsidRPr="00D200F0" w:rsidRDefault="00CE6EE4" w:rsidP="00E148C7">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В связи с активным внедрением искусственного интеллекта в человеческую жизнь, </w:t>
      </w:r>
      <w:r w:rsidR="00E148C7" w:rsidRPr="00D200F0">
        <w:rPr>
          <w:rFonts w:ascii="Times New Roman" w:hAnsi="Times New Roman" w:cs="Times New Roman"/>
          <w:sz w:val="28"/>
          <w:szCs w:val="28"/>
        </w:rPr>
        <w:t>например, на предприятия, в связи с тем,</w:t>
      </w:r>
      <w:r w:rsidRPr="00D200F0">
        <w:rPr>
          <w:rFonts w:ascii="Times New Roman" w:hAnsi="Times New Roman" w:cs="Times New Roman"/>
          <w:sz w:val="28"/>
          <w:szCs w:val="28"/>
        </w:rPr>
        <w:t xml:space="preserve"> что искусственный интеллект, во-первых, способен делать опасную работу за человека, а во-вторых, с точки зрения некоторых задач, обладает большей производительностью</w:t>
      </w:r>
      <w:r w:rsidR="00E148C7" w:rsidRPr="00D200F0">
        <w:rPr>
          <w:rFonts w:ascii="Times New Roman" w:hAnsi="Times New Roman" w:cs="Times New Roman"/>
          <w:sz w:val="28"/>
          <w:szCs w:val="28"/>
        </w:rPr>
        <w:t>, нежели человек,</w:t>
      </w:r>
      <w:r w:rsidRPr="00D200F0">
        <w:rPr>
          <w:rFonts w:ascii="Times New Roman" w:hAnsi="Times New Roman" w:cs="Times New Roman"/>
          <w:sz w:val="28"/>
          <w:szCs w:val="28"/>
        </w:rPr>
        <w:t xml:space="preserve"> в п. 3.17 ГОСТ Р 43.05-2009 «Информационное обеспечение техники и операторской деятельности. Процессы информационно-обменные в технической деятельности. Общие положения»</w:t>
      </w:r>
      <w:r w:rsidR="00646D72" w:rsidRPr="00646D72">
        <w:rPr>
          <w:rFonts w:ascii="Times New Roman" w:hAnsi="Times New Roman" w:cs="Times New Roman"/>
          <w:sz w:val="28"/>
          <w:szCs w:val="28"/>
        </w:rPr>
        <w:t xml:space="preserve"> </w:t>
      </w:r>
      <w:r w:rsidR="00CD0174" w:rsidRPr="00CD0174">
        <w:rPr>
          <w:rFonts w:ascii="Times New Roman" w:hAnsi="Times New Roman" w:cs="Times New Roman"/>
          <w:sz w:val="28"/>
          <w:szCs w:val="28"/>
        </w:rPr>
        <w:t>[11]</w:t>
      </w:r>
      <w:r w:rsidRPr="00D200F0">
        <w:rPr>
          <w:rFonts w:ascii="Times New Roman" w:hAnsi="Times New Roman" w:cs="Times New Roman"/>
          <w:sz w:val="28"/>
          <w:szCs w:val="28"/>
        </w:rPr>
        <w:t xml:space="preserve">, искусственный интеллект был определен, как моделируемая (искусственно воспроизводимая) интеллектуальная </w:t>
      </w:r>
      <w:r w:rsidR="00E148C7" w:rsidRPr="00D200F0">
        <w:rPr>
          <w:rFonts w:ascii="Times New Roman" w:hAnsi="Times New Roman" w:cs="Times New Roman"/>
          <w:sz w:val="28"/>
          <w:szCs w:val="28"/>
        </w:rPr>
        <w:t xml:space="preserve">деятельность мышления человека. </w:t>
      </w:r>
      <w:r w:rsidRPr="00D200F0">
        <w:rPr>
          <w:rFonts w:ascii="Times New Roman" w:hAnsi="Times New Roman" w:cs="Times New Roman"/>
          <w:sz w:val="28"/>
          <w:szCs w:val="28"/>
        </w:rPr>
        <w:t xml:space="preserve">Появление определения искусственного интеллекта, </w:t>
      </w:r>
      <w:r w:rsidR="004621DC" w:rsidRPr="00D200F0">
        <w:rPr>
          <w:rFonts w:ascii="Times New Roman" w:hAnsi="Times New Roman" w:cs="Times New Roman"/>
          <w:sz w:val="28"/>
          <w:szCs w:val="28"/>
        </w:rPr>
        <w:t>в котором подразумевается способность искусственного интеллекта к принятию решений, обучению, мышлению, является новой ступенью в развитии не только искусственного интеллекта, но и правового регулирования его работы. Так как изначально под искусственным интеллектом подразумевалось исключительно выполнение действий по раннее заданному алгоритму.</w:t>
      </w:r>
    </w:p>
    <w:p w14:paraId="6748A3BB" w14:textId="434F7332" w:rsidR="004621DC" w:rsidRPr="00D200F0" w:rsidRDefault="004621DC"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Таким образом, ключевым отличием искусственного интеллекта от обычного устройства, выполняющего свои действия </w:t>
      </w:r>
      <w:r w:rsidR="00F47CF8" w:rsidRPr="00D200F0">
        <w:rPr>
          <w:rFonts w:ascii="Times New Roman" w:hAnsi="Times New Roman" w:cs="Times New Roman"/>
          <w:sz w:val="28"/>
          <w:szCs w:val="28"/>
        </w:rPr>
        <w:t>в соответствии с ранее заданным алгоритмом,</w:t>
      </w:r>
      <w:r w:rsidRPr="00D200F0">
        <w:rPr>
          <w:rFonts w:ascii="Times New Roman" w:hAnsi="Times New Roman" w:cs="Times New Roman"/>
          <w:sz w:val="28"/>
          <w:szCs w:val="28"/>
        </w:rPr>
        <w:t xml:space="preserve"> является способность к мышлению, и, соответственно,</w:t>
      </w:r>
      <w:r w:rsidR="00F75834" w:rsidRPr="00D200F0">
        <w:rPr>
          <w:rFonts w:ascii="Times New Roman" w:hAnsi="Times New Roman" w:cs="Times New Roman"/>
          <w:sz w:val="28"/>
          <w:szCs w:val="28"/>
        </w:rPr>
        <w:t xml:space="preserve"> обучению, принятию решений</w:t>
      </w:r>
      <w:r w:rsidRPr="00D200F0">
        <w:rPr>
          <w:rFonts w:ascii="Times New Roman" w:hAnsi="Times New Roman" w:cs="Times New Roman"/>
          <w:sz w:val="28"/>
          <w:szCs w:val="28"/>
        </w:rPr>
        <w:t>.</w:t>
      </w:r>
    </w:p>
    <w:p w14:paraId="25C72643" w14:textId="6413AA03" w:rsidR="004621DC" w:rsidRPr="00D200F0" w:rsidRDefault="004621DC" w:rsidP="00F47CF8">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Данная особенность искусственного интеллекта должна присутствовать в определении искусственного интеллекта,</w:t>
      </w:r>
      <w:r w:rsidR="00E148C7" w:rsidRPr="00D200F0">
        <w:rPr>
          <w:rFonts w:ascii="Times New Roman" w:hAnsi="Times New Roman" w:cs="Times New Roman"/>
          <w:sz w:val="28"/>
          <w:szCs w:val="28"/>
        </w:rPr>
        <w:t xml:space="preserve"> которое будет закреплено</w:t>
      </w:r>
      <w:r w:rsidRPr="00D200F0">
        <w:rPr>
          <w:rFonts w:ascii="Times New Roman" w:hAnsi="Times New Roman" w:cs="Times New Roman"/>
          <w:sz w:val="28"/>
          <w:szCs w:val="28"/>
        </w:rPr>
        <w:t xml:space="preserve"> в нормативно-правовых актах. Если данная особенность искусственного интеллекта не получит законодательного закрепления, то </w:t>
      </w:r>
      <w:r w:rsidR="00E37B0D" w:rsidRPr="00D200F0">
        <w:rPr>
          <w:rFonts w:ascii="Times New Roman" w:hAnsi="Times New Roman" w:cs="Times New Roman"/>
          <w:sz w:val="28"/>
          <w:szCs w:val="28"/>
        </w:rPr>
        <w:lastRenderedPageBreak/>
        <w:t>возникнут проблемы в правовом регулировании</w:t>
      </w:r>
      <w:r w:rsidR="00E148C7" w:rsidRPr="00D200F0">
        <w:rPr>
          <w:rFonts w:ascii="Times New Roman" w:hAnsi="Times New Roman" w:cs="Times New Roman"/>
          <w:sz w:val="28"/>
          <w:szCs w:val="28"/>
        </w:rPr>
        <w:t xml:space="preserve"> работы</w:t>
      </w:r>
      <w:r w:rsidR="00E37B0D" w:rsidRPr="00D200F0">
        <w:rPr>
          <w:rFonts w:ascii="Times New Roman" w:hAnsi="Times New Roman" w:cs="Times New Roman"/>
          <w:sz w:val="28"/>
          <w:szCs w:val="28"/>
        </w:rPr>
        <w:t xml:space="preserve"> искусственного интеллек</w:t>
      </w:r>
      <w:r w:rsidR="00E148C7" w:rsidRPr="00D200F0">
        <w:rPr>
          <w:rFonts w:ascii="Times New Roman" w:hAnsi="Times New Roman" w:cs="Times New Roman"/>
          <w:sz w:val="28"/>
          <w:szCs w:val="28"/>
        </w:rPr>
        <w:t>та, так как определение объекта и субъекта</w:t>
      </w:r>
      <w:r w:rsidR="00E37B0D" w:rsidRPr="00D200F0">
        <w:rPr>
          <w:rFonts w:ascii="Times New Roman" w:hAnsi="Times New Roman" w:cs="Times New Roman"/>
          <w:sz w:val="28"/>
          <w:szCs w:val="28"/>
        </w:rPr>
        <w:t xml:space="preserve"> правоотношений будет затруднено, потому что не каждое роботизированное устройство, способно к максимально приближенной к человеку мыслительной деятельности и именно поэтому не каждое роботизированное устройство является искусственным интеллектом. </w:t>
      </w:r>
      <w:r w:rsidR="00F47CF8" w:rsidRPr="00D200F0">
        <w:rPr>
          <w:rFonts w:ascii="Times New Roman" w:hAnsi="Times New Roman" w:cs="Times New Roman"/>
          <w:sz w:val="28"/>
          <w:szCs w:val="28"/>
        </w:rPr>
        <w:br w:type="page"/>
      </w:r>
    </w:p>
    <w:p w14:paraId="61230897" w14:textId="77777777" w:rsidR="00C563D6" w:rsidRPr="00D200F0" w:rsidRDefault="002B4309" w:rsidP="00E34A6F">
      <w:pPr>
        <w:pStyle w:val="1"/>
        <w:jc w:val="center"/>
        <w:rPr>
          <w:rFonts w:ascii="Times New Roman" w:hAnsi="Times New Roman" w:cs="Times New Roman"/>
          <w:b/>
          <w:color w:val="000000" w:themeColor="text1"/>
          <w:sz w:val="28"/>
          <w:szCs w:val="28"/>
        </w:rPr>
      </w:pPr>
      <w:bookmarkStart w:id="7" w:name="_Toc120553568"/>
      <w:r w:rsidRPr="00D200F0">
        <w:rPr>
          <w:rFonts w:ascii="Times New Roman" w:hAnsi="Times New Roman" w:cs="Times New Roman"/>
          <w:b/>
          <w:color w:val="000000" w:themeColor="text1"/>
          <w:sz w:val="28"/>
          <w:szCs w:val="28"/>
        </w:rPr>
        <w:lastRenderedPageBreak/>
        <w:t xml:space="preserve">2.2 </w:t>
      </w:r>
      <w:r w:rsidR="00C563D6" w:rsidRPr="00D200F0">
        <w:rPr>
          <w:rFonts w:ascii="Times New Roman" w:hAnsi="Times New Roman" w:cs="Times New Roman"/>
          <w:b/>
          <w:color w:val="000000" w:themeColor="text1"/>
          <w:sz w:val="28"/>
          <w:szCs w:val="28"/>
        </w:rPr>
        <w:t>Нейронная</w:t>
      </w:r>
      <w:r w:rsidR="00A66C91" w:rsidRPr="00D200F0">
        <w:rPr>
          <w:rFonts w:ascii="Times New Roman" w:hAnsi="Times New Roman" w:cs="Times New Roman"/>
          <w:b/>
          <w:color w:val="000000" w:themeColor="text1"/>
          <w:sz w:val="28"/>
          <w:szCs w:val="28"/>
        </w:rPr>
        <w:t xml:space="preserve"> сеть как субъект</w:t>
      </w:r>
      <w:r w:rsidR="002D2069" w:rsidRPr="00D200F0">
        <w:rPr>
          <w:rFonts w:ascii="Times New Roman" w:hAnsi="Times New Roman" w:cs="Times New Roman"/>
          <w:b/>
          <w:color w:val="000000" w:themeColor="text1"/>
          <w:sz w:val="28"/>
          <w:szCs w:val="28"/>
        </w:rPr>
        <w:t xml:space="preserve"> и объект</w:t>
      </w:r>
      <w:r w:rsidR="00C563D6" w:rsidRPr="00D200F0">
        <w:rPr>
          <w:rFonts w:ascii="Times New Roman" w:hAnsi="Times New Roman" w:cs="Times New Roman"/>
          <w:b/>
          <w:color w:val="000000" w:themeColor="text1"/>
          <w:sz w:val="28"/>
          <w:szCs w:val="28"/>
        </w:rPr>
        <w:t xml:space="preserve"> в нейроправе</w:t>
      </w:r>
      <w:bookmarkEnd w:id="7"/>
    </w:p>
    <w:p w14:paraId="180D6A44" w14:textId="77777777" w:rsidR="00FD3A95" w:rsidRPr="00D200F0" w:rsidRDefault="00FD3A95" w:rsidP="007E1E00">
      <w:pPr>
        <w:pStyle w:val="a3"/>
        <w:spacing w:line="360" w:lineRule="auto"/>
        <w:ind w:left="0" w:firstLine="851"/>
        <w:jc w:val="both"/>
        <w:rPr>
          <w:rFonts w:ascii="Times New Roman" w:hAnsi="Times New Roman" w:cs="Times New Roman"/>
          <w:sz w:val="28"/>
          <w:szCs w:val="28"/>
        </w:rPr>
      </w:pPr>
    </w:p>
    <w:p w14:paraId="55B26B46" w14:textId="77777777" w:rsidR="00C563D6" w:rsidRPr="00D200F0" w:rsidRDefault="00C563D6" w:rsidP="007E1E00">
      <w:pPr>
        <w:pStyle w:val="a3"/>
        <w:spacing w:line="360" w:lineRule="auto"/>
        <w:ind w:left="0" w:firstLine="851"/>
        <w:jc w:val="both"/>
        <w:rPr>
          <w:rFonts w:ascii="Times New Roman" w:hAnsi="Times New Roman" w:cs="Times New Roman"/>
          <w:sz w:val="28"/>
          <w:szCs w:val="28"/>
        </w:rPr>
      </w:pPr>
      <w:r w:rsidRPr="00D200F0">
        <w:rPr>
          <w:rFonts w:ascii="Times New Roman" w:hAnsi="Times New Roman" w:cs="Times New Roman"/>
          <w:sz w:val="28"/>
          <w:szCs w:val="28"/>
        </w:rPr>
        <w:t>Каждая отрасль российского права имеет своих субъектов. Например, в гражданском праве это физические и юридические лиц</w:t>
      </w:r>
      <w:r w:rsidR="00E148C7" w:rsidRPr="00D200F0">
        <w:rPr>
          <w:rFonts w:ascii="Times New Roman" w:hAnsi="Times New Roman" w:cs="Times New Roman"/>
          <w:sz w:val="28"/>
          <w:szCs w:val="28"/>
        </w:rPr>
        <w:t>а, Российская Федерация,</w:t>
      </w:r>
      <w:r w:rsidRPr="00D200F0">
        <w:rPr>
          <w:rFonts w:ascii="Times New Roman" w:hAnsi="Times New Roman" w:cs="Times New Roman"/>
          <w:sz w:val="28"/>
          <w:szCs w:val="28"/>
        </w:rPr>
        <w:t xml:space="preserve"> её субъекты и муниципальные образования. Также в каждой отрасли российского права присутствуют различные признаки субъектов права, например, </w:t>
      </w:r>
      <w:r w:rsidR="00A66C91" w:rsidRPr="00D200F0">
        <w:rPr>
          <w:rFonts w:ascii="Times New Roman" w:hAnsi="Times New Roman" w:cs="Times New Roman"/>
          <w:sz w:val="28"/>
          <w:szCs w:val="28"/>
        </w:rPr>
        <w:t>в гражданском праве можно выделить следующие признаки субъекта: возраст, имя, гражданство и другие.</w:t>
      </w:r>
    </w:p>
    <w:p w14:paraId="38CA3B97" w14:textId="77777777" w:rsidR="00A66C91" w:rsidRPr="00D200F0" w:rsidRDefault="00A66C91" w:rsidP="007E1E00">
      <w:pPr>
        <w:pStyle w:val="a3"/>
        <w:spacing w:line="360" w:lineRule="auto"/>
        <w:ind w:left="0" w:firstLine="851"/>
        <w:jc w:val="both"/>
        <w:rPr>
          <w:rFonts w:ascii="Times New Roman" w:hAnsi="Times New Roman" w:cs="Times New Roman"/>
          <w:sz w:val="28"/>
          <w:szCs w:val="28"/>
        </w:rPr>
      </w:pPr>
      <w:r w:rsidRPr="00D200F0">
        <w:rPr>
          <w:rFonts w:ascii="Times New Roman" w:hAnsi="Times New Roman" w:cs="Times New Roman"/>
          <w:sz w:val="28"/>
          <w:szCs w:val="28"/>
        </w:rPr>
        <w:t>Рассматривая искусственный интеллект с</w:t>
      </w:r>
      <w:r w:rsidR="00C82FC5" w:rsidRPr="00D200F0">
        <w:rPr>
          <w:rFonts w:ascii="Times New Roman" w:hAnsi="Times New Roman" w:cs="Times New Roman"/>
          <w:sz w:val="28"/>
          <w:szCs w:val="28"/>
        </w:rPr>
        <w:t xml:space="preserve"> точки зрения права,</w:t>
      </w:r>
      <w:r w:rsidRPr="00D200F0">
        <w:rPr>
          <w:rFonts w:ascii="Times New Roman" w:hAnsi="Times New Roman" w:cs="Times New Roman"/>
          <w:sz w:val="28"/>
          <w:szCs w:val="28"/>
        </w:rPr>
        <w:t xml:space="preserve"> можно выделить </w:t>
      </w:r>
      <w:r w:rsidR="00C82FC5" w:rsidRPr="00D200F0">
        <w:rPr>
          <w:rFonts w:ascii="Times New Roman" w:hAnsi="Times New Roman" w:cs="Times New Roman"/>
          <w:sz w:val="28"/>
          <w:szCs w:val="28"/>
        </w:rPr>
        <w:t xml:space="preserve">некоторые </w:t>
      </w:r>
      <w:r w:rsidRPr="00D200F0">
        <w:rPr>
          <w:rFonts w:ascii="Times New Roman" w:hAnsi="Times New Roman" w:cs="Times New Roman"/>
          <w:sz w:val="28"/>
          <w:szCs w:val="28"/>
        </w:rPr>
        <w:t>признаки, которые могут быть свойственны субъекту права</w:t>
      </w:r>
      <w:r w:rsidR="00C82FC5" w:rsidRPr="00D200F0">
        <w:rPr>
          <w:rFonts w:ascii="Times New Roman" w:hAnsi="Times New Roman" w:cs="Times New Roman"/>
          <w:sz w:val="28"/>
          <w:szCs w:val="28"/>
        </w:rPr>
        <w:t>: искусственный интеллект</w:t>
      </w:r>
      <w:r w:rsidRPr="00D200F0">
        <w:rPr>
          <w:rFonts w:ascii="Times New Roman" w:hAnsi="Times New Roman" w:cs="Times New Roman"/>
          <w:sz w:val="28"/>
          <w:szCs w:val="28"/>
        </w:rPr>
        <w:t xml:space="preserve"> может иметь регистрацию в каком</w:t>
      </w:r>
      <w:r w:rsidR="00C82FC5" w:rsidRPr="00D200F0">
        <w:rPr>
          <w:rFonts w:ascii="Times New Roman" w:hAnsi="Times New Roman" w:cs="Times New Roman"/>
          <w:sz w:val="28"/>
          <w:szCs w:val="28"/>
        </w:rPr>
        <w:t>-либо учреждении, а также номер, например, как у автомобиля, по которому можно идентифицировать владельца искусственного интеллекта, деятельность, которой занимается искусственный интеллект, а также год его создания, а с развитием искусственного интеллекта и появлением человекоподобных роботов, вероятно, искусственный интеллект будет иметь возраст, имя и даже гражданство.</w:t>
      </w:r>
      <w:r w:rsidR="00395791" w:rsidRPr="00D200F0">
        <w:rPr>
          <w:rFonts w:ascii="Times New Roman" w:hAnsi="Times New Roman" w:cs="Times New Roman"/>
          <w:sz w:val="28"/>
          <w:szCs w:val="28"/>
        </w:rPr>
        <w:t xml:space="preserve"> Кроме того, искусственный интеллект, как и человек, изначально имеет отправные данные, поэтому ему необходимо развиваться и обучаться, именно поэтому, рассматривая искусственный интеллект как субъект права, можно утверждать, что искусственный интеллект, как и человек, обладает дееспособностью. </w:t>
      </w:r>
    </w:p>
    <w:p w14:paraId="22AC784A" w14:textId="5F0F3E6B" w:rsidR="00E148C7" w:rsidRPr="00D200F0" w:rsidRDefault="00C82FC5" w:rsidP="00F47CF8">
      <w:pPr>
        <w:pStyle w:val="a3"/>
        <w:spacing w:line="360" w:lineRule="auto"/>
        <w:ind w:left="0" w:firstLine="851"/>
        <w:jc w:val="both"/>
        <w:rPr>
          <w:rFonts w:ascii="Times New Roman" w:hAnsi="Times New Roman" w:cs="Times New Roman"/>
          <w:sz w:val="28"/>
          <w:szCs w:val="28"/>
        </w:rPr>
      </w:pPr>
      <w:r w:rsidRPr="00D200F0">
        <w:rPr>
          <w:rFonts w:ascii="Times New Roman" w:hAnsi="Times New Roman" w:cs="Times New Roman"/>
          <w:sz w:val="28"/>
          <w:szCs w:val="28"/>
        </w:rPr>
        <w:t>Именно поэтому, с одной стороны, искусственный интеллект может быть субъектом права, а с другой искусственный интеллект также выступает объектом права, будучи чьей-либо собственностью, имуществом. Например, это касается беспилотных автомобилей, которые, хотя и обладают искусственным интеллектом, но могут являться исключительно объектом права, потому что каждый беспилотный автомобиль принадлежит физическому или юридическому лицу. Но, из-за того, что нейротехнологии непрерывно развиваются</w:t>
      </w:r>
      <w:r w:rsidR="00395791" w:rsidRPr="00D200F0">
        <w:rPr>
          <w:rFonts w:ascii="Times New Roman" w:hAnsi="Times New Roman" w:cs="Times New Roman"/>
          <w:sz w:val="28"/>
          <w:szCs w:val="28"/>
        </w:rPr>
        <w:t>, возможно возникновение си</w:t>
      </w:r>
      <w:r w:rsidR="00E148C7" w:rsidRPr="00D200F0">
        <w:rPr>
          <w:rFonts w:ascii="Times New Roman" w:hAnsi="Times New Roman" w:cs="Times New Roman"/>
          <w:sz w:val="28"/>
          <w:szCs w:val="28"/>
        </w:rPr>
        <w:t>т</w:t>
      </w:r>
      <w:r w:rsidR="00395791" w:rsidRPr="00D200F0">
        <w:rPr>
          <w:rFonts w:ascii="Times New Roman" w:hAnsi="Times New Roman" w:cs="Times New Roman"/>
          <w:sz w:val="28"/>
          <w:szCs w:val="28"/>
        </w:rPr>
        <w:t xml:space="preserve">уации, в условиях которой произойдет постепенный переход объектов в разряд субъектов. </w:t>
      </w:r>
      <w:r w:rsidR="00395791" w:rsidRPr="00D200F0">
        <w:rPr>
          <w:rFonts w:ascii="Times New Roman" w:hAnsi="Times New Roman" w:cs="Times New Roman"/>
          <w:sz w:val="28"/>
          <w:szCs w:val="28"/>
        </w:rPr>
        <w:lastRenderedPageBreak/>
        <w:t>Например, на данный момент, роботы, обладающие искусственным интеллектом, являются собственностью физических или юридических лиц</w:t>
      </w:r>
      <w:r w:rsidR="00E148C7" w:rsidRPr="00D200F0">
        <w:rPr>
          <w:rFonts w:ascii="Times New Roman" w:hAnsi="Times New Roman" w:cs="Times New Roman"/>
          <w:sz w:val="28"/>
          <w:szCs w:val="28"/>
        </w:rPr>
        <w:t xml:space="preserve"> и, поэтому могут считаться исключительно объектами права</w:t>
      </w:r>
      <w:r w:rsidR="00395791" w:rsidRPr="00D200F0">
        <w:rPr>
          <w:rFonts w:ascii="Times New Roman" w:hAnsi="Times New Roman" w:cs="Times New Roman"/>
          <w:sz w:val="28"/>
          <w:szCs w:val="28"/>
        </w:rPr>
        <w:t>, но, не исключено, что с развитием искусственного интеллекта и появлением роботов максимально приближенных к человеку, не только с точки зрения внешнего вида, но и с точки зрения мыслительной деятельности, возможен переход роботов из объектов в разряд субъектов права.</w:t>
      </w:r>
      <w:r w:rsidR="00F47CF8" w:rsidRPr="00D200F0">
        <w:rPr>
          <w:rFonts w:ascii="Times New Roman" w:hAnsi="Times New Roman" w:cs="Times New Roman"/>
          <w:sz w:val="28"/>
          <w:szCs w:val="28"/>
        </w:rPr>
        <w:br w:type="page"/>
      </w:r>
    </w:p>
    <w:p w14:paraId="12FC1B3B" w14:textId="548FB977" w:rsidR="00FD3A95" w:rsidRPr="00D200F0" w:rsidRDefault="004E5F20" w:rsidP="00D95A30">
      <w:pPr>
        <w:pStyle w:val="a3"/>
        <w:numPr>
          <w:ilvl w:val="1"/>
          <w:numId w:val="16"/>
        </w:numPr>
        <w:spacing w:line="360" w:lineRule="auto"/>
        <w:jc w:val="center"/>
        <w:rPr>
          <w:rFonts w:ascii="Times New Roman" w:hAnsi="Times New Roman" w:cs="Times New Roman"/>
          <w:b/>
          <w:sz w:val="28"/>
          <w:szCs w:val="28"/>
        </w:rPr>
      </w:pPr>
      <w:bookmarkStart w:id="8" w:name="_Toc120553569"/>
      <w:r w:rsidRPr="00D200F0">
        <w:rPr>
          <w:rStyle w:val="10"/>
          <w:rFonts w:ascii="Times New Roman" w:hAnsi="Times New Roman" w:cs="Times New Roman"/>
          <w:b/>
          <w:color w:val="000000" w:themeColor="text1"/>
          <w:sz w:val="28"/>
          <w:szCs w:val="28"/>
        </w:rPr>
        <w:lastRenderedPageBreak/>
        <w:t>Пр</w:t>
      </w:r>
      <w:r w:rsidR="002B3FC6" w:rsidRPr="00D200F0">
        <w:rPr>
          <w:rStyle w:val="10"/>
          <w:rFonts w:ascii="Times New Roman" w:hAnsi="Times New Roman" w:cs="Times New Roman"/>
          <w:b/>
          <w:color w:val="000000" w:themeColor="text1"/>
          <w:sz w:val="28"/>
          <w:szCs w:val="28"/>
        </w:rPr>
        <w:t>аво</w:t>
      </w:r>
      <w:r w:rsidR="00E336DB" w:rsidRPr="00D200F0">
        <w:rPr>
          <w:rStyle w:val="10"/>
          <w:rFonts w:ascii="Times New Roman" w:hAnsi="Times New Roman" w:cs="Times New Roman"/>
          <w:b/>
          <w:color w:val="000000" w:themeColor="text1"/>
          <w:sz w:val="28"/>
          <w:szCs w:val="28"/>
        </w:rPr>
        <w:t xml:space="preserve">вое регулирование </w:t>
      </w:r>
      <w:r w:rsidR="002B3FC6" w:rsidRPr="00D200F0">
        <w:rPr>
          <w:rStyle w:val="10"/>
          <w:rFonts w:ascii="Times New Roman" w:hAnsi="Times New Roman" w:cs="Times New Roman"/>
          <w:b/>
          <w:color w:val="000000" w:themeColor="text1"/>
          <w:sz w:val="28"/>
          <w:szCs w:val="28"/>
        </w:rPr>
        <w:t>нейронных сетей</w:t>
      </w:r>
      <w:r w:rsidR="00B43817" w:rsidRPr="00D200F0">
        <w:rPr>
          <w:rStyle w:val="10"/>
          <w:rFonts w:ascii="Times New Roman" w:hAnsi="Times New Roman" w:cs="Times New Roman"/>
          <w:b/>
          <w:color w:val="000000" w:themeColor="text1"/>
          <w:sz w:val="28"/>
          <w:szCs w:val="28"/>
        </w:rPr>
        <w:t>. Беспилотные автомобили</w:t>
      </w:r>
      <w:bookmarkEnd w:id="8"/>
    </w:p>
    <w:p w14:paraId="6CAD6D3D" w14:textId="77777777" w:rsidR="002379DE" w:rsidRPr="00D200F0" w:rsidRDefault="002B3FC6" w:rsidP="00E148C7">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В 21 веке развитие технологий достигло небывалых высот. Ученые делают всё больше и больше открытий, создают значимые для человека изобретения. Казалось бы</w:t>
      </w:r>
      <w:r w:rsidR="002379DE" w:rsidRPr="00D200F0">
        <w:rPr>
          <w:rFonts w:ascii="Times New Roman" w:hAnsi="Times New Roman" w:cs="Times New Roman"/>
          <w:sz w:val="28"/>
          <w:szCs w:val="28"/>
        </w:rPr>
        <w:t>, раньше симбиоз компьютера и человеческого мозга был чем-то нереальным и недостижимым. Но ученые 21 века уже активно исследуют нейронные технологии, доказывая, что данный симбиоз возможен.</w:t>
      </w:r>
      <w:r w:rsidR="00E148C7" w:rsidRPr="00D200F0">
        <w:rPr>
          <w:rFonts w:ascii="Times New Roman" w:hAnsi="Times New Roman" w:cs="Times New Roman"/>
          <w:sz w:val="28"/>
          <w:szCs w:val="28"/>
        </w:rPr>
        <w:t xml:space="preserve"> </w:t>
      </w:r>
      <w:r w:rsidR="002379DE" w:rsidRPr="00D200F0">
        <w:rPr>
          <w:rFonts w:ascii="Times New Roman" w:hAnsi="Times New Roman" w:cs="Times New Roman"/>
          <w:sz w:val="28"/>
          <w:szCs w:val="28"/>
        </w:rPr>
        <w:t>Ученые по всему миру активно работают над исследованиями искусственного интеллекта (ИИ), который люди пытаются создать по модели своего мозга. Базой для создания искусственного интеллекта является нейронная сеть. Нейронная сеть имеет способность к обучению, она даже может учиться на своих ошибках</w:t>
      </w:r>
      <w:r w:rsidR="000F5468" w:rsidRPr="00D200F0">
        <w:rPr>
          <w:rFonts w:ascii="Times New Roman" w:hAnsi="Times New Roman" w:cs="Times New Roman"/>
          <w:sz w:val="28"/>
          <w:szCs w:val="28"/>
        </w:rPr>
        <w:t xml:space="preserve">. </w:t>
      </w:r>
    </w:p>
    <w:p w14:paraId="5444AFF3" w14:textId="7A602867" w:rsidR="00B53ED6" w:rsidRPr="00D200F0" w:rsidRDefault="000F5468" w:rsidP="00E148C7">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Искусственный интеллект постепенно внедряется в нашу жизнь. Появляются беспилотные автомобили, дроны, доставщики. Например, первые беспилотные такси компании «Яндекс» уже начали перевозить пассажиров Москве с 8 сентября 2021 года</w:t>
      </w:r>
      <w:r w:rsidR="00646D72" w:rsidRPr="00646D72">
        <w:rPr>
          <w:rFonts w:ascii="Times New Roman" w:hAnsi="Times New Roman" w:cs="Times New Roman"/>
          <w:sz w:val="28"/>
          <w:szCs w:val="28"/>
        </w:rPr>
        <w:t xml:space="preserve"> [12]</w:t>
      </w:r>
      <w:r w:rsidRPr="00D200F0">
        <w:rPr>
          <w:rFonts w:ascii="Times New Roman" w:hAnsi="Times New Roman" w:cs="Times New Roman"/>
          <w:sz w:val="28"/>
          <w:szCs w:val="28"/>
        </w:rPr>
        <w:t>. Разумеется, распространение искусственного интеллекта на данный момент не достигло огромных высот. Но при этом, постепенно искусственный интеллект начинает внедряться в нашу жизнь всё больше и больше, а это несет с собой определенные риски, в связи с тем, что ученые, на сегодняшний день, не могут до конца объяснить то, как происходит процесс мыслительной деятельнос</w:t>
      </w:r>
      <w:r w:rsidR="00E148C7" w:rsidRPr="00D200F0">
        <w:rPr>
          <w:rFonts w:ascii="Times New Roman" w:hAnsi="Times New Roman" w:cs="Times New Roman"/>
          <w:sz w:val="28"/>
          <w:szCs w:val="28"/>
        </w:rPr>
        <w:t xml:space="preserve">ти у искусственного интеллекта. </w:t>
      </w:r>
      <w:r w:rsidR="00B53ED6" w:rsidRPr="00D200F0">
        <w:rPr>
          <w:rFonts w:ascii="Times New Roman" w:hAnsi="Times New Roman" w:cs="Times New Roman"/>
          <w:sz w:val="28"/>
          <w:szCs w:val="28"/>
        </w:rPr>
        <w:t>Помимо всего прочего, искусственный интеллект обладает весьма интересной способностью: он может изменять свои действия в ответ на воздействия внешней среды. При этом система выделяет и обрабатывает только необходимую для неё в определенный м</w:t>
      </w:r>
      <w:r w:rsidR="00E148C7" w:rsidRPr="00D200F0">
        <w:rPr>
          <w:rFonts w:ascii="Times New Roman" w:hAnsi="Times New Roman" w:cs="Times New Roman"/>
          <w:sz w:val="28"/>
          <w:szCs w:val="28"/>
        </w:rPr>
        <w:t xml:space="preserve">омент времени информацию. Эта </w:t>
      </w:r>
      <w:r w:rsidR="00B53ED6" w:rsidRPr="00D200F0">
        <w:rPr>
          <w:rFonts w:ascii="Times New Roman" w:hAnsi="Times New Roman" w:cs="Times New Roman"/>
          <w:sz w:val="28"/>
          <w:szCs w:val="28"/>
        </w:rPr>
        <w:t xml:space="preserve">способность ИИ играет важную роль при работе в реальных условиях. </w:t>
      </w:r>
      <w:r w:rsidR="00E148C7" w:rsidRPr="00D200F0">
        <w:rPr>
          <w:rFonts w:ascii="Times New Roman" w:hAnsi="Times New Roman" w:cs="Times New Roman"/>
          <w:sz w:val="28"/>
          <w:szCs w:val="28"/>
        </w:rPr>
        <w:t xml:space="preserve"> Например, д</w:t>
      </w:r>
      <w:r w:rsidR="00B53ED6" w:rsidRPr="00D200F0">
        <w:rPr>
          <w:rFonts w:ascii="Times New Roman" w:hAnsi="Times New Roman" w:cs="Times New Roman"/>
          <w:sz w:val="28"/>
          <w:szCs w:val="28"/>
        </w:rPr>
        <w:t>анную способность ИИ может проиллюстрировать принцип работы беспилотного автомобиля во время движения. Сенсоры</w:t>
      </w:r>
      <w:r w:rsidR="00316668" w:rsidRPr="00D200F0">
        <w:rPr>
          <w:rFonts w:ascii="Times New Roman" w:hAnsi="Times New Roman" w:cs="Times New Roman"/>
          <w:sz w:val="28"/>
          <w:szCs w:val="28"/>
        </w:rPr>
        <w:t>, радары и лидары</w:t>
      </w:r>
      <w:r w:rsidR="00B53ED6" w:rsidRPr="00D200F0">
        <w:rPr>
          <w:rFonts w:ascii="Times New Roman" w:hAnsi="Times New Roman" w:cs="Times New Roman"/>
          <w:sz w:val="28"/>
          <w:szCs w:val="28"/>
        </w:rPr>
        <w:t>,</w:t>
      </w:r>
      <w:r w:rsidR="00316668" w:rsidRPr="00D200F0">
        <w:rPr>
          <w:rFonts w:ascii="Times New Roman" w:hAnsi="Times New Roman" w:cs="Times New Roman"/>
          <w:sz w:val="28"/>
          <w:szCs w:val="28"/>
        </w:rPr>
        <w:t xml:space="preserve"> установленные </w:t>
      </w:r>
      <w:r w:rsidR="00316668" w:rsidRPr="00D200F0">
        <w:rPr>
          <w:rFonts w:ascii="Times New Roman" w:hAnsi="Times New Roman" w:cs="Times New Roman"/>
          <w:sz w:val="28"/>
          <w:szCs w:val="28"/>
        </w:rPr>
        <w:lastRenderedPageBreak/>
        <w:t>на автомобиле,</w:t>
      </w:r>
      <w:r w:rsidR="00B53ED6" w:rsidRPr="00D200F0">
        <w:rPr>
          <w:rFonts w:ascii="Times New Roman" w:hAnsi="Times New Roman" w:cs="Times New Roman"/>
          <w:sz w:val="28"/>
          <w:szCs w:val="28"/>
        </w:rPr>
        <w:t xml:space="preserve"> считывают информацию об обстановке </w:t>
      </w:r>
      <w:r w:rsidR="00316668" w:rsidRPr="00D200F0">
        <w:rPr>
          <w:rFonts w:ascii="Times New Roman" w:hAnsi="Times New Roman" w:cs="Times New Roman"/>
          <w:sz w:val="28"/>
          <w:szCs w:val="28"/>
        </w:rPr>
        <w:t>на дороге: о наличии светофора и пешеходного перехода, о знаках ограничения скорости, о наличии автомобиля впереди и о его скорости, а также о разметке на дороге. Затем данная информация передается в систему управления, которая на основе этих данных, а также на основе данных с карт, принимает решение о том, как дальше система будет управлять автомобилем.</w:t>
      </w:r>
    </w:p>
    <w:p w14:paraId="6A1EE19B" w14:textId="7CA3A3B9" w:rsidR="006A5696" w:rsidRPr="00D200F0" w:rsidRDefault="006A5696"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Стоит отметить, что вместе с появлением беспилотных автомобилей на дорогах разных стран начались дискуссии о том, как должна себя в</w:t>
      </w:r>
      <w:r w:rsidR="00DA0DF4" w:rsidRPr="00D200F0">
        <w:rPr>
          <w:rFonts w:ascii="Times New Roman" w:hAnsi="Times New Roman" w:cs="Times New Roman"/>
          <w:sz w:val="28"/>
          <w:szCs w:val="28"/>
        </w:rPr>
        <w:t>ести система, которая отвечает з</w:t>
      </w:r>
      <w:r w:rsidR="00E148C7" w:rsidRPr="00D200F0">
        <w:rPr>
          <w:rFonts w:ascii="Times New Roman" w:hAnsi="Times New Roman" w:cs="Times New Roman"/>
          <w:sz w:val="28"/>
          <w:szCs w:val="28"/>
        </w:rPr>
        <w:t xml:space="preserve">а управление </w:t>
      </w:r>
      <w:r w:rsidR="00F47CF8" w:rsidRPr="00D200F0">
        <w:rPr>
          <w:rFonts w:ascii="Times New Roman" w:hAnsi="Times New Roman" w:cs="Times New Roman"/>
          <w:sz w:val="28"/>
          <w:szCs w:val="28"/>
        </w:rPr>
        <w:t>автомобилем после того, как</w:t>
      </w:r>
      <w:r w:rsidRPr="00D200F0">
        <w:rPr>
          <w:rFonts w:ascii="Times New Roman" w:hAnsi="Times New Roman" w:cs="Times New Roman"/>
          <w:sz w:val="28"/>
          <w:szCs w:val="28"/>
        </w:rPr>
        <w:t xml:space="preserve"> сенсоры, радары и лидары считали информацию об аварийной ситуации. В первую очередь дискуссии по данному вопросу коснулись ситуации, в которой неизбежно столкновение беспилотного автомобиля и человека. Массачусетским технологическим институтом был разработан онлайн-тест</w:t>
      </w:r>
      <w:r w:rsidR="00646D72" w:rsidRPr="00646D72">
        <w:rPr>
          <w:rFonts w:ascii="Times New Roman" w:hAnsi="Times New Roman" w:cs="Times New Roman"/>
          <w:sz w:val="28"/>
          <w:szCs w:val="28"/>
        </w:rPr>
        <w:t xml:space="preserve"> [13]</w:t>
      </w:r>
      <w:r w:rsidRPr="00D200F0">
        <w:rPr>
          <w:rFonts w:ascii="Times New Roman" w:hAnsi="Times New Roman" w:cs="Times New Roman"/>
          <w:sz w:val="28"/>
          <w:szCs w:val="28"/>
        </w:rPr>
        <w:t xml:space="preserve">, который мог пройти любой желающий. </w:t>
      </w:r>
      <w:r w:rsidR="00DA0DF4" w:rsidRPr="00D200F0">
        <w:rPr>
          <w:rFonts w:ascii="Times New Roman" w:hAnsi="Times New Roman" w:cs="Times New Roman"/>
          <w:sz w:val="28"/>
          <w:szCs w:val="28"/>
        </w:rPr>
        <w:t xml:space="preserve">Тест предлагал человеку решение, кого сбить при неизбежном столкновении автомобиля и человека. В тесте присутствовали абсолютно разные ситуации, </w:t>
      </w:r>
      <w:r w:rsidR="00E3773C" w:rsidRPr="00D200F0">
        <w:rPr>
          <w:rFonts w:ascii="Times New Roman" w:hAnsi="Times New Roman" w:cs="Times New Roman"/>
          <w:sz w:val="28"/>
          <w:szCs w:val="28"/>
        </w:rPr>
        <w:t>например</w:t>
      </w:r>
      <w:r w:rsidR="00646D72">
        <w:rPr>
          <w:rFonts w:ascii="Times New Roman" w:hAnsi="Times New Roman" w:cs="Times New Roman"/>
          <w:sz w:val="28"/>
          <w:szCs w:val="28"/>
        </w:rPr>
        <w:t>,</w:t>
      </w:r>
      <w:r w:rsidR="00DA0DF4" w:rsidRPr="00D200F0">
        <w:rPr>
          <w:rFonts w:ascii="Times New Roman" w:hAnsi="Times New Roman" w:cs="Times New Roman"/>
          <w:sz w:val="28"/>
          <w:szCs w:val="28"/>
        </w:rPr>
        <w:t xml:space="preserve"> водителю необходимо принять решение: сбить взрослого или ребенка, пожилого или молодого человека, богатого или бедного. В процессе сбора результатов тестирования исследователи увидели, что в разных странах люди дают разные ответы, например, во Франции люди отдавали предпочтение людям с высоким социальным статусом, а также женщинам и детям, а в Египте опр</w:t>
      </w:r>
      <w:r w:rsidR="00A70FC5" w:rsidRPr="00D200F0">
        <w:rPr>
          <w:rFonts w:ascii="Times New Roman" w:hAnsi="Times New Roman" w:cs="Times New Roman"/>
          <w:sz w:val="28"/>
          <w:szCs w:val="28"/>
        </w:rPr>
        <w:t>ошенные отдавали предпочтение небогатым и пожилым людям.</w:t>
      </w:r>
    </w:p>
    <w:p w14:paraId="3DC1D977" w14:textId="77777777" w:rsidR="00A70FC5" w:rsidRPr="00D200F0" w:rsidRDefault="00A70FC5"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Данный эксперимент получил небывалый охват</w:t>
      </w:r>
      <w:r w:rsidR="00FB5FAD" w:rsidRPr="00D200F0">
        <w:rPr>
          <w:rFonts w:ascii="Times New Roman" w:hAnsi="Times New Roman" w:cs="Times New Roman"/>
          <w:sz w:val="28"/>
          <w:szCs w:val="28"/>
        </w:rPr>
        <w:t>,</w:t>
      </w:r>
      <w:r w:rsidRPr="00D200F0">
        <w:rPr>
          <w:rFonts w:ascii="Times New Roman" w:hAnsi="Times New Roman" w:cs="Times New Roman"/>
          <w:sz w:val="28"/>
          <w:szCs w:val="28"/>
        </w:rPr>
        <w:t xml:space="preserve"> в нем за полтора года приняли участие 2,3 миллиона человек из 233 стран, что дало наиболее полную картину мнения различных людей. Благодаря данному онлайн-тесту было привлечено ещё большее внимание к вопросу действий беспилотного автомобиля в аварийной ситуации. </w:t>
      </w:r>
    </w:p>
    <w:p w14:paraId="50C0821F" w14:textId="77777777" w:rsidR="00A70FC5" w:rsidRPr="00D200F0" w:rsidRDefault="00A70FC5"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Но столкновение беспилотного автомобиля и человека является не единственным аспектом вопроса действия искусственного интеллекта в </w:t>
      </w:r>
      <w:r w:rsidRPr="00D200F0">
        <w:rPr>
          <w:rFonts w:ascii="Times New Roman" w:hAnsi="Times New Roman" w:cs="Times New Roman"/>
          <w:sz w:val="28"/>
          <w:szCs w:val="28"/>
        </w:rPr>
        <w:lastRenderedPageBreak/>
        <w:t>аварийной ситуации. Многие обладатели беспилотных автомобилей задаются вопросом: «</w:t>
      </w:r>
      <w:r w:rsidR="00FB5FAD" w:rsidRPr="00D200F0">
        <w:rPr>
          <w:rFonts w:ascii="Times New Roman" w:hAnsi="Times New Roman" w:cs="Times New Roman"/>
          <w:sz w:val="28"/>
          <w:szCs w:val="28"/>
        </w:rPr>
        <w:t>Если по вине беспилотного автомобиля произойдет авария</w:t>
      </w:r>
      <w:r w:rsidRPr="00D200F0">
        <w:rPr>
          <w:rFonts w:ascii="Times New Roman" w:hAnsi="Times New Roman" w:cs="Times New Roman"/>
          <w:sz w:val="28"/>
          <w:szCs w:val="28"/>
        </w:rPr>
        <w:t>, кто будет виноват?». Естественно, в ситуации столкновения беспилотного автомобиля с другим авто искусствен</w:t>
      </w:r>
      <w:r w:rsidR="002A6A6F" w:rsidRPr="00D200F0">
        <w:rPr>
          <w:rFonts w:ascii="Times New Roman" w:hAnsi="Times New Roman" w:cs="Times New Roman"/>
          <w:sz w:val="28"/>
          <w:szCs w:val="28"/>
        </w:rPr>
        <w:t>ный интеллект обвинить будет не</w:t>
      </w:r>
      <w:r w:rsidRPr="00D200F0">
        <w:rPr>
          <w:rFonts w:ascii="Times New Roman" w:hAnsi="Times New Roman" w:cs="Times New Roman"/>
          <w:sz w:val="28"/>
          <w:szCs w:val="28"/>
        </w:rPr>
        <w:t>возможно, потому что он не может высказать свою версию произошедшего, ему не получится</w:t>
      </w:r>
      <w:r w:rsidR="002A6A6F" w:rsidRPr="00D200F0">
        <w:rPr>
          <w:rFonts w:ascii="Times New Roman" w:hAnsi="Times New Roman" w:cs="Times New Roman"/>
          <w:sz w:val="28"/>
          <w:szCs w:val="28"/>
        </w:rPr>
        <w:t xml:space="preserve"> выписать штраф или назначить тюремный срок, именно поэтому данный аспект досконально рассматривается как со стороны производителей беспилотных автомобилей, так и со стороны различных исследовательских организаций и правоведов. </w:t>
      </w:r>
    </w:p>
    <w:p w14:paraId="044CBB94" w14:textId="767899DC" w:rsidR="002A6A6F" w:rsidRPr="00D200F0" w:rsidRDefault="002A6A6F" w:rsidP="00FB5FAD">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Например, главный исполнительный директор </w:t>
      </w:r>
      <w:r w:rsidRPr="00D200F0">
        <w:rPr>
          <w:rFonts w:ascii="Times New Roman" w:hAnsi="Times New Roman" w:cs="Times New Roman"/>
          <w:sz w:val="28"/>
          <w:szCs w:val="28"/>
          <w:lang w:val="en-US"/>
        </w:rPr>
        <w:t>Tesla</w:t>
      </w:r>
      <w:r w:rsidRPr="00D200F0">
        <w:rPr>
          <w:rFonts w:ascii="Times New Roman" w:hAnsi="Times New Roman" w:cs="Times New Roman"/>
          <w:sz w:val="28"/>
          <w:szCs w:val="28"/>
        </w:rPr>
        <w:t xml:space="preserve"> </w:t>
      </w:r>
      <w:r w:rsidRPr="00D200F0">
        <w:rPr>
          <w:rFonts w:ascii="Times New Roman" w:hAnsi="Times New Roman" w:cs="Times New Roman"/>
          <w:sz w:val="28"/>
          <w:szCs w:val="28"/>
          <w:lang w:val="en-US"/>
        </w:rPr>
        <w:t>Motors</w:t>
      </w:r>
      <w:r w:rsidRPr="00D200F0">
        <w:rPr>
          <w:rFonts w:ascii="Times New Roman" w:hAnsi="Times New Roman" w:cs="Times New Roman"/>
          <w:sz w:val="28"/>
          <w:szCs w:val="28"/>
        </w:rPr>
        <w:t xml:space="preserve"> Илон Маск предлагае</w:t>
      </w:r>
      <w:r w:rsidR="00FB5FAD" w:rsidRPr="00D200F0">
        <w:rPr>
          <w:rFonts w:ascii="Times New Roman" w:hAnsi="Times New Roman" w:cs="Times New Roman"/>
          <w:sz w:val="28"/>
          <w:szCs w:val="28"/>
        </w:rPr>
        <w:t>т относиться к аварии, произошедшей по вине</w:t>
      </w:r>
      <w:r w:rsidRPr="00D200F0">
        <w:rPr>
          <w:rFonts w:ascii="Times New Roman" w:hAnsi="Times New Roman" w:cs="Times New Roman"/>
          <w:sz w:val="28"/>
          <w:szCs w:val="28"/>
        </w:rPr>
        <w:t xml:space="preserve"> беспилотного автомобиля как к остановке лифта. В ситуации остановки лифта никто не будет подавать иск производителю лифта, поскольку это бессмысленно. Но, люди, застрявшие в лифте, могут выиграть дело против людей или компании, которая следит за техническим состоянием лифта. Этими словами Маск хотел сказать, что в случае </w:t>
      </w:r>
      <w:r w:rsidR="006C75C8" w:rsidRPr="00D200F0">
        <w:rPr>
          <w:rFonts w:ascii="Times New Roman" w:hAnsi="Times New Roman" w:cs="Times New Roman"/>
          <w:sz w:val="28"/>
          <w:szCs w:val="28"/>
        </w:rPr>
        <w:t>столкновения беспилотного автомобиля с другим авто ответственность должен понести определенный человек или компания, которая следила за техническим состоянием беспилотного автомобиля</w:t>
      </w:r>
      <w:r w:rsidR="00646D72" w:rsidRPr="00646D72">
        <w:rPr>
          <w:rFonts w:ascii="Times New Roman" w:hAnsi="Times New Roman" w:cs="Times New Roman"/>
          <w:sz w:val="28"/>
          <w:szCs w:val="28"/>
        </w:rPr>
        <w:t xml:space="preserve"> [14]</w:t>
      </w:r>
      <w:r w:rsidR="006C75C8" w:rsidRPr="00D200F0">
        <w:rPr>
          <w:rFonts w:ascii="Times New Roman" w:hAnsi="Times New Roman" w:cs="Times New Roman"/>
          <w:sz w:val="28"/>
          <w:szCs w:val="28"/>
        </w:rPr>
        <w:t>.</w:t>
      </w:r>
      <w:r w:rsidR="00FB5FAD" w:rsidRPr="00D200F0">
        <w:rPr>
          <w:rFonts w:ascii="Times New Roman" w:hAnsi="Times New Roman" w:cs="Times New Roman"/>
          <w:sz w:val="28"/>
          <w:szCs w:val="28"/>
        </w:rPr>
        <w:t xml:space="preserve"> </w:t>
      </w:r>
      <w:r w:rsidR="002920F3" w:rsidRPr="00D200F0">
        <w:rPr>
          <w:rFonts w:ascii="Times New Roman" w:hAnsi="Times New Roman" w:cs="Times New Roman"/>
          <w:sz w:val="28"/>
          <w:szCs w:val="28"/>
        </w:rPr>
        <w:t>М</w:t>
      </w:r>
      <w:r w:rsidRPr="00D200F0">
        <w:rPr>
          <w:rFonts w:ascii="Times New Roman" w:hAnsi="Times New Roman" w:cs="Times New Roman"/>
          <w:sz w:val="28"/>
          <w:szCs w:val="28"/>
        </w:rPr>
        <w:t xml:space="preserve">арка машин </w:t>
      </w:r>
      <w:r w:rsidRPr="00D200F0">
        <w:rPr>
          <w:rFonts w:ascii="Times New Roman" w:hAnsi="Times New Roman" w:cs="Times New Roman"/>
          <w:sz w:val="28"/>
          <w:szCs w:val="28"/>
          <w:lang w:val="en-US"/>
        </w:rPr>
        <w:t>Volvo</w:t>
      </w:r>
      <w:r w:rsidR="00FB5FAD" w:rsidRPr="00D200F0">
        <w:rPr>
          <w:rFonts w:ascii="Times New Roman" w:hAnsi="Times New Roman" w:cs="Times New Roman"/>
          <w:sz w:val="28"/>
          <w:szCs w:val="28"/>
        </w:rPr>
        <w:t xml:space="preserve">, в свою очередь, </w:t>
      </w:r>
      <w:r w:rsidRPr="00D200F0">
        <w:rPr>
          <w:rFonts w:ascii="Times New Roman" w:hAnsi="Times New Roman" w:cs="Times New Roman"/>
          <w:sz w:val="28"/>
          <w:szCs w:val="28"/>
        </w:rPr>
        <w:t>не боится делать смелы</w:t>
      </w:r>
      <w:r w:rsidR="006C75C8" w:rsidRPr="00D200F0">
        <w:rPr>
          <w:rFonts w:ascii="Times New Roman" w:hAnsi="Times New Roman" w:cs="Times New Roman"/>
          <w:sz w:val="28"/>
          <w:szCs w:val="28"/>
        </w:rPr>
        <w:t xml:space="preserve">е заявления и обещает, что возьмет на себя ответственность за ДТП с беспилотным автомобилем марки </w:t>
      </w:r>
      <w:r w:rsidR="006C75C8" w:rsidRPr="00D200F0">
        <w:rPr>
          <w:rFonts w:ascii="Times New Roman" w:hAnsi="Times New Roman" w:cs="Times New Roman"/>
          <w:sz w:val="28"/>
          <w:szCs w:val="28"/>
          <w:lang w:val="en-US"/>
        </w:rPr>
        <w:t>Volvo</w:t>
      </w:r>
      <w:r w:rsidR="00646D72" w:rsidRPr="00646D72">
        <w:rPr>
          <w:rFonts w:ascii="Times New Roman" w:hAnsi="Times New Roman" w:cs="Times New Roman"/>
          <w:sz w:val="28"/>
          <w:szCs w:val="28"/>
        </w:rPr>
        <w:t xml:space="preserve"> [15]</w:t>
      </w:r>
      <w:r w:rsidR="006C75C8" w:rsidRPr="00D200F0">
        <w:rPr>
          <w:rFonts w:ascii="Times New Roman" w:hAnsi="Times New Roman" w:cs="Times New Roman"/>
          <w:sz w:val="28"/>
          <w:szCs w:val="28"/>
        </w:rPr>
        <w:t xml:space="preserve">. </w:t>
      </w:r>
    </w:p>
    <w:p w14:paraId="0EC4C7DA" w14:textId="03732834" w:rsidR="006C75C8" w:rsidRPr="00D200F0" w:rsidRDefault="006C75C8"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В свою очередь Великобритания</w:t>
      </w:r>
      <w:r w:rsidR="00646D72" w:rsidRPr="00646D72">
        <w:rPr>
          <w:rFonts w:ascii="Times New Roman" w:hAnsi="Times New Roman" w:cs="Times New Roman"/>
          <w:sz w:val="28"/>
          <w:szCs w:val="28"/>
        </w:rPr>
        <w:t xml:space="preserve"> [16]</w:t>
      </w:r>
      <w:r w:rsidRPr="00D200F0">
        <w:rPr>
          <w:rFonts w:ascii="Times New Roman" w:hAnsi="Times New Roman" w:cs="Times New Roman"/>
          <w:sz w:val="28"/>
          <w:szCs w:val="28"/>
        </w:rPr>
        <w:t xml:space="preserve"> ответственно подошла к вопросу аварийных ситуаций с беспилотными и определила основные моменты, которые будут включены в законы, касающиеся беспилотного транспорта</w:t>
      </w:r>
      <w:r w:rsidR="004E497F" w:rsidRPr="00D200F0">
        <w:rPr>
          <w:rFonts w:ascii="Times New Roman" w:hAnsi="Times New Roman" w:cs="Times New Roman"/>
          <w:sz w:val="28"/>
          <w:szCs w:val="28"/>
        </w:rPr>
        <w:t>:</w:t>
      </w:r>
    </w:p>
    <w:p w14:paraId="2E33BAAE" w14:textId="77777777" w:rsidR="004E497F" w:rsidRPr="00D200F0" w:rsidRDefault="004E497F" w:rsidP="009C42A6">
      <w:pPr>
        <w:pStyle w:val="a3"/>
        <w:numPr>
          <w:ilvl w:val="0"/>
          <w:numId w:val="6"/>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В случае, если автомобиль не был застрахован, то ответственность за ДТП будет нести владелец беспилотного автомобиля;</w:t>
      </w:r>
    </w:p>
    <w:p w14:paraId="118D7FCD" w14:textId="77777777" w:rsidR="004E497F" w:rsidRPr="00D200F0" w:rsidRDefault="004E497F" w:rsidP="009C42A6">
      <w:pPr>
        <w:pStyle w:val="a3"/>
        <w:numPr>
          <w:ilvl w:val="0"/>
          <w:numId w:val="6"/>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lastRenderedPageBreak/>
        <w:t>В случае, если при оформлении страхового полиса страховая компания была осведомлена о том, что автомобиль является беспилотным, ответственность за ДТП понесет страховая компания;</w:t>
      </w:r>
    </w:p>
    <w:p w14:paraId="7C6CA619" w14:textId="77777777" w:rsidR="004E497F" w:rsidRPr="00D200F0" w:rsidRDefault="004E497F" w:rsidP="009C42A6">
      <w:pPr>
        <w:pStyle w:val="a3"/>
        <w:numPr>
          <w:ilvl w:val="0"/>
          <w:numId w:val="6"/>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В случае, если ДТП произошло из-за сбоя в программном обеспечении автомобиля, то ответственность понесет компания-производитель беспилотного автомобиля;</w:t>
      </w:r>
    </w:p>
    <w:p w14:paraId="6F2D09FC" w14:textId="77777777" w:rsidR="004E497F" w:rsidRPr="00D200F0" w:rsidRDefault="004E497F" w:rsidP="009C42A6">
      <w:pPr>
        <w:pStyle w:val="a3"/>
        <w:numPr>
          <w:ilvl w:val="0"/>
          <w:numId w:val="6"/>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В случае, если </w:t>
      </w:r>
      <w:r w:rsidR="00BE7D18" w:rsidRPr="00D200F0">
        <w:rPr>
          <w:rFonts w:ascii="Times New Roman" w:hAnsi="Times New Roman" w:cs="Times New Roman"/>
          <w:sz w:val="28"/>
          <w:szCs w:val="28"/>
        </w:rPr>
        <w:t>ДТП произошло из-за вмешательства автовладельца в программное обеспечение беспилотного автомобиля или из-за того, что владелец не следовал рекомендациям компании-производителя, не обновлял программное обеспечение вовремя, тогда страховщик имеет право взыскать страховую выплату с владельца беспилотного автомобиля.</w:t>
      </w:r>
    </w:p>
    <w:p w14:paraId="1FEF15DE" w14:textId="634B28CE" w:rsidR="00BE7D18" w:rsidRPr="00D200F0" w:rsidRDefault="00BE7D18" w:rsidP="00F47CF8">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В РФ, </w:t>
      </w:r>
      <w:r w:rsidR="00B43817" w:rsidRPr="00D200F0">
        <w:rPr>
          <w:rFonts w:ascii="Times New Roman" w:hAnsi="Times New Roman" w:cs="Times New Roman"/>
          <w:sz w:val="28"/>
          <w:szCs w:val="28"/>
        </w:rPr>
        <w:t xml:space="preserve">как и в других странах, </w:t>
      </w:r>
      <w:r w:rsidRPr="00D200F0">
        <w:rPr>
          <w:rFonts w:ascii="Times New Roman" w:hAnsi="Times New Roman" w:cs="Times New Roman"/>
          <w:sz w:val="28"/>
          <w:szCs w:val="28"/>
        </w:rPr>
        <w:t>на данный момент, постепенно появляются законы и подзаконные акты, касающиеся беспилотного транспорта</w:t>
      </w:r>
      <w:r w:rsidR="00D4017B" w:rsidRPr="00D200F0">
        <w:rPr>
          <w:rFonts w:ascii="Times New Roman" w:hAnsi="Times New Roman" w:cs="Times New Roman"/>
          <w:sz w:val="28"/>
          <w:szCs w:val="28"/>
        </w:rPr>
        <w:t>. Среди них: ФЗ от 31.07.2020 №258-ФЗ «Об экспериментальных правовых режимах в сфере цифровых ин</w:t>
      </w:r>
      <w:r w:rsidR="00646D72">
        <w:rPr>
          <w:rFonts w:ascii="Times New Roman" w:hAnsi="Times New Roman" w:cs="Times New Roman"/>
          <w:sz w:val="28"/>
          <w:szCs w:val="28"/>
        </w:rPr>
        <w:t xml:space="preserve">новаций в Российской Федерации» </w:t>
      </w:r>
      <w:r w:rsidR="00646D72" w:rsidRPr="00646D72">
        <w:rPr>
          <w:rFonts w:ascii="Times New Roman" w:hAnsi="Times New Roman" w:cs="Times New Roman"/>
          <w:sz w:val="28"/>
          <w:szCs w:val="28"/>
        </w:rPr>
        <w:t xml:space="preserve">[17] </w:t>
      </w:r>
      <w:r w:rsidR="00646D72">
        <w:rPr>
          <w:rFonts w:ascii="Times New Roman" w:hAnsi="Times New Roman" w:cs="Times New Roman"/>
          <w:sz w:val="28"/>
          <w:szCs w:val="28"/>
        </w:rPr>
        <w:t>и</w:t>
      </w:r>
      <w:r w:rsidR="00D4017B" w:rsidRPr="00D200F0">
        <w:rPr>
          <w:rFonts w:ascii="Times New Roman" w:hAnsi="Times New Roman" w:cs="Times New Roman"/>
          <w:sz w:val="28"/>
          <w:szCs w:val="28"/>
        </w:rPr>
        <w:t xml:space="preserve"> распоряжение Правительства РФ от 25.03.2020 №724-р «Об утверждении концепции обеспечения безопасности дорожного движения с участием беспилотных транспортных средств на автомобильных дорогах общего пользования»</w:t>
      </w:r>
      <w:r w:rsidR="00646D72" w:rsidRPr="00646D72">
        <w:rPr>
          <w:rFonts w:ascii="Times New Roman" w:hAnsi="Times New Roman" w:cs="Times New Roman"/>
          <w:sz w:val="28"/>
          <w:szCs w:val="28"/>
        </w:rPr>
        <w:t xml:space="preserve"> [18]</w:t>
      </w:r>
      <w:r w:rsidR="00D4017B" w:rsidRPr="00D200F0">
        <w:rPr>
          <w:rFonts w:ascii="Times New Roman" w:hAnsi="Times New Roman" w:cs="Times New Roman"/>
          <w:sz w:val="28"/>
          <w:szCs w:val="28"/>
        </w:rPr>
        <w:t xml:space="preserve">. Каждый из этих нормативно-правовых актов иллюстрирует взаимосвязь права и нейронауки, потому что без учета последних достижений нейронауки в сфере искусственного интеллекта невозможно говорить о правовом регулировании данного явления. </w:t>
      </w:r>
      <w:r w:rsidR="00F47CF8" w:rsidRPr="00D200F0">
        <w:rPr>
          <w:rFonts w:ascii="Times New Roman" w:hAnsi="Times New Roman" w:cs="Times New Roman"/>
          <w:sz w:val="28"/>
          <w:szCs w:val="28"/>
        </w:rPr>
        <w:br w:type="page"/>
      </w:r>
    </w:p>
    <w:p w14:paraId="45628CF2" w14:textId="77777777" w:rsidR="00A90219" w:rsidRPr="00D200F0" w:rsidRDefault="00E34A6F" w:rsidP="00E34A6F">
      <w:pPr>
        <w:pStyle w:val="1"/>
        <w:jc w:val="center"/>
        <w:rPr>
          <w:rFonts w:ascii="Times New Roman" w:hAnsi="Times New Roman" w:cs="Times New Roman"/>
          <w:b/>
          <w:color w:val="000000" w:themeColor="text1"/>
          <w:sz w:val="28"/>
          <w:szCs w:val="28"/>
        </w:rPr>
      </w:pPr>
      <w:bookmarkStart w:id="9" w:name="_Toc120553570"/>
      <w:r w:rsidRPr="00D200F0">
        <w:rPr>
          <w:rFonts w:ascii="Times New Roman" w:hAnsi="Times New Roman" w:cs="Times New Roman"/>
          <w:b/>
          <w:color w:val="000000" w:themeColor="text1"/>
          <w:sz w:val="28"/>
          <w:szCs w:val="28"/>
        </w:rPr>
        <w:lastRenderedPageBreak/>
        <w:t xml:space="preserve">2.4 </w:t>
      </w:r>
      <w:r w:rsidR="00A90219" w:rsidRPr="00D200F0">
        <w:rPr>
          <w:rFonts w:ascii="Times New Roman" w:hAnsi="Times New Roman" w:cs="Times New Roman"/>
          <w:b/>
          <w:color w:val="000000" w:themeColor="text1"/>
          <w:sz w:val="28"/>
          <w:szCs w:val="28"/>
        </w:rPr>
        <w:t>Проблемы и перспективы правового регулирования работы</w:t>
      </w:r>
      <w:r w:rsidR="00AF40DD" w:rsidRPr="00D200F0">
        <w:rPr>
          <w:rFonts w:ascii="Times New Roman" w:hAnsi="Times New Roman" w:cs="Times New Roman"/>
          <w:b/>
          <w:color w:val="000000" w:themeColor="text1"/>
          <w:sz w:val="28"/>
          <w:szCs w:val="28"/>
        </w:rPr>
        <w:t xml:space="preserve"> </w:t>
      </w:r>
      <w:r w:rsidR="00A90219" w:rsidRPr="00D200F0">
        <w:rPr>
          <w:rFonts w:ascii="Times New Roman" w:hAnsi="Times New Roman" w:cs="Times New Roman"/>
          <w:b/>
          <w:color w:val="000000" w:themeColor="text1"/>
          <w:sz w:val="28"/>
          <w:szCs w:val="28"/>
        </w:rPr>
        <w:t>беспилотных автомобилей в РФ</w:t>
      </w:r>
      <w:bookmarkEnd w:id="9"/>
    </w:p>
    <w:p w14:paraId="70C606DD" w14:textId="77777777" w:rsidR="00FD3A95" w:rsidRPr="00D200F0" w:rsidRDefault="00FD3A95" w:rsidP="00547DB5">
      <w:pPr>
        <w:spacing w:line="360" w:lineRule="auto"/>
        <w:ind w:firstLine="709"/>
        <w:jc w:val="both"/>
        <w:rPr>
          <w:rFonts w:ascii="Times New Roman" w:hAnsi="Times New Roman" w:cs="Times New Roman"/>
          <w:sz w:val="28"/>
          <w:szCs w:val="28"/>
        </w:rPr>
      </w:pPr>
    </w:p>
    <w:p w14:paraId="78023C26" w14:textId="77777777" w:rsidR="00287594" w:rsidRPr="00D200F0" w:rsidRDefault="00AF40DD" w:rsidP="00803035">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Несмотр</w:t>
      </w:r>
      <w:r w:rsidR="00287594" w:rsidRPr="00D200F0">
        <w:rPr>
          <w:rFonts w:ascii="Times New Roman" w:hAnsi="Times New Roman" w:cs="Times New Roman"/>
          <w:sz w:val="28"/>
          <w:szCs w:val="28"/>
        </w:rPr>
        <w:t>я на то, что беспилотный транспорт стремительно развивается, правовое регулирование подобных транспортных средств, разумеется, имеет как проблемы, так и перспективы.</w:t>
      </w:r>
    </w:p>
    <w:p w14:paraId="08CA855B" w14:textId="64CCAF1A" w:rsidR="00A90219" w:rsidRPr="00D200F0" w:rsidRDefault="00287594" w:rsidP="00803035">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 В первую очередь, проблемы правового регулирования беспилотных автомобилей связаны с тем, что, на данный момент, с ними столкнулось не такое большое количество людей. Многие даже не представляют, как выглядит беспилотный автомобиль. Например, по данным опрос</w:t>
      </w:r>
      <w:r w:rsidR="00DE2807" w:rsidRPr="00D200F0">
        <w:rPr>
          <w:rFonts w:ascii="Times New Roman" w:hAnsi="Times New Roman" w:cs="Times New Roman"/>
          <w:sz w:val="28"/>
          <w:szCs w:val="28"/>
        </w:rPr>
        <w:t>а (см. приложение №1)</w:t>
      </w:r>
      <w:r w:rsidR="00DA53B5">
        <w:rPr>
          <w:rFonts w:ascii="Times New Roman" w:hAnsi="Times New Roman" w:cs="Times New Roman"/>
          <w:sz w:val="28"/>
          <w:szCs w:val="28"/>
        </w:rPr>
        <w:t xml:space="preserve"> 65</w:t>
      </w:r>
      <w:r w:rsidR="00803035" w:rsidRPr="00D200F0">
        <w:rPr>
          <w:rFonts w:ascii="Times New Roman" w:hAnsi="Times New Roman" w:cs="Times New Roman"/>
          <w:sz w:val="28"/>
          <w:szCs w:val="28"/>
        </w:rPr>
        <w:t>% респондентов</w:t>
      </w:r>
      <w:r w:rsidRPr="00D200F0">
        <w:rPr>
          <w:rFonts w:ascii="Times New Roman" w:hAnsi="Times New Roman" w:cs="Times New Roman"/>
          <w:sz w:val="28"/>
          <w:szCs w:val="28"/>
        </w:rPr>
        <w:t xml:space="preserve"> никогда не сталкивались с беспилотными автомобил</w:t>
      </w:r>
      <w:r w:rsidR="00803035" w:rsidRPr="00D200F0">
        <w:rPr>
          <w:rFonts w:ascii="Times New Roman" w:hAnsi="Times New Roman" w:cs="Times New Roman"/>
          <w:sz w:val="28"/>
          <w:szCs w:val="28"/>
        </w:rPr>
        <w:t>ями. Вероятно, тот факт, что большинство людей не сталкивало</w:t>
      </w:r>
      <w:r w:rsidRPr="00D200F0">
        <w:rPr>
          <w:rFonts w:ascii="Times New Roman" w:hAnsi="Times New Roman" w:cs="Times New Roman"/>
          <w:sz w:val="28"/>
          <w:szCs w:val="28"/>
        </w:rPr>
        <w:t>сь с беспилотными автомобилями</w:t>
      </w:r>
      <w:r w:rsidR="00803035" w:rsidRPr="00D200F0">
        <w:rPr>
          <w:rFonts w:ascii="Times New Roman" w:hAnsi="Times New Roman" w:cs="Times New Roman"/>
          <w:sz w:val="28"/>
          <w:szCs w:val="28"/>
        </w:rPr>
        <w:t>, и, соответственно не имеет представления о принципах</w:t>
      </w:r>
      <w:r w:rsidRPr="00D200F0">
        <w:rPr>
          <w:rFonts w:ascii="Times New Roman" w:hAnsi="Times New Roman" w:cs="Times New Roman"/>
          <w:sz w:val="28"/>
          <w:szCs w:val="28"/>
        </w:rPr>
        <w:t xml:space="preserve"> их работы, и н</w:t>
      </w:r>
      <w:r w:rsidR="00803035" w:rsidRPr="00D200F0">
        <w:rPr>
          <w:rFonts w:ascii="Times New Roman" w:hAnsi="Times New Roman" w:cs="Times New Roman"/>
          <w:sz w:val="28"/>
          <w:szCs w:val="28"/>
        </w:rPr>
        <w:t>е представляе</w:t>
      </w:r>
      <w:r w:rsidRPr="00D200F0">
        <w:rPr>
          <w:rFonts w:ascii="Times New Roman" w:hAnsi="Times New Roman" w:cs="Times New Roman"/>
          <w:sz w:val="28"/>
          <w:szCs w:val="28"/>
        </w:rPr>
        <w:t>т какие спорные ситуации могут возникать с беспилотными автомобилями, значительно тормозит процесс издания законов, регулирующий работу беспилотного транспорта.</w:t>
      </w:r>
    </w:p>
    <w:p w14:paraId="5C6A97CC" w14:textId="1858CE3E" w:rsidR="00F74946" w:rsidRPr="00D200F0" w:rsidRDefault="00F74946" w:rsidP="00803035">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Кроме того, издание законов, касающихся правового регулирования беспилотных автомобилей может быть затруднено из-за того, что в спорных ситуациях, которые возникли по вине беспилотного автомобиля, трудно найти лицо, которое будет возмещать нанесённый ущерб. Например, мнения среди опрошенных по вопросу, кто должен будет возместить ущерб при столкновении беспилотного автомобиля с другим авто, мнени</w:t>
      </w:r>
      <w:r w:rsidR="00DA53B5">
        <w:rPr>
          <w:rFonts w:ascii="Times New Roman" w:hAnsi="Times New Roman" w:cs="Times New Roman"/>
          <w:sz w:val="28"/>
          <w:szCs w:val="28"/>
        </w:rPr>
        <w:t>я разделились: большинство (32</w:t>
      </w:r>
      <w:r w:rsidRPr="00D200F0">
        <w:rPr>
          <w:rFonts w:ascii="Times New Roman" w:hAnsi="Times New Roman" w:cs="Times New Roman"/>
          <w:sz w:val="28"/>
          <w:szCs w:val="28"/>
        </w:rPr>
        <w:t xml:space="preserve">%) считают, что возместить ущерб должна будет страховая компания, </w:t>
      </w:r>
      <w:r w:rsidR="00DA53B5" w:rsidRPr="00DA53B5">
        <w:rPr>
          <w:rFonts w:ascii="Times New Roman" w:hAnsi="Times New Roman" w:cs="Times New Roman"/>
          <w:sz w:val="28"/>
          <w:szCs w:val="28"/>
        </w:rPr>
        <w:t>25</w:t>
      </w:r>
      <w:r w:rsidRPr="00D200F0">
        <w:rPr>
          <w:rFonts w:ascii="Times New Roman" w:hAnsi="Times New Roman" w:cs="Times New Roman"/>
          <w:sz w:val="28"/>
          <w:szCs w:val="28"/>
        </w:rPr>
        <w:t>% считают, что ущерб должен будет возместить владел</w:t>
      </w:r>
      <w:r w:rsidR="00DA53B5">
        <w:rPr>
          <w:rFonts w:ascii="Times New Roman" w:hAnsi="Times New Roman" w:cs="Times New Roman"/>
          <w:sz w:val="28"/>
          <w:szCs w:val="28"/>
        </w:rPr>
        <w:t>ец беспилотного автомобиля, 22</w:t>
      </w:r>
      <w:r w:rsidRPr="00D200F0">
        <w:rPr>
          <w:rFonts w:ascii="Times New Roman" w:hAnsi="Times New Roman" w:cs="Times New Roman"/>
          <w:sz w:val="28"/>
          <w:szCs w:val="28"/>
        </w:rPr>
        <w:t>% считают, что ущерб должен быть возмещён людьми, отвечающими за техническое</w:t>
      </w:r>
      <w:r w:rsidR="00DA53B5">
        <w:rPr>
          <w:rFonts w:ascii="Times New Roman" w:hAnsi="Times New Roman" w:cs="Times New Roman"/>
          <w:sz w:val="28"/>
          <w:szCs w:val="28"/>
        </w:rPr>
        <w:t xml:space="preserve"> обслуживание автомобиля, а 21</w:t>
      </w:r>
      <w:r w:rsidRPr="00D200F0">
        <w:rPr>
          <w:rFonts w:ascii="Times New Roman" w:hAnsi="Times New Roman" w:cs="Times New Roman"/>
          <w:sz w:val="28"/>
          <w:szCs w:val="28"/>
        </w:rPr>
        <w:t>% считают, что возместить ущерб обязан производитель беспилотного авто.</w:t>
      </w:r>
    </w:p>
    <w:p w14:paraId="004E5F9B" w14:textId="0BE98E41" w:rsidR="00F74946" w:rsidRPr="00D200F0" w:rsidRDefault="00F74946" w:rsidP="00803035">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lastRenderedPageBreak/>
        <w:t xml:space="preserve">В </w:t>
      </w:r>
      <w:r w:rsidR="00287594" w:rsidRPr="00D200F0">
        <w:rPr>
          <w:rFonts w:ascii="Times New Roman" w:hAnsi="Times New Roman" w:cs="Times New Roman"/>
          <w:sz w:val="28"/>
          <w:szCs w:val="28"/>
        </w:rPr>
        <w:t>ходе опроса</w:t>
      </w:r>
      <w:r w:rsidRPr="00D200F0">
        <w:rPr>
          <w:rFonts w:ascii="Times New Roman" w:hAnsi="Times New Roman" w:cs="Times New Roman"/>
          <w:sz w:val="28"/>
          <w:szCs w:val="28"/>
        </w:rPr>
        <w:t xml:space="preserve"> также</w:t>
      </w:r>
      <w:r w:rsidR="00287594" w:rsidRPr="00D200F0">
        <w:rPr>
          <w:rFonts w:ascii="Times New Roman" w:hAnsi="Times New Roman" w:cs="Times New Roman"/>
          <w:sz w:val="28"/>
          <w:szCs w:val="28"/>
        </w:rPr>
        <w:t xml:space="preserve"> было выявлено значительно недоверие</w:t>
      </w:r>
      <w:r w:rsidR="00DA53B5">
        <w:rPr>
          <w:rFonts w:ascii="Times New Roman" w:hAnsi="Times New Roman" w:cs="Times New Roman"/>
          <w:sz w:val="28"/>
          <w:szCs w:val="28"/>
        </w:rPr>
        <w:t xml:space="preserve"> к беспилотному транспорту. 55</w:t>
      </w:r>
      <w:r w:rsidR="00287594" w:rsidRPr="00D200F0">
        <w:rPr>
          <w:rFonts w:ascii="Times New Roman" w:hAnsi="Times New Roman" w:cs="Times New Roman"/>
          <w:sz w:val="28"/>
          <w:szCs w:val="28"/>
        </w:rPr>
        <w:t>% опрошенных не дов</w:t>
      </w:r>
      <w:r w:rsidRPr="00D200F0">
        <w:rPr>
          <w:rFonts w:ascii="Times New Roman" w:hAnsi="Times New Roman" w:cs="Times New Roman"/>
          <w:sz w:val="28"/>
          <w:szCs w:val="28"/>
        </w:rPr>
        <w:t>еря</w:t>
      </w:r>
      <w:r w:rsidR="00DA53B5">
        <w:rPr>
          <w:rFonts w:ascii="Times New Roman" w:hAnsi="Times New Roman" w:cs="Times New Roman"/>
          <w:sz w:val="28"/>
          <w:szCs w:val="28"/>
        </w:rPr>
        <w:t>ют беспилотным автомобилям, а 57</w:t>
      </w:r>
      <w:r w:rsidRPr="00D200F0">
        <w:rPr>
          <w:rFonts w:ascii="Times New Roman" w:hAnsi="Times New Roman" w:cs="Times New Roman"/>
          <w:sz w:val="28"/>
          <w:szCs w:val="28"/>
        </w:rPr>
        <w:t xml:space="preserve">% считают беспилотные автомобили менее безопасными, чем автомобили, управляемые человеком. </w:t>
      </w:r>
      <w:r w:rsidR="00803035" w:rsidRPr="00D200F0">
        <w:rPr>
          <w:rFonts w:ascii="Times New Roman" w:hAnsi="Times New Roman" w:cs="Times New Roman"/>
          <w:sz w:val="28"/>
          <w:szCs w:val="28"/>
        </w:rPr>
        <w:t xml:space="preserve"> </w:t>
      </w:r>
      <w:r w:rsidRPr="00D200F0">
        <w:rPr>
          <w:rFonts w:ascii="Times New Roman" w:hAnsi="Times New Roman" w:cs="Times New Roman"/>
          <w:sz w:val="28"/>
          <w:szCs w:val="28"/>
        </w:rPr>
        <w:t>Но, несмотря на значительн</w:t>
      </w:r>
      <w:r w:rsidR="009C4000" w:rsidRPr="00D200F0">
        <w:rPr>
          <w:rFonts w:ascii="Times New Roman" w:hAnsi="Times New Roman" w:cs="Times New Roman"/>
          <w:sz w:val="28"/>
          <w:szCs w:val="28"/>
        </w:rPr>
        <w:t>ый процент недоверия</w:t>
      </w:r>
      <w:r w:rsidR="00DA53B5">
        <w:rPr>
          <w:rFonts w:ascii="Times New Roman" w:hAnsi="Times New Roman" w:cs="Times New Roman"/>
          <w:sz w:val="28"/>
          <w:szCs w:val="28"/>
        </w:rPr>
        <w:t>, 92</w:t>
      </w:r>
      <w:r w:rsidR="009C4000" w:rsidRPr="00D200F0">
        <w:rPr>
          <w:rFonts w:ascii="Times New Roman" w:hAnsi="Times New Roman" w:cs="Times New Roman"/>
          <w:sz w:val="28"/>
          <w:szCs w:val="28"/>
        </w:rPr>
        <w:t>%</w:t>
      </w:r>
      <w:r w:rsidRPr="00D200F0">
        <w:rPr>
          <w:rFonts w:ascii="Times New Roman" w:hAnsi="Times New Roman" w:cs="Times New Roman"/>
          <w:sz w:val="28"/>
          <w:szCs w:val="28"/>
        </w:rPr>
        <w:t xml:space="preserve"> осознают, что на данный момент необходимо </w:t>
      </w:r>
      <w:r w:rsidR="00DA53B5">
        <w:rPr>
          <w:rFonts w:ascii="Times New Roman" w:hAnsi="Times New Roman" w:cs="Times New Roman"/>
          <w:sz w:val="28"/>
          <w:szCs w:val="28"/>
        </w:rPr>
        <w:t>разрабатывать нормативно-правовые акты</w:t>
      </w:r>
      <w:r w:rsidRPr="00D200F0">
        <w:rPr>
          <w:rFonts w:ascii="Times New Roman" w:hAnsi="Times New Roman" w:cs="Times New Roman"/>
          <w:sz w:val="28"/>
          <w:szCs w:val="28"/>
        </w:rPr>
        <w:t xml:space="preserve">, регулирующие </w:t>
      </w:r>
      <w:r w:rsidR="009C4000" w:rsidRPr="00D200F0">
        <w:rPr>
          <w:rFonts w:ascii="Times New Roman" w:hAnsi="Times New Roman" w:cs="Times New Roman"/>
          <w:sz w:val="28"/>
          <w:szCs w:val="28"/>
        </w:rPr>
        <w:t xml:space="preserve">спорные ситуации с участием беспилотных автомобилей, а также порядок работы беспилотных транспортных средств на дорогах общего пользования. </w:t>
      </w:r>
    </w:p>
    <w:p w14:paraId="59B65F66" w14:textId="38A64FCE" w:rsidR="009C4000" w:rsidRPr="00D200F0" w:rsidRDefault="009C4000" w:rsidP="00803035">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В связи с этим, в ближайшие несколько лет, вместе с ростом нейротехнологии, а также увеличением производства беспилотных автомобилей и их постепенном внедрении в повседневную жизнь, будет наблюдаться рост законодательной инициативы в области правового регулирования работы беспилотного транспорта на дорогах общего пользо</w:t>
      </w:r>
      <w:r w:rsidR="00DA53B5">
        <w:rPr>
          <w:rFonts w:ascii="Times New Roman" w:hAnsi="Times New Roman" w:cs="Times New Roman"/>
          <w:sz w:val="28"/>
          <w:szCs w:val="28"/>
        </w:rPr>
        <w:t>вания. Например, уже сейчас 94</w:t>
      </w:r>
      <w:r w:rsidRPr="00D200F0">
        <w:rPr>
          <w:rFonts w:ascii="Times New Roman" w:hAnsi="Times New Roman" w:cs="Times New Roman"/>
          <w:sz w:val="28"/>
          <w:szCs w:val="28"/>
        </w:rPr>
        <w:t>% опрошенных считают, что беспилотный автомобиль должен проходить технический осмотр чаще, чем обычный автомобиль</w:t>
      </w:r>
      <w:r w:rsidR="00DA53B5">
        <w:rPr>
          <w:rFonts w:ascii="Times New Roman" w:hAnsi="Times New Roman" w:cs="Times New Roman"/>
          <w:sz w:val="28"/>
          <w:szCs w:val="28"/>
        </w:rPr>
        <w:t>, управляемый человеком, а 88,9</w:t>
      </w:r>
      <w:r w:rsidRPr="00D200F0">
        <w:rPr>
          <w:rFonts w:ascii="Times New Roman" w:hAnsi="Times New Roman" w:cs="Times New Roman"/>
          <w:sz w:val="28"/>
          <w:szCs w:val="28"/>
        </w:rPr>
        <w:t>% порошенных считают необходимым введение лицензий на перевозку пассажиров беспилотны</w:t>
      </w:r>
      <w:r w:rsidR="00803035" w:rsidRPr="00D200F0">
        <w:rPr>
          <w:rFonts w:ascii="Times New Roman" w:hAnsi="Times New Roman" w:cs="Times New Roman"/>
          <w:sz w:val="28"/>
          <w:szCs w:val="28"/>
        </w:rPr>
        <w:t>ми такси. Кроме того, опрошенные</w:t>
      </w:r>
      <w:r w:rsidRPr="00D200F0">
        <w:rPr>
          <w:rFonts w:ascii="Times New Roman" w:hAnsi="Times New Roman" w:cs="Times New Roman"/>
          <w:sz w:val="28"/>
          <w:szCs w:val="28"/>
        </w:rPr>
        <w:t xml:space="preserve">, </w:t>
      </w:r>
      <w:r w:rsidR="00F47CF8" w:rsidRPr="00D200F0">
        <w:rPr>
          <w:rFonts w:ascii="Times New Roman" w:hAnsi="Times New Roman" w:cs="Times New Roman"/>
          <w:sz w:val="28"/>
          <w:szCs w:val="28"/>
        </w:rPr>
        <w:t>невзирая</w:t>
      </w:r>
      <w:r w:rsidRPr="00D200F0">
        <w:rPr>
          <w:rFonts w:ascii="Times New Roman" w:hAnsi="Times New Roman" w:cs="Times New Roman"/>
          <w:sz w:val="28"/>
          <w:szCs w:val="28"/>
        </w:rPr>
        <w:t xml:space="preserve"> на дискуссии, развернутые мировым сообществом, по вопросу, кого должен сбить беспилотный автомобиль в случае, если столкновение неизбежно, считают, что, искусственный интеллект не имеет право делать подобный моральный выбор и его задачей является исключительно минимизирование человеческих жертв любой ценой.</w:t>
      </w:r>
    </w:p>
    <w:p w14:paraId="4476BEB2" w14:textId="521F4889" w:rsidR="009C4000" w:rsidRPr="00D200F0" w:rsidRDefault="009C4000" w:rsidP="00803035">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 Разумеется, параллельно с развитием нейротехнологий, а также с увеличением производства беспилотных автомобилей и их </w:t>
      </w:r>
      <w:r w:rsidR="001E69DD" w:rsidRPr="00D200F0">
        <w:rPr>
          <w:rFonts w:ascii="Times New Roman" w:hAnsi="Times New Roman" w:cs="Times New Roman"/>
          <w:sz w:val="28"/>
          <w:szCs w:val="28"/>
        </w:rPr>
        <w:t xml:space="preserve">внедрением в нашу повседневную жизнь, будет развиваться правовое регулирование вопросов, касающихся беспилотных транспортных средств. Данный процесс неизбежен, потому что именно законодательное регулирование спорных ситуаций с участием беспилотных авто, а также вопросов </w:t>
      </w:r>
      <w:r w:rsidR="001E69DD" w:rsidRPr="00D200F0">
        <w:rPr>
          <w:rFonts w:ascii="Times New Roman" w:hAnsi="Times New Roman" w:cs="Times New Roman"/>
          <w:sz w:val="28"/>
          <w:szCs w:val="28"/>
        </w:rPr>
        <w:lastRenderedPageBreak/>
        <w:t>эксплуатации подобных транспортных средств, значительно повысит доверие населе</w:t>
      </w:r>
      <w:r w:rsidR="00803035" w:rsidRPr="00D200F0">
        <w:rPr>
          <w:rFonts w:ascii="Times New Roman" w:hAnsi="Times New Roman" w:cs="Times New Roman"/>
          <w:sz w:val="28"/>
          <w:szCs w:val="28"/>
        </w:rPr>
        <w:t xml:space="preserve">ния к беспилотным автомобилям. </w:t>
      </w:r>
      <w:r w:rsidR="001E69DD" w:rsidRPr="00D200F0">
        <w:rPr>
          <w:rFonts w:ascii="Times New Roman" w:hAnsi="Times New Roman" w:cs="Times New Roman"/>
          <w:sz w:val="28"/>
          <w:szCs w:val="28"/>
        </w:rPr>
        <w:t>Именно поэтому нельзя задерживать процесс правового регулирования работы беспилотных автомобилей, ссылаясь исключительно на их малое количество на д</w:t>
      </w:r>
      <w:r w:rsidR="00DA53B5">
        <w:rPr>
          <w:rFonts w:ascii="Times New Roman" w:hAnsi="Times New Roman" w:cs="Times New Roman"/>
          <w:sz w:val="28"/>
          <w:szCs w:val="28"/>
        </w:rPr>
        <w:t>орогах общего пользования</w:t>
      </w:r>
      <w:r w:rsidR="001E69DD" w:rsidRPr="00D200F0">
        <w:rPr>
          <w:rFonts w:ascii="Times New Roman" w:hAnsi="Times New Roman" w:cs="Times New Roman"/>
          <w:sz w:val="28"/>
          <w:szCs w:val="28"/>
        </w:rPr>
        <w:t>, ведь законотворческий процесс является долгим и трудоемким, а беспилотные автомобили стремительно развиваются, проводится всё больше и больше тестирований, а компании начинают выпускать на дороги общего пользования беспилотные такси, которые уже начали перевозить пассажиров. Из-за этого уже сейчас могут возникать спорные ситуации с участием беспилотных автомобилей, но из-за того, что вопросы, касающиеся</w:t>
      </w:r>
      <w:r w:rsidR="00547DB5" w:rsidRPr="00D200F0">
        <w:rPr>
          <w:rFonts w:ascii="Times New Roman" w:hAnsi="Times New Roman" w:cs="Times New Roman"/>
          <w:sz w:val="28"/>
          <w:szCs w:val="28"/>
        </w:rPr>
        <w:t>,</w:t>
      </w:r>
      <w:r w:rsidR="00F3683A" w:rsidRPr="00D200F0">
        <w:rPr>
          <w:rFonts w:ascii="Times New Roman" w:hAnsi="Times New Roman" w:cs="Times New Roman"/>
          <w:sz w:val="28"/>
          <w:szCs w:val="28"/>
        </w:rPr>
        <w:t xml:space="preserve"> беспилотных транспортных средств</w:t>
      </w:r>
      <w:r w:rsidR="001E69DD" w:rsidRPr="00D200F0">
        <w:rPr>
          <w:rFonts w:ascii="Times New Roman" w:hAnsi="Times New Roman" w:cs="Times New Roman"/>
          <w:sz w:val="28"/>
          <w:szCs w:val="28"/>
        </w:rPr>
        <w:t xml:space="preserve"> практически не поучили законодательного закрепления</w:t>
      </w:r>
      <w:r w:rsidR="00547DB5" w:rsidRPr="00D200F0">
        <w:rPr>
          <w:rFonts w:ascii="Times New Roman" w:hAnsi="Times New Roman" w:cs="Times New Roman"/>
          <w:sz w:val="28"/>
          <w:szCs w:val="28"/>
        </w:rPr>
        <w:t xml:space="preserve">, спорная </w:t>
      </w:r>
      <w:r w:rsidR="00F47CF8" w:rsidRPr="00D200F0">
        <w:rPr>
          <w:rFonts w:ascii="Times New Roman" w:hAnsi="Times New Roman" w:cs="Times New Roman"/>
          <w:sz w:val="28"/>
          <w:szCs w:val="28"/>
        </w:rPr>
        <w:t>ситуация, может быть,</w:t>
      </w:r>
      <w:r w:rsidR="00547DB5" w:rsidRPr="00D200F0">
        <w:rPr>
          <w:rFonts w:ascii="Times New Roman" w:hAnsi="Times New Roman" w:cs="Times New Roman"/>
          <w:sz w:val="28"/>
          <w:szCs w:val="28"/>
        </w:rPr>
        <w:t xml:space="preserve"> не разрешена или разрешена несправедливым, с точки зрения общественности</w:t>
      </w:r>
      <w:r w:rsidR="00F3683A" w:rsidRPr="00D200F0">
        <w:rPr>
          <w:rFonts w:ascii="Times New Roman" w:hAnsi="Times New Roman" w:cs="Times New Roman"/>
          <w:sz w:val="28"/>
          <w:szCs w:val="28"/>
        </w:rPr>
        <w:t>,</w:t>
      </w:r>
      <w:r w:rsidR="00547DB5" w:rsidRPr="00D200F0">
        <w:rPr>
          <w:rFonts w:ascii="Times New Roman" w:hAnsi="Times New Roman" w:cs="Times New Roman"/>
          <w:sz w:val="28"/>
          <w:szCs w:val="28"/>
        </w:rPr>
        <w:t xml:space="preserve"> образом, в связи с чем доверие население к беспилотному транспорту значительно понизится, и-за чего значительно затормозится процесс развития беспилотного транспорт</w:t>
      </w:r>
      <w:r w:rsidR="00F3683A" w:rsidRPr="00D200F0">
        <w:rPr>
          <w:rFonts w:ascii="Times New Roman" w:hAnsi="Times New Roman" w:cs="Times New Roman"/>
          <w:sz w:val="28"/>
          <w:szCs w:val="28"/>
        </w:rPr>
        <w:t>а в РФ</w:t>
      </w:r>
      <w:r w:rsidR="00547DB5" w:rsidRPr="00D200F0">
        <w:rPr>
          <w:rFonts w:ascii="Times New Roman" w:hAnsi="Times New Roman" w:cs="Times New Roman"/>
          <w:sz w:val="28"/>
          <w:szCs w:val="28"/>
        </w:rPr>
        <w:t>.</w:t>
      </w:r>
    </w:p>
    <w:p w14:paraId="1A7E9772" w14:textId="77777777" w:rsidR="007E1E00" w:rsidRPr="00D200F0" w:rsidRDefault="007E1E00" w:rsidP="00803035">
      <w:pPr>
        <w:ind w:firstLine="851"/>
        <w:rPr>
          <w:rFonts w:ascii="Times New Roman" w:eastAsiaTheme="majorEastAsia" w:hAnsi="Times New Roman" w:cs="Times New Roman"/>
          <w:b/>
          <w:color w:val="000000" w:themeColor="text1"/>
          <w:sz w:val="28"/>
          <w:szCs w:val="28"/>
        </w:rPr>
      </w:pPr>
      <w:r w:rsidRPr="00D200F0">
        <w:rPr>
          <w:rFonts w:ascii="Times New Roman" w:hAnsi="Times New Roman" w:cs="Times New Roman"/>
          <w:b/>
          <w:color w:val="000000" w:themeColor="text1"/>
          <w:sz w:val="28"/>
          <w:szCs w:val="28"/>
        </w:rPr>
        <w:br w:type="page"/>
      </w:r>
    </w:p>
    <w:p w14:paraId="0584AFA8" w14:textId="77777777" w:rsidR="00B43817" w:rsidRPr="00D200F0" w:rsidRDefault="00D23553" w:rsidP="00E34A6F">
      <w:pPr>
        <w:pStyle w:val="1"/>
        <w:jc w:val="center"/>
        <w:rPr>
          <w:rFonts w:ascii="Times New Roman" w:hAnsi="Times New Roman" w:cs="Times New Roman"/>
          <w:b/>
          <w:color w:val="000000" w:themeColor="text1"/>
          <w:sz w:val="28"/>
          <w:szCs w:val="28"/>
        </w:rPr>
      </w:pPr>
      <w:bookmarkStart w:id="10" w:name="_Toc120553571"/>
      <w:r w:rsidRPr="00D200F0">
        <w:rPr>
          <w:rFonts w:ascii="Times New Roman" w:hAnsi="Times New Roman" w:cs="Times New Roman"/>
          <w:b/>
          <w:color w:val="000000" w:themeColor="text1"/>
          <w:sz w:val="28"/>
          <w:szCs w:val="28"/>
        </w:rPr>
        <w:lastRenderedPageBreak/>
        <w:t>Глава 3. Правов</w:t>
      </w:r>
      <w:r w:rsidR="007F5146" w:rsidRPr="00D200F0">
        <w:rPr>
          <w:rFonts w:ascii="Times New Roman" w:hAnsi="Times New Roman" w:cs="Times New Roman"/>
          <w:b/>
          <w:color w:val="000000" w:themeColor="text1"/>
          <w:sz w:val="28"/>
          <w:szCs w:val="28"/>
        </w:rPr>
        <w:t>ое регулирование беспилотных автомобилей</w:t>
      </w:r>
      <w:r w:rsidRPr="00D200F0">
        <w:rPr>
          <w:rFonts w:ascii="Times New Roman" w:hAnsi="Times New Roman" w:cs="Times New Roman"/>
          <w:b/>
          <w:color w:val="000000" w:themeColor="text1"/>
          <w:sz w:val="28"/>
          <w:szCs w:val="28"/>
        </w:rPr>
        <w:t xml:space="preserve"> в иностранных государствах</w:t>
      </w:r>
      <w:bookmarkEnd w:id="10"/>
    </w:p>
    <w:p w14:paraId="4E537F32" w14:textId="77777777" w:rsidR="00D23553" w:rsidRPr="00D200F0" w:rsidRDefault="00D23553" w:rsidP="00E34A6F">
      <w:pPr>
        <w:pStyle w:val="1"/>
        <w:jc w:val="center"/>
        <w:rPr>
          <w:rFonts w:ascii="Times New Roman" w:hAnsi="Times New Roman" w:cs="Times New Roman"/>
          <w:b/>
          <w:color w:val="000000" w:themeColor="text1"/>
          <w:sz w:val="28"/>
          <w:szCs w:val="28"/>
        </w:rPr>
      </w:pPr>
      <w:bookmarkStart w:id="11" w:name="_Toc120553572"/>
      <w:r w:rsidRPr="00D200F0">
        <w:rPr>
          <w:rFonts w:ascii="Times New Roman" w:hAnsi="Times New Roman" w:cs="Times New Roman"/>
          <w:b/>
          <w:color w:val="000000" w:themeColor="text1"/>
          <w:sz w:val="28"/>
          <w:szCs w:val="28"/>
        </w:rPr>
        <w:t>3.1 Правов</w:t>
      </w:r>
      <w:r w:rsidR="007F5146" w:rsidRPr="00D200F0">
        <w:rPr>
          <w:rFonts w:ascii="Times New Roman" w:hAnsi="Times New Roman" w:cs="Times New Roman"/>
          <w:b/>
          <w:color w:val="000000" w:themeColor="text1"/>
          <w:sz w:val="28"/>
          <w:szCs w:val="28"/>
        </w:rPr>
        <w:t>ое регулирование беспилотных автомобилей</w:t>
      </w:r>
      <w:r w:rsidRPr="00D200F0">
        <w:rPr>
          <w:rFonts w:ascii="Times New Roman" w:hAnsi="Times New Roman" w:cs="Times New Roman"/>
          <w:b/>
          <w:color w:val="000000" w:themeColor="text1"/>
          <w:sz w:val="28"/>
          <w:szCs w:val="28"/>
        </w:rPr>
        <w:t xml:space="preserve"> в США</w:t>
      </w:r>
      <w:bookmarkEnd w:id="11"/>
    </w:p>
    <w:p w14:paraId="74437FB8" w14:textId="77777777" w:rsidR="00FD3A95" w:rsidRPr="00D200F0" w:rsidRDefault="00FD3A95" w:rsidP="007E1E00">
      <w:pPr>
        <w:spacing w:line="360" w:lineRule="auto"/>
        <w:ind w:firstLine="851"/>
        <w:jc w:val="both"/>
        <w:rPr>
          <w:rFonts w:ascii="Times New Roman" w:hAnsi="Times New Roman" w:cs="Times New Roman"/>
          <w:sz w:val="28"/>
          <w:szCs w:val="28"/>
        </w:rPr>
      </w:pPr>
    </w:p>
    <w:p w14:paraId="5C87BEE3" w14:textId="77777777" w:rsidR="00D23553" w:rsidRPr="00D200F0" w:rsidRDefault="00EA439E"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Технологическая развитие страны, в особенности в сфере искусственного интеллекта, является приоритетным направлением не только для России, но и для других государств.</w:t>
      </w:r>
    </w:p>
    <w:p w14:paraId="5EB2ECD8" w14:textId="06D3A195" w:rsidR="00EA439E" w:rsidRPr="00D200F0" w:rsidRDefault="00EA439E"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Одним из государств, остающихся среди лидеров в области </w:t>
      </w:r>
      <w:r w:rsidR="00F47CF8" w:rsidRPr="00D200F0">
        <w:rPr>
          <w:rFonts w:ascii="Times New Roman" w:hAnsi="Times New Roman" w:cs="Times New Roman"/>
          <w:sz w:val="28"/>
          <w:szCs w:val="28"/>
        </w:rPr>
        <w:t>цифровой экономики,</w:t>
      </w:r>
      <w:r w:rsidRPr="00D200F0">
        <w:rPr>
          <w:rFonts w:ascii="Times New Roman" w:hAnsi="Times New Roman" w:cs="Times New Roman"/>
          <w:sz w:val="28"/>
          <w:szCs w:val="28"/>
        </w:rPr>
        <w:t xml:space="preserve"> яв</w:t>
      </w:r>
      <w:r w:rsidR="00F3683A" w:rsidRPr="00D200F0">
        <w:rPr>
          <w:rFonts w:ascii="Times New Roman" w:hAnsi="Times New Roman" w:cs="Times New Roman"/>
          <w:sz w:val="28"/>
          <w:szCs w:val="28"/>
        </w:rPr>
        <w:t>ляются Соединённые Штаты Америки</w:t>
      </w:r>
      <w:r w:rsidRPr="00D200F0">
        <w:rPr>
          <w:rFonts w:ascii="Times New Roman" w:hAnsi="Times New Roman" w:cs="Times New Roman"/>
          <w:sz w:val="28"/>
          <w:szCs w:val="28"/>
        </w:rPr>
        <w:t>. В этой стране активно используются беспилотные автомобили и активно развивается законодательство в сфере регулирования нейронных сетей. В первую очередь это связано с тем, что США не ратифицировали положения Венской конвенции, из-за которой многие государства не могут проводить тестирование беспилотного транспорта на дорогах общего пользования без водителя за рулём беспилотного автомобиля. Именно поэтому многие крупные компании, в том числе «Яндекс» отправляют свои автомобили на тестирование именно в Америку.</w:t>
      </w:r>
    </w:p>
    <w:p w14:paraId="11350745" w14:textId="458374BF" w:rsidR="00EA439E" w:rsidRPr="00D200F0" w:rsidRDefault="00EA439E" w:rsidP="00F3683A">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В целом, законодательство США является достаточно разрозненным, из-за того, что страна состоит из отдельных штатов. В сфере правового регулирования нейронных сетей деление на штаты играет большую роль, из-за того</w:t>
      </w:r>
      <w:r w:rsidR="0083212D" w:rsidRPr="00D200F0">
        <w:rPr>
          <w:rFonts w:ascii="Times New Roman" w:hAnsi="Times New Roman" w:cs="Times New Roman"/>
          <w:sz w:val="28"/>
          <w:szCs w:val="28"/>
        </w:rPr>
        <w:t>, что в некоторых штатах уже активно используются беспилотные автомобили: их приобретают граждане, люди не боятся передвигаться на беспилотных такси, и, соответственно активно продвигаются законодательные инициативы в этой области, а есть штаты, в которых или практически не используются беспилотные автомобили, или отсутствуют законодательные инициативы в сфере правового регулирования</w:t>
      </w:r>
      <w:r w:rsidR="00F3683A" w:rsidRPr="00D200F0">
        <w:rPr>
          <w:rFonts w:ascii="Times New Roman" w:hAnsi="Times New Roman" w:cs="Times New Roman"/>
          <w:sz w:val="28"/>
          <w:szCs w:val="28"/>
        </w:rPr>
        <w:t xml:space="preserve"> </w:t>
      </w:r>
      <w:r w:rsidR="0083212D" w:rsidRPr="00D200F0">
        <w:rPr>
          <w:rFonts w:ascii="Times New Roman" w:hAnsi="Times New Roman" w:cs="Times New Roman"/>
          <w:sz w:val="28"/>
          <w:szCs w:val="28"/>
        </w:rPr>
        <w:t>нейронных сетей. Из-за этого законы, связанные с беспилотным транспортом закреплены только чуть более чем в 20 штатах</w:t>
      </w:r>
      <w:r w:rsidR="00646D72">
        <w:rPr>
          <w:rFonts w:ascii="Times New Roman" w:hAnsi="Times New Roman" w:cs="Times New Roman"/>
          <w:sz w:val="28"/>
          <w:szCs w:val="28"/>
        </w:rPr>
        <w:t xml:space="preserve"> [19</w:t>
      </w:r>
      <w:r w:rsidR="00646D72" w:rsidRPr="00646D72">
        <w:rPr>
          <w:rFonts w:ascii="Times New Roman" w:hAnsi="Times New Roman" w:cs="Times New Roman"/>
          <w:sz w:val="28"/>
          <w:szCs w:val="28"/>
        </w:rPr>
        <w:t>]</w:t>
      </w:r>
      <w:r w:rsidR="0083212D" w:rsidRPr="00D200F0">
        <w:rPr>
          <w:rFonts w:ascii="Times New Roman" w:hAnsi="Times New Roman" w:cs="Times New Roman"/>
          <w:sz w:val="28"/>
          <w:szCs w:val="28"/>
        </w:rPr>
        <w:t>.</w:t>
      </w:r>
    </w:p>
    <w:p w14:paraId="3A648BA7" w14:textId="4FA2D879" w:rsidR="0083212D" w:rsidRPr="00D200F0" w:rsidRDefault="0083212D"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lastRenderedPageBreak/>
        <w:t>При этом на федеральном уровне в США отсутствуют законы, которые могли бы регулировать использование беспилотного транспорта на дорогах общего пользования. Существует только «Федеральная политика в сфере беспилотного транспорта</w:t>
      </w:r>
      <w:r w:rsidR="00772B52" w:rsidRPr="00D200F0">
        <w:rPr>
          <w:rFonts w:ascii="Times New Roman" w:hAnsi="Times New Roman" w:cs="Times New Roman"/>
          <w:sz w:val="28"/>
          <w:szCs w:val="28"/>
        </w:rPr>
        <w:t>»</w:t>
      </w:r>
      <w:r w:rsidR="00646D72" w:rsidRPr="00646D72">
        <w:rPr>
          <w:rFonts w:ascii="Times New Roman" w:hAnsi="Times New Roman" w:cs="Times New Roman"/>
          <w:sz w:val="28"/>
          <w:szCs w:val="28"/>
        </w:rPr>
        <w:t xml:space="preserve"> [</w:t>
      </w:r>
      <w:r w:rsidR="00646D72">
        <w:rPr>
          <w:rFonts w:ascii="Times New Roman" w:hAnsi="Times New Roman" w:cs="Times New Roman"/>
          <w:sz w:val="28"/>
          <w:szCs w:val="28"/>
        </w:rPr>
        <w:t>20].</w:t>
      </w:r>
      <w:r w:rsidRPr="00D200F0">
        <w:rPr>
          <w:rFonts w:ascii="Times New Roman" w:hAnsi="Times New Roman" w:cs="Times New Roman"/>
          <w:sz w:val="28"/>
          <w:szCs w:val="28"/>
        </w:rPr>
        <w:t xml:space="preserve"> Он был разработан Департаментом транспорта и Национальной администрацией безопасности дорожного движения. Несмотря на то, что в данном своде норм не содержатся правовые нормы регулирующие спорны ситуации с участием беспилотных автомобилей, в нём содержатся рекомендации для производителей беспилотного транспорта, а также для законодателя в штатах, где применяют</w:t>
      </w:r>
      <w:r w:rsidR="003B7D93" w:rsidRPr="00D200F0">
        <w:rPr>
          <w:rFonts w:ascii="Times New Roman" w:hAnsi="Times New Roman" w:cs="Times New Roman"/>
          <w:sz w:val="28"/>
          <w:szCs w:val="28"/>
        </w:rPr>
        <w:t>ся беспилотные автомобили: на уровне штата могут быть решены вопросы</w:t>
      </w:r>
      <w:r w:rsidR="00707E36" w:rsidRPr="00D200F0">
        <w:rPr>
          <w:rFonts w:ascii="Times New Roman" w:hAnsi="Times New Roman" w:cs="Times New Roman"/>
          <w:sz w:val="28"/>
          <w:szCs w:val="28"/>
        </w:rPr>
        <w:t>,</w:t>
      </w:r>
      <w:r w:rsidR="003B7D93" w:rsidRPr="00D200F0">
        <w:rPr>
          <w:rFonts w:ascii="Times New Roman" w:hAnsi="Times New Roman" w:cs="Times New Roman"/>
          <w:sz w:val="28"/>
          <w:szCs w:val="28"/>
        </w:rPr>
        <w:t xml:space="preserve"> касающиеся порядка лицензирования беспилотных автомобилей, организации безопасности </w:t>
      </w:r>
      <w:r w:rsidR="00707E36" w:rsidRPr="00D200F0">
        <w:rPr>
          <w:rFonts w:ascii="Times New Roman" w:hAnsi="Times New Roman" w:cs="Times New Roman"/>
          <w:sz w:val="28"/>
          <w:szCs w:val="28"/>
        </w:rPr>
        <w:t>на дорогах общего пользования, а также осуществление инспекций с целью контроля безопасности беспилотных автомобилей, которые будут использоваться на дорогах общего пользования. Также в своде указаны требования к беспилотным автомобилям, например, ударопрочность и кибербезопасность.</w:t>
      </w:r>
    </w:p>
    <w:p w14:paraId="3E4E583D" w14:textId="77777777" w:rsidR="00772B52" w:rsidRPr="00D200F0" w:rsidRDefault="00772B52" w:rsidP="00F3683A">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Стоит отметить, что решение о создании свода норм, носящих именно рекомендательный характер может быть обосновано тем, что такой свод является более гибким, в него легче вносить поправки, которые обязательно будут необходимы в связи с тем, что технологии не стоят на месте и, вероятно, через несколько лет беспилотный автомобил</w:t>
      </w:r>
      <w:r w:rsidR="00FF0122" w:rsidRPr="00D200F0">
        <w:rPr>
          <w:rFonts w:ascii="Times New Roman" w:hAnsi="Times New Roman" w:cs="Times New Roman"/>
          <w:sz w:val="28"/>
          <w:szCs w:val="28"/>
        </w:rPr>
        <w:t xml:space="preserve">ьный транспорт может претерпеть </w:t>
      </w:r>
      <w:r w:rsidRPr="00D200F0">
        <w:rPr>
          <w:rFonts w:ascii="Times New Roman" w:hAnsi="Times New Roman" w:cs="Times New Roman"/>
          <w:sz w:val="28"/>
          <w:szCs w:val="28"/>
        </w:rPr>
        <w:t>существенные изменения, которые могут сказаться на технологиях его работы, а</w:t>
      </w:r>
      <w:r w:rsidR="00F3683A" w:rsidRPr="00D200F0">
        <w:rPr>
          <w:rFonts w:ascii="Times New Roman" w:hAnsi="Times New Roman" w:cs="Times New Roman"/>
          <w:sz w:val="28"/>
          <w:szCs w:val="28"/>
        </w:rPr>
        <w:t>, соответственно, и на законах. При этом, н</w:t>
      </w:r>
      <w:r w:rsidRPr="00D200F0">
        <w:rPr>
          <w:rFonts w:ascii="Times New Roman" w:hAnsi="Times New Roman" w:cs="Times New Roman"/>
          <w:sz w:val="28"/>
          <w:szCs w:val="28"/>
        </w:rPr>
        <w:t>есмотря на рекомендательный характер но</w:t>
      </w:r>
      <w:r w:rsidR="003B7D93" w:rsidRPr="00D200F0">
        <w:rPr>
          <w:rFonts w:ascii="Times New Roman" w:hAnsi="Times New Roman" w:cs="Times New Roman"/>
          <w:sz w:val="28"/>
          <w:szCs w:val="28"/>
        </w:rPr>
        <w:t>рм, содержащихся в «Федерально политики</w:t>
      </w:r>
      <w:r w:rsidRPr="00D200F0">
        <w:rPr>
          <w:rFonts w:ascii="Times New Roman" w:hAnsi="Times New Roman" w:cs="Times New Roman"/>
          <w:sz w:val="28"/>
          <w:szCs w:val="28"/>
        </w:rPr>
        <w:t xml:space="preserve"> в сфере беспилотного транспорта» производители беспилотных автомобилей следуют этим нормам, вероятно, из-за страха юридической ответственности в случае инцидента, произошедшего с произведенным ими беспилотными автомобилями. Потому что в судебной практике США для привлечения к ответственности производителя за ущерб, </w:t>
      </w:r>
      <w:r w:rsidRPr="00D200F0">
        <w:rPr>
          <w:rFonts w:ascii="Times New Roman" w:hAnsi="Times New Roman" w:cs="Times New Roman"/>
          <w:sz w:val="28"/>
          <w:szCs w:val="28"/>
        </w:rPr>
        <w:lastRenderedPageBreak/>
        <w:t>причиненный в результате использования беспилотного автомобиля его марки, необходимо доказать в суде, что компания, при производстве авто, проявила небрежности в отношении дефектов, возникши при сборке автомобиля.</w:t>
      </w:r>
      <w:r w:rsidR="00707E36" w:rsidRPr="00D200F0">
        <w:rPr>
          <w:rFonts w:ascii="Times New Roman" w:hAnsi="Times New Roman" w:cs="Times New Roman"/>
          <w:sz w:val="28"/>
          <w:szCs w:val="28"/>
        </w:rPr>
        <w:t xml:space="preserve"> </w:t>
      </w:r>
    </w:p>
    <w:p w14:paraId="5E9BFC71" w14:textId="76E84BF1" w:rsidR="00FF0122" w:rsidRPr="00D200F0" w:rsidRDefault="00707E36" w:rsidP="00F3683A">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Самым продвинутым штатом в сфере беспилотного транспорта является К</w:t>
      </w:r>
      <w:r w:rsidR="0039403F" w:rsidRPr="00D200F0">
        <w:rPr>
          <w:rFonts w:ascii="Times New Roman" w:hAnsi="Times New Roman" w:cs="Times New Roman"/>
          <w:sz w:val="28"/>
          <w:szCs w:val="28"/>
        </w:rPr>
        <w:t xml:space="preserve">алифорния, известная за счёт огромного количества штаб-квартир известных компаний на её территории, например, там расположена штаб-квартира компании </w:t>
      </w:r>
      <w:r w:rsidR="0039403F" w:rsidRPr="00D200F0">
        <w:rPr>
          <w:rFonts w:ascii="Times New Roman" w:hAnsi="Times New Roman" w:cs="Times New Roman"/>
          <w:sz w:val="28"/>
          <w:szCs w:val="28"/>
          <w:lang w:val="en-US"/>
        </w:rPr>
        <w:t>Tesla</w:t>
      </w:r>
      <w:r w:rsidR="0039403F" w:rsidRPr="00D200F0">
        <w:rPr>
          <w:rFonts w:ascii="Times New Roman" w:hAnsi="Times New Roman" w:cs="Times New Roman"/>
          <w:sz w:val="28"/>
          <w:szCs w:val="28"/>
        </w:rPr>
        <w:t>, которая славится своими беспилотными автомобилями.</w:t>
      </w:r>
      <w:r w:rsidR="00F3683A" w:rsidRPr="00D200F0">
        <w:rPr>
          <w:rFonts w:ascii="Times New Roman" w:hAnsi="Times New Roman" w:cs="Times New Roman"/>
          <w:sz w:val="28"/>
          <w:szCs w:val="28"/>
        </w:rPr>
        <w:t xml:space="preserve"> </w:t>
      </w:r>
      <w:r w:rsidR="0039403F" w:rsidRPr="00D200F0">
        <w:rPr>
          <w:rFonts w:ascii="Times New Roman" w:hAnsi="Times New Roman" w:cs="Times New Roman"/>
          <w:sz w:val="28"/>
          <w:szCs w:val="28"/>
        </w:rPr>
        <w:t>В Калифорнии, в отличии от других штатов, первый закон, касающийся беспилотного транспорта, был принят ещё в 2012 году. Биллем Сената Калифорнии №1298</w:t>
      </w:r>
      <w:r w:rsidR="00646D72">
        <w:rPr>
          <w:rFonts w:ascii="Times New Roman" w:hAnsi="Times New Roman" w:cs="Times New Roman"/>
          <w:sz w:val="28"/>
          <w:szCs w:val="28"/>
        </w:rPr>
        <w:t xml:space="preserve"> [21</w:t>
      </w:r>
      <w:r w:rsidR="00646D72" w:rsidRPr="00646D72">
        <w:rPr>
          <w:rFonts w:ascii="Times New Roman" w:hAnsi="Times New Roman" w:cs="Times New Roman"/>
          <w:sz w:val="28"/>
          <w:szCs w:val="28"/>
        </w:rPr>
        <w:t>]</w:t>
      </w:r>
      <w:r w:rsidR="0039403F" w:rsidRPr="00D200F0">
        <w:rPr>
          <w:rFonts w:ascii="Times New Roman" w:hAnsi="Times New Roman" w:cs="Times New Roman"/>
          <w:sz w:val="28"/>
          <w:szCs w:val="28"/>
        </w:rPr>
        <w:t xml:space="preserve"> было разрешено использование беспилотных автомобилей на дорогах общего пользования, но только с целью тестирования, при этом водитель должен иметь лицензию на управление беспилотным транспортным средством, а также должен иметь возможность вмешаться в управление беспилотным транспортным средством.</w:t>
      </w:r>
      <w:r w:rsidR="00F3683A" w:rsidRPr="00D200F0">
        <w:rPr>
          <w:rFonts w:ascii="Times New Roman" w:hAnsi="Times New Roman" w:cs="Times New Roman"/>
          <w:sz w:val="28"/>
          <w:szCs w:val="28"/>
        </w:rPr>
        <w:t xml:space="preserve"> </w:t>
      </w:r>
      <w:r w:rsidR="00FF0122" w:rsidRPr="00D200F0">
        <w:rPr>
          <w:rFonts w:ascii="Times New Roman" w:hAnsi="Times New Roman" w:cs="Times New Roman"/>
          <w:sz w:val="28"/>
          <w:szCs w:val="28"/>
        </w:rPr>
        <w:t>Билль Сената Калифорнии дал толчок к внесению изменений в Автотранспортный кодекс. Благодаря Биллю в кодексе появилось понятие «Автономно транспортное средство», а также ряд изменений, определяющих требования, которым должен соответствовать производитель, а также водитель беспилотного автомобиля.</w:t>
      </w:r>
    </w:p>
    <w:p w14:paraId="7D7ED3F6" w14:textId="059679B5" w:rsidR="007F5146" w:rsidRPr="00D200F0" w:rsidRDefault="00FF0122" w:rsidP="00F47CF8">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Но не все штаты считают необходимым введение законов, регулирующий порядок тестирования, а также эксплуатации беспилотных автомобилей на дорогах общего пользования. </w:t>
      </w:r>
      <w:r w:rsidR="00DB5EB3" w:rsidRPr="00D200F0">
        <w:rPr>
          <w:rFonts w:ascii="Times New Roman" w:hAnsi="Times New Roman" w:cs="Times New Roman"/>
          <w:sz w:val="28"/>
          <w:szCs w:val="28"/>
        </w:rPr>
        <w:t>Таким штатом является Аризона. В этом штате</w:t>
      </w:r>
      <w:r w:rsidRPr="00D200F0">
        <w:rPr>
          <w:rFonts w:ascii="Times New Roman" w:hAnsi="Times New Roman" w:cs="Times New Roman"/>
          <w:sz w:val="28"/>
          <w:szCs w:val="28"/>
        </w:rPr>
        <w:t xml:space="preserve"> в законодательство не были внесены изменения, каса</w:t>
      </w:r>
      <w:r w:rsidR="00DB5EB3" w:rsidRPr="00D200F0">
        <w:rPr>
          <w:rFonts w:ascii="Times New Roman" w:hAnsi="Times New Roman" w:cs="Times New Roman"/>
          <w:sz w:val="28"/>
          <w:szCs w:val="28"/>
        </w:rPr>
        <w:t xml:space="preserve">ющиеся беспилотного транспорта. Например, порядок тестирования беспилотных автомобилей на дорогах общего пользования регулируется исключительно распоряжением губернатора штата Аризона №2015-09, в котором на соответствующие службы возлагается целый ряд обязательств, связанных с беспилотным транспортом. Кроме того, в 2018 году в Аризоне </w:t>
      </w:r>
      <w:r w:rsidR="00DB5EB3" w:rsidRPr="00D200F0">
        <w:rPr>
          <w:rFonts w:ascii="Times New Roman" w:hAnsi="Times New Roman" w:cs="Times New Roman"/>
          <w:sz w:val="28"/>
          <w:szCs w:val="28"/>
        </w:rPr>
        <w:lastRenderedPageBreak/>
        <w:t xml:space="preserve">распоряжением губернатора было отменено обязательное требование о нахождении водителя за рулём беспилотного автомобиля. </w:t>
      </w:r>
      <w:r w:rsidR="007F5146" w:rsidRPr="00D200F0">
        <w:rPr>
          <w:rFonts w:ascii="Times New Roman" w:hAnsi="Times New Roman" w:cs="Times New Roman"/>
          <w:sz w:val="28"/>
          <w:szCs w:val="28"/>
        </w:rPr>
        <w:t>Стоит отметить</w:t>
      </w:r>
      <w:r w:rsidR="00DB5EB3" w:rsidRPr="00D200F0">
        <w:rPr>
          <w:rFonts w:ascii="Times New Roman" w:hAnsi="Times New Roman" w:cs="Times New Roman"/>
          <w:sz w:val="28"/>
          <w:szCs w:val="28"/>
        </w:rPr>
        <w:t xml:space="preserve">, </w:t>
      </w:r>
      <w:r w:rsidR="007F5146" w:rsidRPr="00D200F0">
        <w:rPr>
          <w:rFonts w:ascii="Times New Roman" w:hAnsi="Times New Roman" w:cs="Times New Roman"/>
          <w:sz w:val="28"/>
          <w:szCs w:val="28"/>
        </w:rPr>
        <w:t xml:space="preserve">что </w:t>
      </w:r>
      <w:r w:rsidR="00DB5EB3" w:rsidRPr="00D200F0">
        <w:rPr>
          <w:rFonts w:ascii="Times New Roman" w:hAnsi="Times New Roman" w:cs="Times New Roman"/>
          <w:sz w:val="28"/>
          <w:szCs w:val="28"/>
        </w:rPr>
        <w:t>именно в Аризоне произошло первое ДТП с использованием беспилот</w:t>
      </w:r>
      <w:r w:rsidR="007F5146" w:rsidRPr="00D200F0">
        <w:rPr>
          <w:rFonts w:ascii="Times New Roman" w:hAnsi="Times New Roman" w:cs="Times New Roman"/>
          <w:sz w:val="28"/>
          <w:szCs w:val="28"/>
        </w:rPr>
        <w:t>н</w:t>
      </w:r>
      <w:r w:rsidR="00DB5EB3" w:rsidRPr="00D200F0">
        <w:rPr>
          <w:rFonts w:ascii="Times New Roman" w:hAnsi="Times New Roman" w:cs="Times New Roman"/>
          <w:sz w:val="28"/>
          <w:szCs w:val="28"/>
        </w:rPr>
        <w:t xml:space="preserve">ого автомобиля: автомобиль, владельцем которого является компания </w:t>
      </w:r>
      <w:r w:rsidR="00DB5EB3" w:rsidRPr="00D200F0">
        <w:rPr>
          <w:rFonts w:ascii="Times New Roman" w:hAnsi="Times New Roman" w:cs="Times New Roman"/>
          <w:sz w:val="28"/>
          <w:szCs w:val="28"/>
          <w:lang w:val="en-US"/>
        </w:rPr>
        <w:t>Uber</w:t>
      </w:r>
      <w:r w:rsidR="007F5146" w:rsidRPr="00D200F0">
        <w:rPr>
          <w:rFonts w:ascii="Times New Roman" w:hAnsi="Times New Roman" w:cs="Times New Roman"/>
          <w:sz w:val="28"/>
          <w:szCs w:val="28"/>
        </w:rPr>
        <w:t>, насмерть сбил велосипедиста, который передвигался с нарушением правил.  Но, несмотря на данный инцидент власти Аризоны не предприняли попыток по внесению дополнений в действующее законодательство штата.</w:t>
      </w:r>
      <w:r w:rsidR="00F47CF8" w:rsidRPr="00D200F0">
        <w:rPr>
          <w:rFonts w:ascii="Times New Roman" w:hAnsi="Times New Roman" w:cs="Times New Roman"/>
          <w:sz w:val="28"/>
          <w:szCs w:val="28"/>
        </w:rPr>
        <w:br w:type="page"/>
      </w:r>
    </w:p>
    <w:p w14:paraId="588E4578" w14:textId="77777777" w:rsidR="00922CE4" w:rsidRPr="00D200F0" w:rsidRDefault="007F5146" w:rsidP="00E34A6F">
      <w:pPr>
        <w:pStyle w:val="1"/>
        <w:jc w:val="center"/>
        <w:rPr>
          <w:rFonts w:ascii="Times New Roman" w:hAnsi="Times New Roman" w:cs="Times New Roman"/>
          <w:b/>
          <w:color w:val="000000" w:themeColor="text1"/>
          <w:sz w:val="28"/>
          <w:szCs w:val="28"/>
        </w:rPr>
      </w:pPr>
      <w:bookmarkStart w:id="12" w:name="_Toc120553573"/>
      <w:r w:rsidRPr="00D200F0">
        <w:rPr>
          <w:rFonts w:ascii="Times New Roman" w:hAnsi="Times New Roman" w:cs="Times New Roman"/>
          <w:b/>
          <w:color w:val="000000" w:themeColor="text1"/>
          <w:sz w:val="28"/>
          <w:szCs w:val="28"/>
        </w:rPr>
        <w:lastRenderedPageBreak/>
        <w:t>3.2 Правовое регулирование беспилотных автомобилей в Китае</w:t>
      </w:r>
      <w:bookmarkEnd w:id="12"/>
    </w:p>
    <w:p w14:paraId="650BFB09" w14:textId="77777777" w:rsidR="00FD3A95" w:rsidRPr="00D200F0" w:rsidRDefault="00FD3A95" w:rsidP="007E1E00">
      <w:pPr>
        <w:spacing w:line="360" w:lineRule="auto"/>
        <w:ind w:firstLine="851"/>
        <w:jc w:val="both"/>
        <w:rPr>
          <w:rFonts w:ascii="Times New Roman" w:hAnsi="Times New Roman" w:cs="Times New Roman"/>
          <w:sz w:val="28"/>
          <w:szCs w:val="28"/>
        </w:rPr>
      </w:pPr>
    </w:p>
    <w:p w14:paraId="17AA7E6F" w14:textId="6D6B9EB4" w:rsidR="001A1FEF" w:rsidRPr="00D200F0" w:rsidRDefault="00DF2099"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Китай</w:t>
      </w:r>
      <w:r w:rsidR="004B740C" w:rsidRPr="00D200F0">
        <w:rPr>
          <w:rFonts w:ascii="Times New Roman" w:hAnsi="Times New Roman" w:cs="Times New Roman"/>
          <w:sz w:val="28"/>
          <w:szCs w:val="28"/>
        </w:rPr>
        <w:t xml:space="preserve"> - </w:t>
      </w:r>
      <w:r w:rsidRPr="00D200F0">
        <w:rPr>
          <w:rFonts w:ascii="Times New Roman" w:hAnsi="Times New Roman" w:cs="Times New Roman"/>
          <w:sz w:val="28"/>
          <w:szCs w:val="28"/>
        </w:rPr>
        <w:t xml:space="preserve">страна высоких технологий, которая прикладывает огромные усилия, к разработке беспилотных транспортных средств, за счёт крупных инвестиций в разработку, тестирование, а также правовое регулирование беспилотных авто. </w:t>
      </w:r>
      <w:r w:rsidR="0023250D" w:rsidRPr="00D200F0">
        <w:rPr>
          <w:rFonts w:ascii="Times New Roman" w:hAnsi="Times New Roman" w:cs="Times New Roman"/>
          <w:sz w:val="28"/>
          <w:szCs w:val="28"/>
        </w:rPr>
        <w:t>Ещё в 2017 году Китай стал страной, вкладывающей наибольшее количество средств в развитие искусственного интеллекта, превзойдя США. А в 2018 году количество китайских компаний, занимающихся разработкой искусственного интеллекта уже превысило тысячу, а в 2019 году Китай начал подготовку будущих специалистов в области работы с искусственным интеллектом, открыв набор на специальность «Искусственный интеллект»</w:t>
      </w:r>
      <w:r w:rsidR="00646D72">
        <w:rPr>
          <w:rFonts w:ascii="Times New Roman" w:hAnsi="Times New Roman" w:cs="Times New Roman"/>
          <w:sz w:val="28"/>
          <w:szCs w:val="28"/>
        </w:rPr>
        <w:t xml:space="preserve"> [22</w:t>
      </w:r>
      <w:r w:rsidR="00646D72" w:rsidRPr="00646D72">
        <w:rPr>
          <w:rFonts w:ascii="Times New Roman" w:hAnsi="Times New Roman" w:cs="Times New Roman"/>
          <w:sz w:val="28"/>
          <w:szCs w:val="28"/>
        </w:rPr>
        <w:t>]</w:t>
      </w:r>
      <w:r w:rsidR="00492A30" w:rsidRPr="00D200F0">
        <w:rPr>
          <w:rFonts w:ascii="Times New Roman" w:hAnsi="Times New Roman" w:cs="Times New Roman"/>
          <w:sz w:val="28"/>
          <w:szCs w:val="28"/>
        </w:rPr>
        <w:t>, вопросами, связанными с искусственным интеллектом, стали заниматься престижные ун</w:t>
      </w:r>
      <w:r w:rsidR="0055551D" w:rsidRPr="00D200F0">
        <w:rPr>
          <w:rFonts w:ascii="Times New Roman" w:hAnsi="Times New Roman" w:cs="Times New Roman"/>
          <w:sz w:val="28"/>
          <w:szCs w:val="28"/>
        </w:rPr>
        <w:t>иверситеты</w:t>
      </w:r>
      <w:r w:rsidR="0023250D" w:rsidRPr="00D200F0">
        <w:rPr>
          <w:rFonts w:ascii="Times New Roman" w:hAnsi="Times New Roman" w:cs="Times New Roman"/>
          <w:sz w:val="28"/>
          <w:szCs w:val="28"/>
        </w:rPr>
        <w:t>.</w:t>
      </w:r>
      <w:r w:rsidR="00492A30" w:rsidRPr="00D200F0">
        <w:rPr>
          <w:rFonts w:ascii="Times New Roman" w:hAnsi="Times New Roman" w:cs="Times New Roman"/>
          <w:sz w:val="28"/>
          <w:szCs w:val="28"/>
        </w:rPr>
        <w:t xml:space="preserve"> Разработки китайских университетов используют различ</w:t>
      </w:r>
      <w:r w:rsidR="004362E0" w:rsidRPr="00D200F0">
        <w:rPr>
          <w:rFonts w:ascii="Times New Roman" w:hAnsi="Times New Roman" w:cs="Times New Roman"/>
          <w:sz w:val="28"/>
          <w:szCs w:val="28"/>
        </w:rPr>
        <w:t>ные известные бренды</w:t>
      </w:r>
      <w:r w:rsidR="00045765" w:rsidRPr="00D200F0">
        <w:rPr>
          <w:rFonts w:ascii="Times New Roman" w:hAnsi="Times New Roman" w:cs="Times New Roman"/>
          <w:sz w:val="28"/>
          <w:szCs w:val="28"/>
        </w:rPr>
        <w:t>, продукцию которых люди покупают не только в Китае, но и по всему миру</w:t>
      </w:r>
      <w:r w:rsidR="00646D72">
        <w:rPr>
          <w:rFonts w:ascii="Times New Roman" w:hAnsi="Times New Roman" w:cs="Times New Roman"/>
          <w:sz w:val="28"/>
          <w:szCs w:val="28"/>
        </w:rPr>
        <w:t xml:space="preserve"> [23</w:t>
      </w:r>
      <w:r w:rsidR="00646D72" w:rsidRPr="00646D72">
        <w:rPr>
          <w:rFonts w:ascii="Times New Roman" w:hAnsi="Times New Roman" w:cs="Times New Roman"/>
          <w:sz w:val="28"/>
          <w:szCs w:val="28"/>
        </w:rPr>
        <w:t>].</w:t>
      </w:r>
      <w:r w:rsidR="00492A30" w:rsidRPr="00D200F0">
        <w:rPr>
          <w:rFonts w:ascii="Times New Roman" w:hAnsi="Times New Roman" w:cs="Times New Roman"/>
          <w:sz w:val="28"/>
          <w:szCs w:val="28"/>
        </w:rPr>
        <w:t xml:space="preserve"> </w:t>
      </w:r>
      <w:r w:rsidR="0023250D" w:rsidRPr="00D200F0">
        <w:rPr>
          <w:rFonts w:ascii="Times New Roman" w:hAnsi="Times New Roman" w:cs="Times New Roman"/>
          <w:sz w:val="28"/>
          <w:szCs w:val="28"/>
        </w:rPr>
        <w:t xml:space="preserve"> </w:t>
      </w:r>
    </w:p>
    <w:p w14:paraId="02C12CF6" w14:textId="77777777" w:rsidR="007F5146" w:rsidRPr="00D200F0" w:rsidRDefault="00DF2099"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Китай уделяет большое внимание в отношении внедрения беспилотного транспорта в жизнь своих граждан. Несмотря на то, что в США намного раньше началось тестирование беспилотных автомобилей, там беспилотные такси практически не распространены: они перевозят пассажиров в отдельных штатах по строго определенным маршрутам. В то время как в Китае</w:t>
      </w:r>
      <w:r w:rsidR="002D2069" w:rsidRPr="00D200F0">
        <w:rPr>
          <w:rFonts w:ascii="Times New Roman" w:hAnsi="Times New Roman" w:cs="Times New Roman"/>
          <w:sz w:val="28"/>
          <w:szCs w:val="28"/>
        </w:rPr>
        <w:t>, где сфера искусственного интеллекта начала развиваться только в 2016 году</w:t>
      </w:r>
      <w:r w:rsidRPr="00D200F0">
        <w:rPr>
          <w:rFonts w:ascii="Times New Roman" w:hAnsi="Times New Roman" w:cs="Times New Roman"/>
          <w:sz w:val="28"/>
          <w:szCs w:val="28"/>
        </w:rPr>
        <w:t xml:space="preserve">, беспилотные такси активно внедряются в повседневную жизнь граждан. </w:t>
      </w:r>
    </w:p>
    <w:p w14:paraId="47E69B87" w14:textId="05EC2A47" w:rsidR="0023250D" w:rsidRPr="00D200F0" w:rsidRDefault="0023250D"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Этапы развития искусственного интеллекта в Китае был</w:t>
      </w:r>
      <w:r w:rsidR="007C3A44" w:rsidRPr="00D200F0">
        <w:rPr>
          <w:rFonts w:ascii="Times New Roman" w:hAnsi="Times New Roman" w:cs="Times New Roman"/>
          <w:sz w:val="28"/>
          <w:szCs w:val="28"/>
        </w:rPr>
        <w:t>и определены ещ</w:t>
      </w:r>
      <w:r w:rsidRPr="00D200F0">
        <w:rPr>
          <w:rFonts w:ascii="Times New Roman" w:hAnsi="Times New Roman" w:cs="Times New Roman"/>
          <w:sz w:val="28"/>
          <w:szCs w:val="28"/>
        </w:rPr>
        <w:t xml:space="preserve">ё в 2017 году </w:t>
      </w:r>
      <w:r w:rsidR="007C3A44" w:rsidRPr="00D200F0">
        <w:rPr>
          <w:rFonts w:ascii="Times New Roman" w:hAnsi="Times New Roman" w:cs="Times New Roman"/>
          <w:sz w:val="28"/>
          <w:szCs w:val="28"/>
        </w:rPr>
        <w:t>Госсоветом КНР, опубликовавшим «План развития искусственного интеллекта нового поколения»</w:t>
      </w:r>
      <w:r w:rsidR="005B3CA8" w:rsidRPr="005B3CA8">
        <w:rPr>
          <w:rFonts w:ascii="Times New Roman" w:hAnsi="Times New Roman" w:cs="Times New Roman"/>
          <w:sz w:val="28"/>
          <w:szCs w:val="28"/>
        </w:rPr>
        <w:t>.</w:t>
      </w:r>
      <w:r w:rsidR="007C3A44" w:rsidRPr="00D200F0">
        <w:rPr>
          <w:rFonts w:ascii="Times New Roman" w:hAnsi="Times New Roman" w:cs="Times New Roman"/>
          <w:sz w:val="28"/>
          <w:szCs w:val="28"/>
        </w:rPr>
        <w:t xml:space="preserve"> В рамках реализации данного плана в Китае также разрабатываются и публикуются другие планы, наиболее детально регламентирующие развитие </w:t>
      </w:r>
      <w:r w:rsidR="007C3A44" w:rsidRPr="00D200F0">
        <w:rPr>
          <w:rFonts w:ascii="Times New Roman" w:hAnsi="Times New Roman" w:cs="Times New Roman"/>
          <w:sz w:val="28"/>
          <w:szCs w:val="28"/>
        </w:rPr>
        <w:lastRenderedPageBreak/>
        <w:t xml:space="preserve">искусственного интеллекта на различных этапах. Публикация подобных актов вызвана тем, что по мнению авторов данных планов, неопределенность приносит проблемы и тормозит развитие искусственного интеллекта. </w:t>
      </w:r>
    </w:p>
    <w:p w14:paraId="74E972CB" w14:textId="77777777" w:rsidR="007C3A44" w:rsidRPr="00D200F0" w:rsidRDefault="007C3A44" w:rsidP="007E1E00">
      <w:pPr>
        <w:spacing w:line="360" w:lineRule="auto"/>
        <w:ind w:firstLine="851"/>
        <w:jc w:val="both"/>
        <w:rPr>
          <w:rFonts w:ascii="Times New Roman" w:hAnsi="Times New Roman" w:cs="Times New Roman"/>
          <w:b/>
          <w:sz w:val="28"/>
          <w:szCs w:val="28"/>
        </w:rPr>
      </w:pPr>
      <w:r w:rsidRPr="00D200F0">
        <w:rPr>
          <w:rFonts w:ascii="Times New Roman" w:hAnsi="Times New Roman" w:cs="Times New Roman"/>
          <w:sz w:val="28"/>
          <w:szCs w:val="28"/>
        </w:rPr>
        <w:t>В области искусственного интеллекта Китай, в первую очередь, ставит перед собой задачу по внедрению новейших разработок в повседневную жизнь своих граждан</w:t>
      </w:r>
      <w:r w:rsidR="00492A30" w:rsidRPr="00D200F0">
        <w:rPr>
          <w:rFonts w:ascii="Times New Roman" w:hAnsi="Times New Roman" w:cs="Times New Roman"/>
          <w:sz w:val="28"/>
          <w:szCs w:val="28"/>
        </w:rPr>
        <w:t xml:space="preserve">. Стоит отметить, что спрос среди граждан Китая постоянно растет спрос на устройства с искусственным интеллектом. Вероятно, такой подъем спроса на подобные устройства вызван огромным количеством проводимых исследований в сфере искусственного интеллекта, а также увеличением количества разработанных устройств, оснащенных искусственным интеллектом, способным значительно упростить жизнь человека. </w:t>
      </w:r>
      <w:r w:rsidR="001A1FEF" w:rsidRPr="00D200F0">
        <w:rPr>
          <w:rFonts w:ascii="Times New Roman" w:hAnsi="Times New Roman" w:cs="Times New Roman"/>
          <w:sz w:val="28"/>
          <w:szCs w:val="28"/>
        </w:rPr>
        <w:t xml:space="preserve">Именно поэтому крупные китайские компании стремятся проводить как можно больше исследований, связанных с искусственным интеллектом. </w:t>
      </w:r>
    </w:p>
    <w:p w14:paraId="3AE5C40B" w14:textId="254B8CD6" w:rsidR="00DF2099" w:rsidRPr="00D200F0" w:rsidRDefault="00DF2099"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Китай уделил большое внимание вопросам правового регулирования беспилотных автомобилей на дорогах общего пользования. В августе 2022 года был издан </w:t>
      </w:r>
      <w:r w:rsidR="007F0CB5" w:rsidRPr="00D200F0">
        <w:rPr>
          <w:rFonts w:ascii="Times New Roman" w:hAnsi="Times New Roman" w:cs="Times New Roman"/>
          <w:sz w:val="28"/>
          <w:szCs w:val="28"/>
        </w:rPr>
        <w:t>закон</w:t>
      </w:r>
      <w:r w:rsidR="00646D72">
        <w:rPr>
          <w:rFonts w:ascii="Times New Roman" w:hAnsi="Times New Roman" w:cs="Times New Roman"/>
          <w:sz w:val="28"/>
          <w:szCs w:val="28"/>
        </w:rPr>
        <w:t xml:space="preserve"> [24</w:t>
      </w:r>
      <w:r w:rsidR="00646D72" w:rsidRPr="00646D72">
        <w:rPr>
          <w:rFonts w:ascii="Times New Roman" w:hAnsi="Times New Roman" w:cs="Times New Roman"/>
          <w:sz w:val="28"/>
          <w:szCs w:val="28"/>
        </w:rPr>
        <w:t>]</w:t>
      </w:r>
      <w:r w:rsidR="007F0CB5" w:rsidRPr="00D200F0">
        <w:rPr>
          <w:rFonts w:ascii="Times New Roman" w:hAnsi="Times New Roman" w:cs="Times New Roman"/>
          <w:sz w:val="28"/>
          <w:szCs w:val="28"/>
        </w:rPr>
        <w:t>, который разрешает использовать беспилотные автомобили без водителя за рулем. Кроме того, данный закон определяет того, кто будет нести ответственность за столкновение беспилотного автомобиля с другим авто. Но, этот закон действует только в мегаполисе Шэньчжэнь.</w:t>
      </w:r>
    </w:p>
    <w:p w14:paraId="1B9E9BDC" w14:textId="24154187" w:rsidR="007F0CB5" w:rsidRPr="00D200F0" w:rsidRDefault="007F0CB5" w:rsidP="00492A3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В некоторых аспектах решение вопроса об ответственности в случае столкновения беспилотного автомобиля с другим авто Китаем схоже с решением того же вопроса Великобританией. </w:t>
      </w:r>
      <w:r w:rsidR="00492A30" w:rsidRPr="00D200F0">
        <w:rPr>
          <w:rFonts w:ascii="Times New Roman" w:hAnsi="Times New Roman" w:cs="Times New Roman"/>
          <w:sz w:val="28"/>
          <w:szCs w:val="28"/>
        </w:rPr>
        <w:t xml:space="preserve"> </w:t>
      </w:r>
      <w:r w:rsidR="00F47CF8" w:rsidRPr="00D200F0">
        <w:rPr>
          <w:rFonts w:ascii="Times New Roman" w:hAnsi="Times New Roman" w:cs="Times New Roman"/>
          <w:sz w:val="28"/>
          <w:szCs w:val="28"/>
        </w:rPr>
        <w:t>Согласно действующему законодательству,</w:t>
      </w:r>
      <w:r w:rsidRPr="00D200F0">
        <w:rPr>
          <w:rFonts w:ascii="Times New Roman" w:hAnsi="Times New Roman" w:cs="Times New Roman"/>
          <w:sz w:val="28"/>
          <w:szCs w:val="28"/>
        </w:rPr>
        <w:t xml:space="preserve"> лицо или группа лиц, которые понесут ответственность за столкновение </w:t>
      </w:r>
      <w:r w:rsidR="004B740C" w:rsidRPr="00D200F0">
        <w:rPr>
          <w:rFonts w:ascii="Times New Roman" w:hAnsi="Times New Roman" w:cs="Times New Roman"/>
          <w:sz w:val="28"/>
          <w:szCs w:val="28"/>
        </w:rPr>
        <w:t>беспилотного автомобиля с другим авто,</w:t>
      </w:r>
      <w:r w:rsidRPr="00D200F0">
        <w:rPr>
          <w:rFonts w:ascii="Times New Roman" w:hAnsi="Times New Roman" w:cs="Times New Roman"/>
          <w:sz w:val="28"/>
          <w:szCs w:val="28"/>
        </w:rPr>
        <w:t xml:space="preserve"> определяется следующим образом:</w:t>
      </w:r>
    </w:p>
    <w:p w14:paraId="2ECE13CD" w14:textId="77777777" w:rsidR="007F0CB5" w:rsidRPr="00D200F0" w:rsidRDefault="007F0CB5" w:rsidP="00A90219">
      <w:pPr>
        <w:pStyle w:val="a3"/>
        <w:numPr>
          <w:ilvl w:val="0"/>
          <w:numId w:val="13"/>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lastRenderedPageBreak/>
        <w:t>Если в салоне беспилотного авто присутствовал водитель, то ответственность за ДТП ложится на него;</w:t>
      </w:r>
    </w:p>
    <w:p w14:paraId="32DA60E3" w14:textId="77777777" w:rsidR="007F0CB5" w:rsidRPr="00D200F0" w:rsidRDefault="007F0CB5" w:rsidP="00A90219">
      <w:pPr>
        <w:pStyle w:val="a3"/>
        <w:numPr>
          <w:ilvl w:val="0"/>
          <w:numId w:val="13"/>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Если транспортное средство передвигалось в полностью беспилотном режиме и в салоне не было человека, способного им управлять, то ответственность за ДТП понесет владелец беспилотного автомобиля;</w:t>
      </w:r>
    </w:p>
    <w:p w14:paraId="7EC3ADE4" w14:textId="77777777" w:rsidR="007F0CB5" w:rsidRPr="00D200F0" w:rsidRDefault="007F0CB5" w:rsidP="00A90219">
      <w:pPr>
        <w:pStyle w:val="a3"/>
        <w:numPr>
          <w:ilvl w:val="0"/>
          <w:numId w:val="13"/>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Если причиной ДТП </w:t>
      </w:r>
      <w:r w:rsidR="00A44A62" w:rsidRPr="00D200F0">
        <w:rPr>
          <w:rFonts w:ascii="Times New Roman" w:hAnsi="Times New Roman" w:cs="Times New Roman"/>
          <w:sz w:val="28"/>
          <w:szCs w:val="28"/>
        </w:rPr>
        <w:t>стал дефект программного или аппаратного обеспечения беспилотного автомобиля, то тогда ответственность за ДТП понесет или производитель беспилотного авто, или лица, ответственный за техническое обслуживание авто.</w:t>
      </w:r>
    </w:p>
    <w:p w14:paraId="33F30455" w14:textId="77777777" w:rsidR="00A44A62" w:rsidRPr="00D200F0" w:rsidRDefault="00A44A62"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Работу на дорогах беспилотных такси в полной мере, ещё во многих странах, включая Китай, сдерживает отсутствие законодательных актов, содержащих чётко сформулированные нормы, носящие общеобязательный характер. </w:t>
      </w:r>
    </w:p>
    <w:p w14:paraId="0CF9F824" w14:textId="77777777" w:rsidR="003749B7" w:rsidRPr="00D200F0" w:rsidRDefault="00DE2807" w:rsidP="007E1E0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П</w:t>
      </w:r>
      <w:r w:rsidR="00A44A62" w:rsidRPr="00D200F0">
        <w:rPr>
          <w:rFonts w:ascii="Times New Roman" w:hAnsi="Times New Roman" w:cs="Times New Roman"/>
          <w:sz w:val="28"/>
          <w:szCs w:val="28"/>
        </w:rPr>
        <w:t xml:space="preserve">о сравнению с другими странами Китай сделал большой шаг вперед, </w:t>
      </w:r>
      <w:r w:rsidRPr="00D200F0">
        <w:rPr>
          <w:rFonts w:ascii="Times New Roman" w:hAnsi="Times New Roman" w:cs="Times New Roman"/>
          <w:sz w:val="28"/>
          <w:szCs w:val="28"/>
        </w:rPr>
        <w:t xml:space="preserve">не только с точки зрения того, что он одним из первых запустил работу беспилотных такси на дорогах общего пользования, но и потому что Китай первым </w:t>
      </w:r>
      <w:r w:rsidR="00A44A62" w:rsidRPr="00D200F0">
        <w:rPr>
          <w:rFonts w:ascii="Times New Roman" w:hAnsi="Times New Roman" w:cs="Times New Roman"/>
          <w:sz w:val="28"/>
          <w:szCs w:val="28"/>
        </w:rPr>
        <w:t>выпустив</w:t>
      </w:r>
      <w:r w:rsidRPr="00D200F0">
        <w:rPr>
          <w:rFonts w:ascii="Times New Roman" w:hAnsi="Times New Roman" w:cs="Times New Roman"/>
          <w:sz w:val="28"/>
          <w:szCs w:val="28"/>
        </w:rPr>
        <w:t xml:space="preserve"> закон, который чётко регламентирует</w:t>
      </w:r>
      <w:r w:rsidR="00A44A62" w:rsidRPr="00D200F0">
        <w:rPr>
          <w:rFonts w:ascii="Times New Roman" w:hAnsi="Times New Roman" w:cs="Times New Roman"/>
          <w:sz w:val="28"/>
          <w:szCs w:val="28"/>
        </w:rPr>
        <w:t xml:space="preserve"> порядок определения ответственного лица в случае столкновения с другим транспортным средством, </w:t>
      </w:r>
      <w:r w:rsidRPr="00D200F0">
        <w:rPr>
          <w:rFonts w:ascii="Times New Roman" w:hAnsi="Times New Roman" w:cs="Times New Roman"/>
          <w:sz w:val="28"/>
          <w:szCs w:val="28"/>
        </w:rPr>
        <w:t>а также законодательно разрешил</w:t>
      </w:r>
      <w:r w:rsidR="00A44A62" w:rsidRPr="00D200F0">
        <w:rPr>
          <w:rFonts w:ascii="Times New Roman" w:hAnsi="Times New Roman" w:cs="Times New Roman"/>
          <w:sz w:val="28"/>
          <w:szCs w:val="28"/>
        </w:rPr>
        <w:t xml:space="preserve"> передвижение на беспилотном автомобиле не в формате тестировани</w:t>
      </w:r>
      <w:r w:rsidR="007E06BA" w:rsidRPr="00D200F0">
        <w:rPr>
          <w:rFonts w:ascii="Times New Roman" w:hAnsi="Times New Roman" w:cs="Times New Roman"/>
          <w:sz w:val="28"/>
          <w:szCs w:val="28"/>
        </w:rPr>
        <w:t>и</w:t>
      </w:r>
      <w:r w:rsidR="00A44A62" w:rsidRPr="00D200F0">
        <w:rPr>
          <w:rFonts w:ascii="Times New Roman" w:hAnsi="Times New Roman" w:cs="Times New Roman"/>
          <w:sz w:val="28"/>
          <w:szCs w:val="28"/>
        </w:rPr>
        <w:t xml:space="preserve"> без водителя за рулём. </w:t>
      </w:r>
    </w:p>
    <w:p w14:paraId="63223A75" w14:textId="2A5DD580" w:rsidR="00563D4D" w:rsidRPr="00D200F0" w:rsidRDefault="007E1E00" w:rsidP="002F1AB3">
      <w:pPr>
        <w:pStyle w:val="1"/>
        <w:jc w:val="center"/>
        <w:rPr>
          <w:rFonts w:ascii="Times New Roman" w:hAnsi="Times New Roman" w:cs="Times New Roman"/>
          <w:b/>
          <w:color w:val="000000" w:themeColor="text1"/>
          <w:sz w:val="28"/>
          <w:szCs w:val="28"/>
        </w:rPr>
      </w:pPr>
      <w:r w:rsidRPr="00D200F0">
        <w:rPr>
          <w:sz w:val="28"/>
          <w:szCs w:val="28"/>
        </w:rPr>
        <w:br w:type="page"/>
      </w:r>
      <w:bookmarkStart w:id="13" w:name="_Toc120553574"/>
      <w:r w:rsidR="00386000" w:rsidRPr="00D200F0">
        <w:rPr>
          <w:rFonts w:ascii="Times New Roman" w:hAnsi="Times New Roman" w:cs="Times New Roman"/>
          <w:b/>
          <w:color w:val="000000" w:themeColor="text1"/>
          <w:sz w:val="28"/>
          <w:szCs w:val="28"/>
        </w:rPr>
        <w:lastRenderedPageBreak/>
        <w:t>Законопроект</w:t>
      </w:r>
      <w:r w:rsidR="00563D4D" w:rsidRPr="00D200F0">
        <w:rPr>
          <w:rFonts w:ascii="Times New Roman" w:hAnsi="Times New Roman" w:cs="Times New Roman"/>
          <w:b/>
          <w:color w:val="000000" w:themeColor="text1"/>
          <w:sz w:val="28"/>
          <w:szCs w:val="28"/>
        </w:rPr>
        <w:t xml:space="preserve"> «О внесении изменений в главу 12 КоАП РФ «Административные правонарушения в области дорожного движения»</w:t>
      </w:r>
      <w:bookmarkEnd w:id="13"/>
    </w:p>
    <w:p w14:paraId="33297EFC" w14:textId="77777777" w:rsidR="00FD3A95" w:rsidRPr="00D200F0" w:rsidRDefault="00FD3A95" w:rsidP="00F6049C">
      <w:pPr>
        <w:spacing w:line="360" w:lineRule="auto"/>
        <w:ind w:firstLine="851"/>
        <w:jc w:val="both"/>
        <w:rPr>
          <w:rFonts w:ascii="Times New Roman" w:hAnsi="Times New Roman" w:cs="Times New Roman"/>
          <w:sz w:val="28"/>
          <w:szCs w:val="28"/>
        </w:rPr>
      </w:pPr>
    </w:p>
    <w:p w14:paraId="59F95346" w14:textId="5CB02B1D" w:rsidR="00BD2AA6" w:rsidRPr="00D200F0" w:rsidRDefault="00045765" w:rsidP="00F6049C">
      <w:pPr>
        <w:spacing w:line="360" w:lineRule="auto"/>
        <w:ind w:firstLine="851"/>
        <w:jc w:val="both"/>
        <w:rPr>
          <w:sz w:val="28"/>
          <w:szCs w:val="28"/>
        </w:rPr>
      </w:pPr>
      <w:r w:rsidRPr="00D200F0">
        <w:rPr>
          <w:rFonts w:ascii="Times New Roman" w:hAnsi="Times New Roman" w:cs="Times New Roman"/>
          <w:sz w:val="28"/>
          <w:szCs w:val="28"/>
        </w:rPr>
        <w:t xml:space="preserve">Настоящий законопроект </w:t>
      </w:r>
      <w:r w:rsidR="00F6049C" w:rsidRPr="00D200F0">
        <w:rPr>
          <w:rFonts w:ascii="Times New Roman" w:hAnsi="Times New Roman" w:cs="Times New Roman"/>
          <w:sz w:val="28"/>
          <w:szCs w:val="28"/>
        </w:rPr>
        <w:t>направлен на внесение изменений в главу 12 КоАП РФ, в связи с постепенным появлением беспилотных автомобилей на дорогах общего пользования, с целью обеспечения порядка на дорогах общего пользования, безопасности всех участников дорожного движения, в том числе пешеходов и безопасности пассажиров беспилотных автомобилей, за счет законодательного закрепления вопросов, касающихся спорных ситуаций с участием беспилотных автомобилей, а также вопросов, касающихся страхования, периодичности прохождения технического обслуживания и перевозки пассажиров беспилотными такси. В</w:t>
      </w:r>
      <w:r w:rsidR="00E46346" w:rsidRPr="00D200F0">
        <w:rPr>
          <w:rFonts w:ascii="Times New Roman" w:hAnsi="Times New Roman" w:cs="Times New Roman"/>
          <w:sz w:val="28"/>
          <w:szCs w:val="28"/>
        </w:rPr>
        <w:t xml:space="preserve"> связи с этим, необходимо:</w:t>
      </w:r>
    </w:p>
    <w:p w14:paraId="4CFC9A71" w14:textId="77777777" w:rsidR="00386000" w:rsidRPr="00D200F0" w:rsidRDefault="00563D4D" w:rsidP="00FD3A95">
      <w:pPr>
        <w:pStyle w:val="a3"/>
        <w:numPr>
          <w:ilvl w:val="0"/>
          <w:numId w:val="12"/>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В</w:t>
      </w:r>
      <w:r w:rsidR="006F1FEA" w:rsidRPr="00D200F0">
        <w:rPr>
          <w:rFonts w:ascii="Times New Roman" w:hAnsi="Times New Roman" w:cs="Times New Roman"/>
          <w:sz w:val="28"/>
          <w:szCs w:val="28"/>
        </w:rPr>
        <w:t>нести в ст. 12.5 КоАП РФ пункт 1.2, 1.3, со следующим содержанием:</w:t>
      </w:r>
    </w:p>
    <w:p w14:paraId="11BDBE1D" w14:textId="6FA896D2" w:rsidR="006F1FEA" w:rsidRPr="00D200F0" w:rsidRDefault="00F47CF8" w:rsidP="00F3683A">
      <w:pPr>
        <w:pStyle w:val="a3"/>
        <w:numPr>
          <w:ilvl w:val="1"/>
          <w:numId w:val="12"/>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 </w:t>
      </w:r>
      <w:r w:rsidR="00BF553D" w:rsidRPr="00D200F0">
        <w:rPr>
          <w:rFonts w:ascii="Times New Roman" w:hAnsi="Times New Roman" w:cs="Times New Roman"/>
          <w:sz w:val="28"/>
          <w:szCs w:val="28"/>
        </w:rPr>
        <w:t>Передвижение на беспилотном транспортном средстве</w:t>
      </w:r>
      <w:r w:rsidR="006F1FEA" w:rsidRPr="00D200F0">
        <w:rPr>
          <w:rFonts w:ascii="Times New Roman" w:hAnsi="Times New Roman" w:cs="Times New Roman"/>
          <w:sz w:val="28"/>
          <w:szCs w:val="28"/>
        </w:rPr>
        <w:t xml:space="preserve"> при наличии неисправностей, возникших по вине собственника беспилотного транспортного средства из-за несвоевременного технического обслуживания транспортного средства, игнорирования неисправностей. Влечет за собой административный штраф</w:t>
      </w:r>
      <w:r w:rsidR="0080233A">
        <w:rPr>
          <w:rFonts w:ascii="Times New Roman" w:hAnsi="Times New Roman" w:cs="Times New Roman"/>
          <w:sz w:val="28"/>
          <w:szCs w:val="28"/>
        </w:rPr>
        <w:t>,</w:t>
      </w:r>
      <w:r w:rsidR="006F1FEA" w:rsidRPr="00D200F0">
        <w:rPr>
          <w:rFonts w:ascii="Times New Roman" w:hAnsi="Times New Roman" w:cs="Times New Roman"/>
          <w:sz w:val="28"/>
          <w:szCs w:val="28"/>
        </w:rPr>
        <w:t xml:space="preserve"> в размере от </w:t>
      </w:r>
      <w:r w:rsidR="0080233A">
        <w:rPr>
          <w:rFonts w:ascii="Times New Roman" w:hAnsi="Times New Roman" w:cs="Times New Roman"/>
          <w:sz w:val="28"/>
          <w:szCs w:val="28"/>
        </w:rPr>
        <w:t>пятисот рублей</w:t>
      </w:r>
      <w:r w:rsidR="006F1FEA" w:rsidRPr="00D200F0">
        <w:rPr>
          <w:rFonts w:ascii="Times New Roman" w:hAnsi="Times New Roman" w:cs="Times New Roman"/>
          <w:sz w:val="28"/>
          <w:szCs w:val="28"/>
        </w:rPr>
        <w:t xml:space="preserve"> до </w:t>
      </w:r>
      <w:r w:rsidR="0080233A">
        <w:rPr>
          <w:rFonts w:ascii="Times New Roman" w:hAnsi="Times New Roman" w:cs="Times New Roman"/>
          <w:sz w:val="28"/>
          <w:szCs w:val="28"/>
        </w:rPr>
        <w:t>двух тысяч</w:t>
      </w:r>
      <w:r w:rsidR="006F1FEA" w:rsidRPr="00D200F0">
        <w:rPr>
          <w:rFonts w:ascii="Times New Roman" w:hAnsi="Times New Roman" w:cs="Times New Roman"/>
          <w:sz w:val="28"/>
          <w:szCs w:val="28"/>
        </w:rPr>
        <w:t xml:space="preserve"> рублей в зависимости от степени опасности неисправности для других участников дорожного движения.</w:t>
      </w:r>
    </w:p>
    <w:p w14:paraId="355C6624" w14:textId="1DC90D41" w:rsidR="00EA1B3E" w:rsidRPr="00D200F0" w:rsidRDefault="006F1FEA" w:rsidP="00081991">
      <w:pPr>
        <w:pStyle w:val="a3"/>
        <w:numPr>
          <w:ilvl w:val="1"/>
          <w:numId w:val="12"/>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 </w:t>
      </w:r>
      <w:r w:rsidR="00FD3A95" w:rsidRPr="00D200F0">
        <w:rPr>
          <w:rFonts w:ascii="Times New Roman" w:hAnsi="Times New Roman" w:cs="Times New Roman"/>
          <w:sz w:val="28"/>
          <w:szCs w:val="28"/>
        </w:rPr>
        <w:t xml:space="preserve"> </w:t>
      </w:r>
      <w:r w:rsidRPr="00D200F0">
        <w:rPr>
          <w:rFonts w:ascii="Times New Roman" w:hAnsi="Times New Roman" w:cs="Times New Roman"/>
          <w:sz w:val="28"/>
          <w:szCs w:val="28"/>
        </w:rPr>
        <w:t>В</w:t>
      </w:r>
      <w:r w:rsidR="004151CD" w:rsidRPr="00D200F0">
        <w:rPr>
          <w:rFonts w:ascii="Times New Roman" w:hAnsi="Times New Roman" w:cs="Times New Roman"/>
          <w:sz w:val="28"/>
          <w:szCs w:val="28"/>
        </w:rPr>
        <w:t>озникновение неисправности, угрожающая другим участникам дорожного при эксплуатации беспилотного автомобиля, по вине производителя транспортного средства влечёт за собой наложение административного штрафа на производителя беспилотного автомобиля</w:t>
      </w:r>
      <w:r w:rsidR="0080233A">
        <w:rPr>
          <w:rFonts w:ascii="Times New Roman" w:hAnsi="Times New Roman" w:cs="Times New Roman"/>
          <w:sz w:val="28"/>
          <w:szCs w:val="28"/>
        </w:rPr>
        <w:t>,</w:t>
      </w:r>
      <w:r w:rsidR="004151CD" w:rsidRPr="00D200F0">
        <w:rPr>
          <w:rFonts w:ascii="Times New Roman" w:hAnsi="Times New Roman" w:cs="Times New Roman"/>
          <w:sz w:val="28"/>
          <w:szCs w:val="28"/>
        </w:rPr>
        <w:t xml:space="preserve"> в размере от </w:t>
      </w:r>
      <w:r w:rsidR="0080233A">
        <w:rPr>
          <w:rFonts w:ascii="Times New Roman" w:hAnsi="Times New Roman" w:cs="Times New Roman"/>
          <w:sz w:val="28"/>
          <w:szCs w:val="28"/>
        </w:rPr>
        <w:t>пятисот рублей</w:t>
      </w:r>
      <w:r w:rsidR="004151CD" w:rsidRPr="00D200F0">
        <w:rPr>
          <w:rFonts w:ascii="Times New Roman" w:hAnsi="Times New Roman" w:cs="Times New Roman"/>
          <w:sz w:val="28"/>
          <w:szCs w:val="28"/>
        </w:rPr>
        <w:t xml:space="preserve"> до </w:t>
      </w:r>
      <w:r w:rsidR="0080233A">
        <w:rPr>
          <w:rFonts w:ascii="Times New Roman" w:hAnsi="Times New Roman" w:cs="Times New Roman"/>
          <w:sz w:val="28"/>
          <w:szCs w:val="28"/>
        </w:rPr>
        <w:t>двух тысяч</w:t>
      </w:r>
      <w:r w:rsidR="004151CD" w:rsidRPr="00D200F0">
        <w:rPr>
          <w:rFonts w:ascii="Times New Roman" w:hAnsi="Times New Roman" w:cs="Times New Roman"/>
          <w:sz w:val="28"/>
          <w:szCs w:val="28"/>
        </w:rPr>
        <w:t xml:space="preserve"> рублей в зависимости степени опасности неисправности для других участников дорожного движения.</w:t>
      </w:r>
    </w:p>
    <w:p w14:paraId="4A67D5FC" w14:textId="349403E6" w:rsidR="002B3A3C" w:rsidRPr="00D200F0" w:rsidRDefault="002B3A3C" w:rsidP="00081991">
      <w:pPr>
        <w:pStyle w:val="a3"/>
        <w:numPr>
          <w:ilvl w:val="0"/>
          <w:numId w:val="12"/>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lastRenderedPageBreak/>
        <w:t>Внести в ст. 12.12 КоАП РФ пункты 1.1, 1.2, со следующим содержанием:</w:t>
      </w:r>
    </w:p>
    <w:p w14:paraId="5DFBB0D3" w14:textId="3898AA54" w:rsidR="002B3A3C" w:rsidRPr="00D200F0" w:rsidRDefault="002B3A3C" w:rsidP="002B3A3C">
      <w:pPr>
        <w:pStyle w:val="a3"/>
        <w:numPr>
          <w:ilvl w:val="1"/>
          <w:numId w:val="30"/>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Проезд </w:t>
      </w:r>
      <w:r w:rsidR="005F3B5C" w:rsidRPr="00D200F0">
        <w:rPr>
          <w:rFonts w:ascii="Times New Roman" w:hAnsi="Times New Roman" w:cs="Times New Roman"/>
          <w:sz w:val="28"/>
          <w:szCs w:val="28"/>
        </w:rPr>
        <w:t xml:space="preserve">беспилотного автомобиля </w:t>
      </w:r>
      <w:r w:rsidRPr="00D200F0">
        <w:rPr>
          <w:rFonts w:ascii="Times New Roman" w:hAnsi="Times New Roman" w:cs="Times New Roman"/>
          <w:sz w:val="28"/>
          <w:szCs w:val="28"/>
        </w:rPr>
        <w:t>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влечёт наложение административного штрафа на:</w:t>
      </w:r>
    </w:p>
    <w:p w14:paraId="2CB33CFB" w14:textId="4BED2077" w:rsidR="002B3A3C" w:rsidRPr="00D200F0" w:rsidRDefault="002B3A3C" w:rsidP="002B3A3C">
      <w:pPr>
        <w:pStyle w:val="a3"/>
        <w:numPr>
          <w:ilvl w:val="0"/>
          <w:numId w:val="31"/>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Производителя беспилотного автомобиля</w:t>
      </w:r>
      <w:r w:rsidR="00945C03" w:rsidRPr="00D200F0">
        <w:rPr>
          <w:rStyle w:val="aa"/>
          <w:rFonts w:ascii="Times New Roman" w:hAnsi="Times New Roman" w:cs="Times New Roman"/>
          <w:sz w:val="28"/>
          <w:szCs w:val="28"/>
        </w:rPr>
        <w:footnoteReference w:id="1"/>
      </w:r>
      <w:r w:rsidRPr="00D200F0">
        <w:rPr>
          <w:rFonts w:ascii="Times New Roman" w:hAnsi="Times New Roman" w:cs="Times New Roman"/>
          <w:sz w:val="28"/>
          <w:szCs w:val="28"/>
        </w:rPr>
        <w:t>, если проезд на запрещающий сигнал светофора был осуществлён из-за проблем в программном обеспечении, возникших по вине производителя</w:t>
      </w:r>
      <w:r w:rsidR="005F3B5C" w:rsidRPr="00D200F0">
        <w:rPr>
          <w:rFonts w:ascii="Times New Roman" w:hAnsi="Times New Roman" w:cs="Times New Roman"/>
          <w:sz w:val="28"/>
          <w:szCs w:val="28"/>
        </w:rPr>
        <w:t xml:space="preserve">, в размере </w:t>
      </w:r>
      <w:r w:rsidR="0080233A">
        <w:rPr>
          <w:rFonts w:ascii="Times New Roman" w:hAnsi="Times New Roman" w:cs="Times New Roman"/>
          <w:sz w:val="28"/>
          <w:szCs w:val="28"/>
        </w:rPr>
        <w:t>двух тысяч пятисот</w:t>
      </w:r>
      <w:r w:rsidR="005F3B5C" w:rsidRPr="00D200F0">
        <w:rPr>
          <w:rFonts w:ascii="Times New Roman" w:hAnsi="Times New Roman" w:cs="Times New Roman"/>
          <w:sz w:val="28"/>
          <w:szCs w:val="28"/>
        </w:rPr>
        <w:t xml:space="preserve"> </w:t>
      </w:r>
      <w:r w:rsidRPr="00D200F0">
        <w:rPr>
          <w:rFonts w:ascii="Times New Roman" w:hAnsi="Times New Roman" w:cs="Times New Roman"/>
          <w:sz w:val="28"/>
          <w:szCs w:val="28"/>
        </w:rPr>
        <w:t>рублей;</w:t>
      </w:r>
    </w:p>
    <w:p w14:paraId="521CA588" w14:textId="131C7EC5" w:rsidR="002B3A3C" w:rsidRPr="00D200F0" w:rsidRDefault="001C34AD" w:rsidP="002B3A3C">
      <w:pPr>
        <w:pStyle w:val="a3"/>
        <w:numPr>
          <w:ilvl w:val="0"/>
          <w:numId w:val="31"/>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Собственника</w:t>
      </w:r>
      <w:r w:rsidR="002B3A3C" w:rsidRPr="00D200F0">
        <w:rPr>
          <w:rFonts w:ascii="Times New Roman" w:hAnsi="Times New Roman" w:cs="Times New Roman"/>
          <w:sz w:val="28"/>
          <w:szCs w:val="28"/>
        </w:rPr>
        <w:t xml:space="preserve"> беспилотного автомобиля</w:t>
      </w:r>
      <w:r w:rsidR="00945C03" w:rsidRPr="00D200F0">
        <w:rPr>
          <w:rStyle w:val="aa"/>
          <w:rFonts w:ascii="Times New Roman" w:hAnsi="Times New Roman" w:cs="Times New Roman"/>
          <w:sz w:val="28"/>
          <w:szCs w:val="28"/>
        </w:rPr>
        <w:footnoteReference w:id="2"/>
      </w:r>
      <w:r w:rsidR="002B3A3C" w:rsidRPr="00D200F0">
        <w:rPr>
          <w:rFonts w:ascii="Times New Roman" w:hAnsi="Times New Roman" w:cs="Times New Roman"/>
          <w:sz w:val="28"/>
          <w:szCs w:val="28"/>
        </w:rPr>
        <w:t>, если проблемы в программном обеспечении автомобиля возникли по</w:t>
      </w:r>
      <w:r w:rsidR="00945C03" w:rsidRPr="00D200F0">
        <w:rPr>
          <w:rFonts w:ascii="Times New Roman" w:hAnsi="Times New Roman" w:cs="Times New Roman"/>
          <w:sz w:val="28"/>
          <w:szCs w:val="28"/>
        </w:rPr>
        <w:t xml:space="preserve"> вине владельца автомобиля из-за</w:t>
      </w:r>
      <w:r w:rsidR="002B3A3C" w:rsidRPr="00D200F0">
        <w:rPr>
          <w:rFonts w:ascii="Times New Roman" w:hAnsi="Times New Roman" w:cs="Times New Roman"/>
          <w:sz w:val="28"/>
          <w:szCs w:val="28"/>
        </w:rPr>
        <w:t xml:space="preserve"> несвоевременного прохождения технического осмотра, утаивания неисправностей, вмешательства в программное обеспечение</w:t>
      </w:r>
      <w:r w:rsidR="0080233A">
        <w:rPr>
          <w:rFonts w:ascii="Times New Roman" w:hAnsi="Times New Roman" w:cs="Times New Roman"/>
          <w:sz w:val="28"/>
          <w:szCs w:val="28"/>
        </w:rPr>
        <w:t xml:space="preserve">, в размере одной тысячи </w:t>
      </w:r>
      <w:r w:rsidR="002B3A3C" w:rsidRPr="00D200F0">
        <w:rPr>
          <w:rFonts w:ascii="Times New Roman" w:hAnsi="Times New Roman" w:cs="Times New Roman"/>
          <w:sz w:val="28"/>
          <w:szCs w:val="28"/>
        </w:rPr>
        <w:t>рублей;</w:t>
      </w:r>
    </w:p>
    <w:p w14:paraId="6D8E92C2" w14:textId="4E310D46" w:rsidR="002B3A3C" w:rsidRPr="00D200F0" w:rsidRDefault="002B3A3C" w:rsidP="002B3A3C">
      <w:pPr>
        <w:pStyle w:val="a3"/>
        <w:numPr>
          <w:ilvl w:val="0"/>
          <w:numId w:val="31"/>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Собственник</w:t>
      </w:r>
      <w:r w:rsidR="001C34AD" w:rsidRPr="00D200F0">
        <w:rPr>
          <w:rFonts w:ascii="Times New Roman" w:hAnsi="Times New Roman" w:cs="Times New Roman"/>
          <w:sz w:val="28"/>
          <w:szCs w:val="28"/>
        </w:rPr>
        <w:t>а</w:t>
      </w:r>
      <w:r w:rsidRPr="00D200F0">
        <w:rPr>
          <w:rFonts w:ascii="Times New Roman" w:hAnsi="Times New Roman" w:cs="Times New Roman"/>
          <w:sz w:val="28"/>
          <w:szCs w:val="28"/>
        </w:rPr>
        <w:t xml:space="preserve"> автомобиля или иное лицо, находящееся за рулём беспилотного автомобиля, если автомобиль не находился в беспилотном режиме</w:t>
      </w:r>
      <w:r w:rsidR="005F3B5C" w:rsidRPr="00D200F0">
        <w:rPr>
          <w:rFonts w:ascii="Times New Roman" w:hAnsi="Times New Roman" w:cs="Times New Roman"/>
          <w:sz w:val="28"/>
          <w:szCs w:val="28"/>
        </w:rPr>
        <w:t xml:space="preserve">, в размере </w:t>
      </w:r>
      <w:r w:rsidR="0080233A">
        <w:rPr>
          <w:rFonts w:ascii="Times New Roman" w:hAnsi="Times New Roman" w:cs="Times New Roman"/>
          <w:sz w:val="28"/>
          <w:szCs w:val="28"/>
        </w:rPr>
        <w:t>одной тысячи</w:t>
      </w:r>
      <w:r w:rsidRPr="00D200F0">
        <w:rPr>
          <w:rFonts w:ascii="Times New Roman" w:hAnsi="Times New Roman" w:cs="Times New Roman"/>
          <w:sz w:val="28"/>
          <w:szCs w:val="28"/>
        </w:rPr>
        <w:t xml:space="preserve"> рублей;</w:t>
      </w:r>
    </w:p>
    <w:p w14:paraId="09849767" w14:textId="3938C5FD" w:rsidR="002B3A3C" w:rsidRPr="00D200F0" w:rsidRDefault="002B3A3C" w:rsidP="002B3A3C">
      <w:pPr>
        <w:pStyle w:val="a3"/>
        <w:numPr>
          <w:ilvl w:val="0"/>
          <w:numId w:val="31"/>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Лицо или группа лиц, о</w:t>
      </w:r>
      <w:r w:rsidR="005F3B5C" w:rsidRPr="00D200F0">
        <w:rPr>
          <w:rFonts w:ascii="Times New Roman" w:hAnsi="Times New Roman" w:cs="Times New Roman"/>
          <w:sz w:val="28"/>
          <w:szCs w:val="28"/>
        </w:rPr>
        <w:t>существляющие техническое обслуживание</w:t>
      </w:r>
      <w:r w:rsidRPr="00D200F0">
        <w:rPr>
          <w:rFonts w:ascii="Times New Roman" w:hAnsi="Times New Roman" w:cs="Times New Roman"/>
          <w:sz w:val="28"/>
          <w:szCs w:val="28"/>
        </w:rPr>
        <w:t xml:space="preserve"> беспилотного автомоби</w:t>
      </w:r>
      <w:r w:rsidR="005F3B5C" w:rsidRPr="00D200F0">
        <w:rPr>
          <w:rFonts w:ascii="Times New Roman" w:hAnsi="Times New Roman" w:cs="Times New Roman"/>
          <w:sz w:val="28"/>
          <w:szCs w:val="28"/>
        </w:rPr>
        <w:t>ля, если</w:t>
      </w:r>
      <w:r w:rsidRPr="00D200F0">
        <w:rPr>
          <w:rFonts w:ascii="Times New Roman" w:hAnsi="Times New Roman" w:cs="Times New Roman"/>
          <w:sz w:val="28"/>
          <w:szCs w:val="28"/>
        </w:rPr>
        <w:t xml:space="preserve"> </w:t>
      </w:r>
      <w:r w:rsidR="005F3B5C" w:rsidRPr="00D200F0">
        <w:rPr>
          <w:rFonts w:ascii="Times New Roman" w:hAnsi="Times New Roman" w:cs="Times New Roman"/>
          <w:sz w:val="28"/>
          <w:szCs w:val="28"/>
        </w:rPr>
        <w:t xml:space="preserve">при проверке технического состояния </w:t>
      </w:r>
      <w:r w:rsidRPr="00D200F0">
        <w:rPr>
          <w:rFonts w:ascii="Times New Roman" w:hAnsi="Times New Roman" w:cs="Times New Roman"/>
          <w:sz w:val="28"/>
          <w:szCs w:val="28"/>
        </w:rPr>
        <w:t>была проигнорирована неисправность</w:t>
      </w:r>
      <w:r w:rsidR="005F3B5C" w:rsidRPr="00D200F0">
        <w:rPr>
          <w:rFonts w:ascii="Times New Roman" w:hAnsi="Times New Roman" w:cs="Times New Roman"/>
          <w:sz w:val="28"/>
          <w:szCs w:val="28"/>
        </w:rPr>
        <w:t xml:space="preserve"> или был выполнен некачественный ремонт, </w:t>
      </w:r>
      <w:r w:rsidR="005F3B5C" w:rsidRPr="00D200F0">
        <w:rPr>
          <w:rFonts w:ascii="Times New Roman" w:hAnsi="Times New Roman" w:cs="Times New Roman"/>
          <w:sz w:val="28"/>
          <w:szCs w:val="28"/>
        </w:rPr>
        <w:lastRenderedPageBreak/>
        <w:t xml:space="preserve">повлекший возникновение неисправности, в размере </w:t>
      </w:r>
      <w:r w:rsidR="0080233A">
        <w:rPr>
          <w:rFonts w:ascii="Times New Roman" w:hAnsi="Times New Roman" w:cs="Times New Roman"/>
          <w:sz w:val="28"/>
          <w:szCs w:val="28"/>
        </w:rPr>
        <w:t>двух тысяч</w:t>
      </w:r>
      <w:r w:rsidR="001C34AD" w:rsidRPr="00D200F0">
        <w:rPr>
          <w:rFonts w:ascii="Times New Roman" w:hAnsi="Times New Roman" w:cs="Times New Roman"/>
          <w:sz w:val="28"/>
          <w:szCs w:val="28"/>
        </w:rPr>
        <w:t xml:space="preserve"> рублей;</w:t>
      </w:r>
    </w:p>
    <w:p w14:paraId="2FF98B40" w14:textId="542EE259" w:rsidR="001C34AD" w:rsidRPr="00D200F0" w:rsidRDefault="001C34AD" w:rsidP="002B3A3C">
      <w:pPr>
        <w:pStyle w:val="a3"/>
        <w:numPr>
          <w:ilvl w:val="0"/>
          <w:numId w:val="31"/>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На собственника беспилотного автомобиля или иное лицо, находящееся в салоне беспилотного автомобиля, имеющее водительское удостоверение и способное повлиять на ситуацию</w:t>
      </w:r>
      <w:r w:rsidR="00945C03" w:rsidRPr="00D200F0">
        <w:rPr>
          <w:rStyle w:val="aa"/>
          <w:rFonts w:ascii="Times New Roman" w:hAnsi="Times New Roman" w:cs="Times New Roman"/>
          <w:sz w:val="28"/>
          <w:szCs w:val="28"/>
        </w:rPr>
        <w:footnoteReference w:id="3"/>
      </w:r>
      <w:r w:rsidRPr="00D200F0">
        <w:rPr>
          <w:rFonts w:ascii="Times New Roman" w:hAnsi="Times New Roman" w:cs="Times New Roman"/>
          <w:sz w:val="28"/>
          <w:szCs w:val="28"/>
        </w:rPr>
        <w:t xml:space="preserve">, в размере </w:t>
      </w:r>
      <w:r w:rsidR="0080233A">
        <w:rPr>
          <w:rFonts w:ascii="Times New Roman" w:hAnsi="Times New Roman" w:cs="Times New Roman"/>
          <w:sz w:val="28"/>
          <w:szCs w:val="28"/>
        </w:rPr>
        <w:t xml:space="preserve">оной тысячи </w:t>
      </w:r>
      <w:r w:rsidRPr="00D200F0">
        <w:rPr>
          <w:rFonts w:ascii="Times New Roman" w:hAnsi="Times New Roman" w:cs="Times New Roman"/>
          <w:sz w:val="28"/>
          <w:szCs w:val="28"/>
        </w:rPr>
        <w:t>рублей.</w:t>
      </w:r>
    </w:p>
    <w:p w14:paraId="46B2EFCC" w14:textId="712727C0" w:rsidR="005F3B5C" w:rsidRPr="00D200F0" w:rsidRDefault="005F3B5C" w:rsidP="00E3773C">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2.2 Невыполнение Правил дорожного движения об остановке перед стоп</w:t>
      </w:r>
      <w:r w:rsidR="00E3773C" w:rsidRPr="00D200F0">
        <w:rPr>
          <w:rFonts w:ascii="Times New Roman" w:hAnsi="Times New Roman" w:cs="Times New Roman"/>
          <w:sz w:val="28"/>
          <w:szCs w:val="28"/>
        </w:rPr>
        <w:t>-</w:t>
      </w:r>
      <w:r w:rsidRPr="00D200F0">
        <w:rPr>
          <w:rFonts w:ascii="Times New Roman" w:hAnsi="Times New Roman" w:cs="Times New Roman"/>
          <w:sz w:val="28"/>
          <w:szCs w:val="28"/>
        </w:rPr>
        <w:t>линией, обозначенной дорожными знаками или разметкой проезжей части дороги, при запрещающем сигнале светофора или запрещающем жесте регулировщика, влечёт наложение административного штрафа на:</w:t>
      </w:r>
    </w:p>
    <w:p w14:paraId="374667EB" w14:textId="2C3A9652" w:rsidR="005F3B5C" w:rsidRPr="00D200F0" w:rsidRDefault="005F3B5C" w:rsidP="005F3B5C">
      <w:pPr>
        <w:pStyle w:val="a3"/>
        <w:numPr>
          <w:ilvl w:val="0"/>
          <w:numId w:val="35"/>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Производителя беспилотного автомоб</w:t>
      </w:r>
      <w:r w:rsidR="001C34AD" w:rsidRPr="00D200F0">
        <w:rPr>
          <w:rFonts w:ascii="Times New Roman" w:hAnsi="Times New Roman" w:cs="Times New Roman"/>
          <w:sz w:val="28"/>
          <w:szCs w:val="28"/>
        </w:rPr>
        <w:t>иля</w:t>
      </w:r>
      <w:r w:rsidR="00945C03" w:rsidRPr="00D200F0">
        <w:rPr>
          <w:rStyle w:val="aa"/>
          <w:rFonts w:ascii="Times New Roman" w:hAnsi="Times New Roman" w:cs="Times New Roman"/>
          <w:sz w:val="28"/>
          <w:szCs w:val="28"/>
        </w:rPr>
        <w:footnoteReference w:id="4"/>
      </w:r>
      <w:r w:rsidR="001C34AD" w:rsidRPr="00D200F0">
        <w:rPr>
          <w:rFonts w:ascii="Times New Roman" w:hAnsi="Times New Roman" w:cs="Times New Roman"/>
          <w:sz w:val="28"/>
          <w:szCs w:val="28"/>
        </w:rPr>
        <w:t>, если невыполнение Правил дорожного движения об остановке перед стоп</w:t>
      </w:r>
      <w:r w:rsidR="00E3773C" w:rsidRPr="00D200F0">
        <w:rPr>
          <w:rFonts w:ascii="Times New Roman" w:hAnsi="Times New Roman" w:cs="Times New Roman"/>
          <w:sz w:val="28"/>
          <w:szCs w:val="28"/>
        </w:rPr>
        <w:t>-</w:t>
      </w:r>
      <w:r w:rsidR="001C34AD" w:rsidRPr="00D200F0">
        <w:rPr>
          <w:rFonts w:ascii="Times New Roman" w:hAnsi="Times New Roman" w:cs="Times New Roman"/>
          <w:sz w:val="28"/>
          <w:szCs w:val="28"/>
        </w:rPr>
        <w:t xml:space="preserve">линией, обозначенной дорожными знаками или разметкой проезжей части дороги, при запрещающем сигнале светофора или запрещающем жесте регулировщика </w:t>
      </w:r>
      <w:r w:rsidRPr="00D200F0">
        <w:rPr>
          <w:rFonts w:ascii="Times New Roman" w:hAnsi="Times New Roman" w:cs="Times New Roman"/>
          <w:sz w:val="28"/>
          <w:szCs w:val="28"/>
        </w:rPr>
        <w:t xml:space="preserve">из-за проблем в программном обеспечении, возникших по вине производителя, в размере </w:t>
      </w:r>
      <w:r w:rsidR="0080233A">
        <w:rPr>
          <w:rFonts w:ascii="Times New Roman" w:hAnsi="Times New Roman" w:cs="Times New Roman"/>
          <w:sz w:val="28"/>
          <w:szCs w:val="28"/>
        </w:rPr>
        <w:t xml:space="preserve">двух тысяч </w:t>
      </w:r>
      <w:r w:rsidRPr="00D200F0">
        <w:rPr>
          <w:rFonts w:ascii="Times New Roman" w:hAnsi="Times New Roman" w:cs="Times New Roman"/>
          <w:sz w:val="28"/>
          <w:szCs w:val="28"/>
        </w:rPr>
        <w:t>рублей;</w:t>
      </w:r>
    </w:p>
    <w:p w14:paraId="75EEDF09" w14:textId="6357E007" w:rsidR="005F3B5C" w:rsidRPr="00D200F0" w:rsidRDefault="001C34AD" w:rsidP="005F3B5C">
      <w:pPr>
        <w:pStyle w:val="a3"/>
        <w:numPr>
          <w:ilvl w:val="0"/>
          <w:numId w:val="35"/>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Собственник</w:t>
      </w:r>
      <w:r w:rsidR="005F3B5C" w:rsidRPr="00D200F0">
        <w:rPr>
          <w:rFonts w:ascii="Times New Roman" w:hAnsi="Times New Roman" w:cs="Times New Roman"/>
          <w:sz w:val="28"/>
          <w:szCs w:val="28"/>
        </w:rPr>
        <w:t xml:space="preserve"> беспилотного автомобиля</w:t>
      </w:r>
      <w:r w:rsidR="00945C03" w:rsidRPr="00D200F0">
        <w:rPr>
          <w:rStyle w:val="aa"/>
          <w:rFonts w:ascii="Times New Roman" w:hAnsi="Times New Roman" w:cs="Times New Roman"/>
          <w:sz w:val="28"/>
          <w:szCs w:val="28"/>
        </w:rPr>
        <w:footnoteReference w:id="5"/>
      </w:r>
      <w:r w:rsidR="005F3B5C" w:rsidRPr="00D200F0">
        <w:rPr>
          <w:rFonts w:ascii="Times New Roman" w:hAnsi="Times New Roman" w:cs="Times New Roman"/>
          <w:sz w:val="28"/>
          <w:szCs w:val="28"/>
        </w:rPr>
        <w:t>, если проблемы в программном обеспечении автомобиля возникли по вине владельца автомобиля из-за несвоевременного прохождения технического осмотра, утаивания неисправностей, вмешательства в программное обеспечение</w:t>
      </w:r>
      <w:r w:rsidR="0080233A">
        <w:rPr>
          <w:rFonts w:ascii="Times New Roman" w:hAnsi="Times New Roman" w:cs="Times New Roman"/>
          <w:sz w:val="28"/>
          <w:szCs w:val="28"/>
        </w:rPr>
        <w:t>, в размере</w:t>
      </w:r>
      <w:r w:rsidR="005F3B5C" w:rsidRPr="00D200F0">
        <w:rPr>
          <w:rFonts w:ascii="Times New Roman" w:hAnsi="Times New Roman" w:cs="Times New Roman"/>
          <w:sz w:val="28"/>
          <w:szCs w:val="28"/>
        </w:rPr>
        <w:t xml:space="preserve"> </w:t>
      </w:r>
      <w:r w:rsidR="0080233A">
        <w:rPr>
          <w:rFonts w:ascii="Times New Roman" w:hAnsi="Times New Roman" w:cs="Times New Roman"/>
          <w:sz w:val="28"/>
          <w:szCs w:val="28"/>
        </w:rPr>
        <w:t xml:space="preserve">восьмисот </w:t>
      </w:r>
      <w:r w:rsidR="005F3B5C" w:rsidRPr="00D200F0">
        <w:rPr>
          <w:rFonts w:ascii="Times New Roman" w:hAnsi="Times New Roman" w:cs="Times New Roman"/>
          <w:sz w:val="28"/>
          <w:szCs w:val="28"/>
        </w:rPr>
        <w:t>рублей;</w:t>
      </w:r>
    </w:p>
    <w:p w14:paraId="39296FD3" w14:textId="7E000F4C" w:rsidR="005F3B5C" w:rsidRPr="00D200F0" w:rsidRDefault="005F3B5C" w:rsidP="005F3B5C">
      <w:pPr>
        <w:pStyle w:val="a3"/>
        <w:numPr>
          <w:ilvl w:val="0"/>
          <w:numId w:val="35"/>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Собственник автомобиля или иное лицо, находящееся за рулём беспилотного автомобиля, если автомобиль не находился в беспилотном режиме, в размере </w:t>
      </w:r>
      <w:r w:rsidR="0080233A">
        <w:rPr>
          <w:rFonts w:ascii="Times New Roman" w:hAnsi="Times New Roman" w:cs="Times New Roman"/>
          <w:sz w:val="28"/>
          <w:szCs w:val="28"/>
        </w:rPr>
        <w:t xml:space="preserve">восьмисот </w:t>
      </w:r>
      <w:r w:rsidRPr="00D200F0">
        <w:rPr>
          <w:rFonts w:ascii="Times New Roman" w:hAnsi="Times New Roman" w:cs="Times New Roman"/>
          <w:sz w:val="28"/>
          <w:szCs w:val="28"/>
        </w:rPr>
        <w:t>рублей;</w:t>
      </w:r>
    </w:p>
    <w:p w14:paraId="56D9891F" w14:textId="4D7E1784" w:rsidR="005F3B5C" w:rsidRPr="00D200F0" w:rsidRDefault="005F3B5C" w:rsidP="005F3B5C">
      <w:pPr>
        <w:pStyle w:val="a3"/>
        <w:numPr>
          <w:ilvl w:val="0"/>
          <w:numId w:val="35"/>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lastRenderedPageBreak/>
        <w:t xml:space="preserve">Лицо или группа лиц, осуществляющие техническое обслуживание беспилотного автомобиля, если при проверке технического состояния была проигнорирована неисправность или был выполнен некачественный ремонт, повлекший возникновение неисправности, в размере </w:t>
      </w:r>
      <w:r w:rsidR="0080233A">
        <w:rPr>
          <w:rFonts w:ascii="Times New Roman" w:hAnsi="Times New Roman" w:cs="Times New Roman"/>
          <w:sz w:val="28"/>
          <w:szCs w:val="28"/>
        </w:rPr>
        <w:t>одной тысячи пятисот</w:t>
      </w:r>
      <w:r w:rsidRPr="00D200F0">
        <w:rPr>
          <w:rFonts w:ascii="Times New Roman" w:hAnsi="Times New Roman" w:cs="Times New Roman"/>
          <w:sz w:val="28"/>
          <w:szCs w:val="28"/>
        </w:rPr>
        <w:t xml:space="preserve"> рублей.</w:t>
      </w:r>
    </w:p>
    <w:p w14:paraId="56590F67" w14:textId="1937EF5D" w:rsidR="00081991" w:rsidRPr="00D200F0" w:rsidRDefault="00081991" w:rsidP="00081991">
      <w:pPr>
        <w:pStyle w:val="a3"/>
        <w:numPr>
          <w:ilvl w:val="0"/>
          <w:numId w:val="12"/>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Вести в с</w:t>
      </w:r>
      <w:r w:rsidR="001C34AD" w:rsidRPr="00D200F0">
        <w:rPr>
          <w:rFonts w:ascii="Times New Roman" w:hAnsi="Times New Roman" w:cs="Times New Roman"/>
          <w:sz w:val="28"/>
          <w:szCs w:val="28"/>
        </w:rPr>
        <w:t>т. 12.16 п. 1.1, 2.1,</w:t>
      </w:r>
      <w:r w:rsidRPr="00D200F0">
        <w:rPr>
          <w:rFonts w:ascii="Times New Roman" w:hAnsi="Times New Roman" w:cs="Times New Roman"/>
          <w:sz w:val="28"/>
          <w:szCs w:val="28"/>
        </w:rPr>
        <w:t xml:space="preserve"> со следующим содержанием:</w:t>
      </w:r>
    </w:p>
    <w:p w14:paraId="64447F43" w14:textId="7DBB5146" w:rsidR="00081991" w:rsidRPr="00D200F0" w:rsidRDefault="00081991" w:rsidP="00081991">
      <w:pPr>
        <w:pStyle w:val="a3"/>
        <w:numPr>
          <w:ilvl w:val="1"/>
          <w:numId w:val="38"/>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Несоблюдение требований, предписанных дорожными знаками или разметкой проезжей части дороги, за исключением случаев, предусмотренных частями 2-7 и другими статьями настоящей главы, влечёт наложение административного штрафа на:</w:t>
      </w:r>
    </w:p>
    <w:p w14:paraId="57002985" w14:textId="007238D7" w:rsidR="00081991" w:rsidRPr="00D200F0" w:rsidRDefault="00081991" w:rsidP="00081991">
      <w:pPr>
        <w:pStyle w:val="a3"/>
        <w:numPr>
          <w:ilvl w:val="0"/>
          <w:numId w:val="39"/>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Производителя беспилотного автомобиля</w:t>
      </w:r>
      <w:r w:rsidR="00945C03" w:rsidRPr="00D200F0">
        <w:rPr>
          <w:rStyle w:val="aa"/>
          <w:rFonts w:ascii="Times New Roman" w:hAnsi="Times New Roman" w:cs="Times New Roman"/>
          <w:sz w:val="28"/>
          <w:szCs w:val="28"/>
        </w:rPr>
        <w:footnoteReference w:id="6"/>
      </w:r>
      <w:r w:rsidRPr="00D200F0">
        <w:rPr>
          <w:rFonts w:ascii="Times New Roman" w:hAnsi="Times New Roman" w:cs="Times New Roman"/>
          <w:sz w:val="28"/>
          <w:szCs w:val="28"/>
        </w:rPr>
        <w:t>, если несоблюдение требований, предписанных дорожными знаками или разметки проезжей части дороги произошло из-за проблем в программном или аппаратном</w:t>
      </w:r>
      <w:r w:rsidR="00802097" w:rsidRPr="00D200F0">
        <w:rPr>
          <w:rFonts w:ascii="Times New Roman" w:hAnsi="Times New Roman" w:cs="Times New Roman"/>
          <w:sz w:val="28"/>
          <w:szCs w:val="28"/>
        </w:rPr>
        <w:t xml:space="preserve"> </w:t>
      </w:r>
      <w:r w:rsidRPr="00D200F0">
        <w:rPr>
          <w:rFonts w:ascii="Times New Roman" w:hAnsi="Times New Roman" w:cs="Times New Roman"/>
          <w:sz w:val="28"/>
          <w:szCs w:val="28"/>
        </w:rPr>
        <w:t xml:space="preserve">обеспечении, возникших по вине производителя, в размере </w:t>
      </w:r>
      <w:r w:rsidR="0080233A">
        <w:rPr>
          <w:rFonts w:ascii="Times New Roman" w:hAnsi="Times New Roman" w:cs="Times New Roman"/>
          <w:sz w:val="28"/>
          <w:szCs w:val="28"/>
        </w:rPr>
        <w:t>одной тысячи пятисот</w:t>
      </w:r>
      <w:r w:rsidRPr="00D200F0">
        <w:rPr>
          <w:rFonts w:ascii="Times New Roman" w:hAnsi="Times New Roman" w:cs="Times New Roman"/>
          <w:sz w:val="28"/>
          <w:szCs w:val="28"/>
        </w:rPr>
        <w:t xml:space="preserve"> рублей;</w:t>
      </w:r>
    </w:p>
    <w:p w14:paraId="310505D1" w14:textId="67078B0C" w:rsidR="00081991" w:rsidRPr="00D200F0" w:rsidRDefault="001C34AD" w:rsidP="00081991">
      <w:pPr>
        <w:pStyle w:val="a3"/>
        <w:numPr>
          <w:ilvl w:val="0"/>
          <w:numId w:val="39"/>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Собственника</w:t>
      </w:r>
      <w:r w:rsidR="00081991" w:rsidRPr="00D200F0">
        <w:rPr>
          <w:rFonts w:ascii="Times New Roman" w:hAnsi="Times New Roman" w:cs="Times New Roman"/>
          <w:sz w:val="28"/>
          <w:szCs w:val="28"/>
        </w:rPr>
        <w:t xml:space="preserve"> беспилотного автомобиля</w:t>
      </w:r>
      <w:r w:rsidR="00945C03" w:rsidRPr="00D200F0">
        <w:rPr>
          <w:rStyle w:val="aa"/>
          <w:rFonts w:ascii="Times New Roman" w:hAnsi="Times New Roman" w:cs="Times New Roman"/>
          <w:sz w:val="28"/>
          <w:szCs w:val="28"/>
        </w:rPr>
        <w:footnoteReference w:id="7"/>
      </w:r>
      <w:r w:rsidR="00081991" w:rsidRPr="00D200F0">
        <w:rPr>
          <w:rFonts w:ascii="Times New Roman" w:hAnsi="Times New Roman" w:cs="Times New Roman"/>
          <w:sz w:val="28"/>
          <w:szCs w:val="28"/>
        </w:rPr>
        <w:t xml:space="preserve">, если проблемы в программном обеспечении автомобиля возникли по </w:t>
      </w:r>
      <w:r w:rsidR="00945C03" w:rsidRPr="00D200F0">
        <w:rPr>
          <w:rFonts w:ascii="Times New Roman" w:hAnsi="Times New Roman" w:cs="Times New Roman"/>
          <w:sz w:val="28"/>
          <w:szCs w:val="28"/>
        </w:rPr>
        <w:t xml:space="preserve">вине владельца автомобиля из-за </w:t>
      </w:r>
      <w:r w:rsidR="00081991" w:rsidRPr="00D200F0">
        <w:rPr>
          <w:rFonts w:ascii="Times New Roman" w:hAnsi="Times New Roman" w:cs="Times New Roman"/>
          <w:sz w:val="28"/>
          <w:szCs w:val="28"/>
        </w:rPr>
        <w:t>несвоевременного прохождения технического осмотра, утаивания неисправностей, вмешательства в программное обеспечение</w:t>
      </w:r>
      <w:r w:rsidR="0080233A">
        <w:rPr>
          <w:rFonts w:ascii="Times New Roman" w:hAnsi="Times New Roman" w:cs="Times New Roman"/>
          <w:sz w:val="28"/>
          <w:szCs w:val="28"/>
        </w:rPr>
        <w:t>, в размере</w:t>
      </w:r>
      <w:r w:rsidR="00081991" w:rsidRPr="00D200F0">
        <w:rPr>
          <w:rFonts w:ascii="Times New Roman" w:hAnsi="Times New Roman" w:cs="Times New Roman"/>
          <w:sz w:val="28"/>
          <w:szCs w:val="28"/>
        </w:rPr>
        <w:t xml:space="preserve"> </w:t>
      </w:r>
      <w:r w:rsidR="0080233A">
        <w:rPr>
          <w:rFonts w:ascii="Times New Roman" w:hAnsi="Times New Roman" w:cs="Times New Roman"/>
          <w:sz w:val="28"/>
          <w:szCs w:val="28"/>
        </w:rPr>
        <w:t>пятисот</w:t>
      </w:r>
      <w:r w:rsidR="00081991" w:rsidRPr="00D200F0">
        <w:rPr>
          <w:rFonts w:ascii="Times New Roman" w:hAnsi="Times New Roman" w:cs="Times New Roman"/>
          <w:sz w:val="28"/>
          <w:szCs w:val="28"/>
        </w:rPr>
        <w:t xml:space="preserve"> рублей;</w:t>
      </w:r>
    </w:p>
    <w:p w14:paraId="49AF2A8D" w14:textId="49EBCC4D" w:rsidR="00081991" w:rsidRPr="00D200F0" w:rsidRDefault="00081991" w:rsidP="00081991">
      <w:pPr>
        <w:pStyle w:val="a3"/>
        <w:numPr>
          <w:ilvl w:val="0"/>
          <w:numId w:val="39"/>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Собственника автомобиля или иное лицо, находящееся за рулём беспилотного автомобиля, если автомобиль не находился в беспилотном режиме, в </w:t>
      </w:r>
      <w:r w:rsidR="0080233A">
        <w:rPr>
          <w:rFonts w:ascii="Times New Roman" w:hAnsi="Times New Roman" w:cs="Times New Roman"/>
          <w:sz w:val="28"/>
          <w:szCs w:val="28"/>
        </w:rPr>
        <w:t xml:space="preserve">размере пятисот </w:t>
      </w:r>
      <w:r w:rsidRPr="00D200F0">
        <w:rPr>
          <w:rFonts w:ascii="Times New Roman" w:hAnsi="Times New Roman" w:cs="Times New Roman"/>
          <w:sz w:val="28"/>
          <w:szCs w:val="28"/>
        </w:rPr>
        <w:t>рублей;</w:t>
      </w:r>
    </w:p>
    <w:p w14:paraId="56937C20" w14:textId="636DF7C5" w:rsidR="00081991" w:rsidRPr="00D200F0" w:rsidRDefault="00081991" w:rsidP="00081991">
      <w:pPr>
        <w:pStyle w:val="a3"/>
        <w:numPr>
          <w:ilvl w:val="0"/>
          <w:numId w:val="39"/>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Лицо или группа лиц, осуществляющие техническое обслуживание беспилотного автомобиля, если при проверке технического состояния была проигнорирована неисправность </w:t>
      </w:r>
      <w:r w:rsidRPr="00D200F0">
        <w:rPr>
          <w:rFonts w:ascii="Times New Roman" w:hAnsi="Times New Roman" w:cs="Times New Roman"/>
          <w:sz w:val="28"/>
          <w:szCs w:val="28"/>
        </w:rPr>
        <w:lastRenderedPageBreak/>
        <w:t xml:space="preserve">или был выполнен некачественный ремонт, повлекший возникновение неисправности, в размере </w:t>
      </w:r>
      <w:r w:rsidR="0080233A">
        <w:rPr>
          <w:rFonts w:ascii="Times New Roman" w:hAnsi="Times New Roman" w:cs="Times New Roman"/>
          <w:sz w:val="28"/>
          <w:szCs w:val="28"/>
        </w:rPr>
        <w:t>одной тысячи</w:t>
      </w:r>
      <w:r w:rsidRPr="00D200F0">
        <w:rPr>
          <w:rFonts w:ascii="Times New Roman" w:hAnsi="Times New Roman" w:cs="Times New Roman"/>
          <w:sz w:val="28"/>
          <w:szCs w:val="28"/>
        </w:rPr>
        <w:t xml:space="preserve"> рублей.</w:t>
      </w:r>
    </w:p>
    <w:p w14:paraId="065E1650" w14:textId="4B2EF6A4" w:rsidR="00081991" w:rsidRPr="00D200F0" w:rsidRDefault="00802097" w:rsidP="00945C03">
      <w:pPr>
        <w:pStyle w:val="a3"/>
        <w:spacing w:line="360" w:lineRule="auto"/>
        <w:ind w:left="805" w:hanging="340"/>
        <w:jc w:val="both"/>
        <w:rPr>
          <w:rFonts w:ascii="Times New Roman" w:hAnsi="Times New Roman" w:cs="Times New Roman"/>
          <w:sz w:val="28"/>
          <w:szCs w:val="28"/>
        </w:rPr>
      </w:pPr>
      <w:r w:rsidRPr="00D200F0">
        <w:rPr>
          <w:rFonts w:ascii="Times New Roman" w:hAnsi="Times New Roman" w:cs="Times New Roman"/>
          <w:sz w:val="28"/>
          <w:szCs w:val="28"/>
        </w:rPr>
        <w:t>2.1 Поворот налево или разворот в нарушение требований, предписанных дорожными знаками или разметкой проезжей части дороги, влечёт наложение административного штрафа на:</w:t>
      </w:r>
    </w:p>
    <w:p w14:paraId="7F23352F" w14:textId="506635C2" w:rsidR="00802097" w:rsidRPr="00D200F0" w:rsidRDefault="00802097" w:rsidP="00802097">
      <w:pPr>
        <w:pStyle w:val="a3"/>
        <w:numPr>
          <w:ilvl w:val="0"/>
          <w:numId w:val="41"/>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Производителя беспилотного автомобиля</w:t>
      </w:r>
      <w:r w:rsidR="00945C03" w:rsidRPr="00D200F0">
        <w:rPr>
          <w:rStyle w:val="aa"/>
          <w:rFonts w:ascii="Times New Roman" w:hAnsi="Times New Roman" w:cs="Times New Roman"/>
          <w:sz w:val="28"/>
          <w:szCs w:val="28"/>
        </w:rPr>
        <w:footnoteReference w:id="8"/>
      </w:r>
      <w:r w:rsidRPr="00D200F0">
        <w:rPr>
          <w:rFonts w:ascii="Times New Roman" w:hAnsi="Times New Roman" w:cs="Times New Roman"/>
          <w:sz w:val="28"/>
          <w:szCs w:val="28"/>
        </w:rPr>
        <w:t>, если поворот налево или разворот в нарушение требований, предписанных дорожными знаками или разметкой дороги</w:t>
      </w:r>
      <w:r w:rsidR="00EF1522" w:rsidRPr="00D200F0">
        <w:rPr>
          <w:rFonts w:ascii="Times New Roman" w:hAnsi="Times New Roman" w:cs="Times New Roman"/>
          <w:sz w:val="28"/>
          <w:szCs w:val="28"/>
        </w:rPr>
        <w:t>,</w:t>
      </w:r>
      <w:r w:rsidRPr="00D200F0">
        <w:rPr>
          <w:rFonts w:ascii="Times New Roman" w:hAnsi="Times New Roman" w:cs="Times New Roman"/>
          <w:sz w:val="28"/>
          <w:szCs w:val="28"/>
        </w:rPr>
        <w:t xml:space="preserve"> произошел из-за проблем в программном или аппаратном обеспечении, возникших по вине производителя, в размере</w:t>
      </w:r>
      <w:r w:rsidR="001C34AD" w:rsidRPr="00D200F0">
        <w:rPr>
          <w:rFonts w:ascii="Times New Roman" w:hAnsi="Times New Roman" w:cs="Times New Roman"/>
          <w:sz w:val="28"/>
          <w:szCs w:val="28"/>
        </w:rPr>
        <w:t xml:space="preserve"> до </w:t>
      </w:r>
      <w:r w:rsidR="0080233A">
        <w:rPr>
          <w:rFonts w:ascii="Times New Roman" w:hAnsi="Times New Roman" w:cs="Times New Roman"/>
          <w:sz w:val="28"/>
          <w:szCs w:val="28"/>
        </w:rPr>
        <w:t>пяти тысяч</w:t>
      </w:r>
      <w:r w:rsidR="001C34AD" w:rsidRPr="00D200F0">
        <w:rPr>
          <w:rFonts w:ascii="Times New Roman" w:hAnsi="Times New Roman" w:cs="Times New Roman"/>
          <w:sz w:val="28"/>
          <w:szCs w:val="28"/>
        </w:rPr>
        <w:t xml:space="preserve"> </w:t>
      </w:r>
      <w:r w:rsidRPr="00D200F0">
        <w:rPr>
          <w:rFonts w:ascii="Times New Roman" w:hAnsi="Times New Roman" w:cs="Times New Roman"/>
          <w:sz w:val="28"/>
          <w:szCs w:val="28"/>
        </w:rPr>
        <w:t>рублей;</w:t>
      </w:r>
    </w:p>
    <w:p w14:paraId="5E48C85E" w14:textId="5203E976" w:rsidR="00802097" w:rsidRPr="00D200F0" w:rsidRDefault="001C34AD" w:rsidP="00802097">
      <w:pPr>
        <w:pStyle w:val="a3"/>
        <w:numPr>
          <w:ilvl w:val="0"/>
          <w:numId w:val="41"/>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Собственник</w:t>
      </w:r>
      <w:r w:rsidR="00802097" w:rsidRPr="00D200F0">
        <w:rPr>
          <w:rFonts w:ascii="Times New Roman" w:hAnsi="Times New Roman" w:cs="Times New Roman"/>
          <w:sz w:val="28"/>
          <w:szCs w:val="28"/>
        </w:rPr>
        <w:t xml:space="preserve"> беспилотного автомобиля, если проблемы в программном обеспечении автомобиля возникли по</w:t>
      </w:r>
      <w:r w:rsidRPr="00D200F0">
        <w:rPr>
          <w:rFonts w:ascii="Times New Roman" w:hAnsi="Times New Roman" w:cs="Times New Roman"/>
          <w:sz w:val="28"/>
          <w:szCs w:val="28"/>
        </w:rPr>
        <w:t xml:space="preserve"> вине владельца автомобиля из-за</w:t>
      </w:r>
      <w:r w:rsidR="00802097" w:rsidRPr="00D200F0">
        <w:rPr>
          <w:rFonts w:ascii="Times New Roman" w:hAnsi="Times New Roman" w:cs="Times New Roman"/>
          <w:sz w:val="28"/>
          <w:szCs w:val="28"/>
        </w:rPr>
        <w:t xml:space="preserve"> несвоевременного прохождения технического осмотра, утаивания неисправностей, вмешательства в программное обеспечение</w:t>
      </w:r>
      <w:r w:rsidR="0080233A">
        <w:rPr>
          <w:rFonts w:ascii="Times New Roman" w:hAnsi="Times New Roman" w:cs="Times New Roman"/>
          <w:sz w:val="28"/>
          <w:szCs w:val="28"/>
        </w:rPr>
        <w:t>, в размере</w:t>
      </w:r>
      <w:r w:rsidRPr="00D200F0">
        <w:rPr>
          <w:rFonts w:ascii="Times New Roman" w:hAnsi="Times New Roman" w:cs="Times New Roman"/>
          <w:sz w:val="28"/>
          <w:szCs w:val="28"/>
        </w:rPr>
        <w:t xml:space="preserve"> до</w:t>
      </w:r>
      <w:r w:rsidR="0080233A">
        <w:rPr>
          <w:rFonts w:ascii="Times New Roman" w:hAnsi="Times New Roman" w:cs="Times New Roman"/>
          <w:sz w:val="28"/>
          <w:szCs w:val="28"/>
        </w:rPr>
        <w:t xml:space="preserve"> пяти тысяч</w:t>
      </w:r>
      <w:r w:rsidRPr="00D200F0">
        <w:rPr>
          <w:rFonts w:ascii="Times New Roman" w:hAnsi="Times New Roman" w:cs="Times New Roman"/>
          <w:sz w:val="28"/>
          <w:szCs w:val="28"/>
        </w:rPr>
        <w:t xml:space="preserve"> </w:t>
      </w:r>
      <w:r w:rsidR="00802097" w:rsidRPr="00D200F0">
        <w:rPr>
          <w:rFonts w:ascii="Times New Roman" w:hAnsi="Times New Roman" w:cs="Times New Roman"/>
          <w:sz w:val="28"/>
          <w:szCs w:val="28"/>
        </w:rPr>
        <w:t>рублей;</w:t>
      </w:r>
    </w:p>
    <w:p w14:paraId="69509D86" w14:textId="64746CAB" w:rsidR="00802097" w:rsidRPr="00D200F0" w:rsidRDefault="001C34AD" w:rsidP="00802097">
      <w:pPr>
        <w:pStyle w:val="a3"/>
        <w:numPr>
          <w:ilvl w:val="0"/>
          <w:numId w:val="41"/>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Собственника</w:t>
      </w:r>
      <w:r w:rsidR="00802097" w:rsidRPr="00D200F0">
        <w:rPr>
          <w:rFonts w:ascii="Times New Roman" w:hAnsi="Times New Roman" w:cs="Times New Roman"/>
          <w:sz w:val="28"/>
          <w:szCs w:val="28"/>
        </w:rPr>
        <w:t xml:space="preserve"> беспилотного автомобиля или иное лицо, находившееся в беспилотном автомобиле, имеющее водительское удостоверение и способное предотвратить совершение манёвра, нарушающего правила</w:t>
      </w:r>
      <w:r w:rsidR="00945C03" w:rsidRPr="00D200F0">
        <w:rPr>
          <w:rFonts w:ascii="Times New Roman" w:hAnsi="Times New Roman" w:cs="Times New Roman"/>
          <w:sz w:val="28"/>
          <w:szCs w:val="28"/>
        </w:rPr>
        <w:t xml:space="preserve"> дорожного движения</w:t>
      </w:r>
      <w:r w:rsidR="00945C03" w:rsidRPr="00D200F0">
        <w:rPr>
          <w:rStyle w:val="aa"/>
          <w:rFonts w:ascii="Times New Roman" w:hAnsi="Times New Roman" w:cs="Times New Roman"/>
          <w:sz w:val="28"/>
          <w:szCs w:val="28"/>
        </w:rPr>
        <w:footnoteReference w:id="9"/>
      </w:r>
      <w:r w:rsidR="00802097" w:rsidRPr="00D200F0">
        <w:rPr>
          <w:rFonts w:ascii="Times New Roman" w:hAnsi="Times New Roman" w:cs="Times New Roman"/>
          <w:sz w:val="28"/>
          <w:szCs w:val="28"/>
        </w:rPr>
        <w:t xml:space="preserve">, в размере от </w:t>
      </w:r>
      <w:r w:rsidR="0080233A">
        <w:rPr>
          <w:rFonts w:ascii="Times New Roman" w:hAnsi="Times New Roman" w:cs="Times New Roman"/>
          <w:sz w:val="28"/>
          <w:szCs w:val="28"/>
        </w:rPr>
        <w:t>одной тысячи</w:t>
      </w:r>
      <w:r w:rsidR="00802097" w:rsidRPr="00D200F0">
        <w:rPr>
          <w:rFonts w:ascii="Times New Roman" w:hAnsi="Times New Roman" w:cs="Times New Roman"/>
          <w:sz w:val="28"/>
          <w:szCs w:val="28"/>
        </w:rPr>
        <w:t xml:space="preserve"> до </w:t>
      </w:r>
      <w:r w:rsidR="0080233A">
        <w:rPr>
          <w:rFonts w:ascii="Times New Roman" w:hAnsi="Times New Roman" w:cs="Times New Roman"/>
          <w:sz w:val="28"/>
          <w:szCs w:val="28"/>
        </w:rPr>
        <w:t>одной тысячи пятисот</w:t>
      </w:r>
      <w:r w:rsidR="00802097" w:rsidRPr="00D200F0">
        <w:rPr>
          <w:rFonts w:ascii="Times New Roman" w:hAnsi="Times New Roman" w:cs="Times New Roman"/>
          <w:sz w:val="28"/>
          <w:szCs w:val="28"/>
        </w:rPr>
        <w:t xml:space="preserve"> рублей;</w:t>
      </w:r>
    </w:p>
    <w:p w14:paraId="214F48EE" w14:textId="0AAE51AA" w:rsidR="00802097" w:rsidRPr="00D200F0" w:rsidRDefault="00802097" w:rsidP="00802097">
      <w:pPr>
        <w:pStyle w:val="a3"/>
        <w:numPr>
          <w:ilvl w:val="0"/>
          <w:numId w:val="41"/>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Собственника автомобиля или иное лицо, находящееся за рулём беспилотного автомобиля, если автомобиль не находился в беспилотном режиме, в размере от </w:t>
      </w:r>
      <w:r w:rsidR="0080233A">
        <w:rPr>
          <w:rFonts w:ascii="Times New Roman" w:hAnsi="Times New Roman" w:cs="Times New Roman"/>
          <w:sz w:val="28"/>
          <w:szCs w:val="28"/>
        </w:rPr>
        <w:t xml:space="preserve">одной тысячи </w:t>
      </w:r>
      <w:r w:rsidRPr="00D200F0">
        <w:rPr>
          <w:rFonts w:ascii="Times New Roman" w:hAnsi="Times New Roman" w:cs="Times New Roman"/>
          <w:sz w:val="28"/>
          <w:szCs w:val="28"/>
        </w:rPr>
        <w:t xml:space="preserve">до </w:t>
      </w:r>
      <w:r w:rsidR="0080233A">
        <w:rPr>
          <w:rFonts w:ascii="Times New Roman" w:hAnsi="Times New Roman" w:cs="Times New Roman"/>
          <w:sz w:val="28"/>
          <w:szCs w:val="28"/>
        </w:rPr>
        <w:t>одной тысячи пятисот</w:t>
      </w:r>
      <w:r w:rsidRPr="00D200F0">
        <w:rPr>
          <w:rFonts w:ascii="Times New Roman" w:hAnsi="Times New Roman" w:cs="Times New Roman"/>
          <w:sz w:val="28"/>
          <w:szCs w:val="28"/>
        </w:rPr>
        <w:t xml:space="preserve"> рублей;</w:t>
      </w:r>
    </w:p>
    <w:p w14:paraId="56658B7C" w14:textId="26A5DD76" w:rsidR="00802097" w:rsidRPr="00D200F0" w:rsidRDefault="00802097" w:rsidP="00802097">
      <w:pPr>
        <w:pStyle w:val="a3"/>
        <w:numPr>
          <w:ilvl w:val="0"/>
          <w:numId w:val="41"/>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Лицо или группа лиц, осуществляющие техническое обслуживание беспилотного автомобиля, если при проверке технического состояния </w:t>
      </w:r>
      <w:r w:rsidRPr="00D200F0">
        <w:rPr>
          <w:rFonts w:ascii="Times New Roman" w:hAnsi="Times New Roman" w:cs="Times New Roman"/>
          <w:sz w:val="28"/>
          <w:szCs w:val="28"/>
        </w:rPr>
        <w:lastRenderedPageBreak/>
        <w:t>была проигнорирована неисправность или был выполнен некачественный ремонт, повлекший возникновение неисправности</w:t>
      </w:r>
      <w:r w:rsidR="001C34AD" w:rsidRPr="00D200F0">
        <w:rPr>
          <w:rFonts w:ascii="Times New Roman" w:hAnsi="Times New Roman" w:cs="Times New Roman"/>
          <w:sz w:val="28"/>
          <w:szCs w:val="28"/>
        </w:rPr>
        <w:t xml:space="preserve">, в размере до </w:t>
      </w:r>
      <w:r w:rsidR="0080233A">
        <w:rPr>
          <w:rFonts w:ascii="Times New Roman" w:hAnsi="Times New Roman" w:cs="Times New Roman"/>
          <w:sz w:val="28"/>
          <w:szCs w:val="28"/>
        </w:rPr>
        <w:t>пяти тысяч</w:t>
      </w:r>
      <w:r w:rsidRPr="00D200F0">
        <w:rPr>
          <w:rFonts w:ascii="Times New Roman" w:hAnsi="Times New Roman" w:cs="Times New Roman"/>
          <w:sz w:val="28"/>
          <w:szCs w:val="28"/>
        </w:rPr>
        <w:t xml:space="preserve"> рублей.</w:t>
      </w:r>
    </w:p>
    <w:p w14:paraId="087C27C9" w14:textId="265A105D" w:rsidR="00802097" w:rsidRPr="00D200F0" w:rsidRDefault="00802097" w:rsidP="00945C03">
      <w:pPr>
        <w:spacing w:line="360" w:lineRule="auto"/>
        <w:ind w:left="397" w:hanging="397"/>
        <w:jc w:val="both"/>
        <w:rPr>
          <w:rFonts w:ascii="Times New Roman" w:hAnsi="Times New Roman" w:cs="Times New Roman"/>
          <w:sz w:val="28"/>
          <w:szCs w:val="28"/>
        </w:rPr>
      </w:pPr>
      <w:r w:rsidRPr="00D200F0">
        <w:rPr>
          <w:rFonts w:ascii="Times New Roman" w:hAnsi="Times New Roman" w:cs="Times New Roman"/>
          <w:sz w:val="28"/>
          <w:szCs w:val="28"/>
        </w:rPr>
        <w:t>3.2 Движение беспилотного автомобиля во встречном направлении влечёт наложение административного штрафа на:</w:t>
      </w:r>
    </w:p>
    <w:p w14:paraId="215B30AB" w14:textId="2ADBD50F" w:rsidR="00802097" w:rsidRPr="00D200F0" w:rsidRDefault="00802097" w:rsidP="00802097">
      <w:pPr>
        <w:pStyle w:val="a3"/>
        <w:numPr>
          <w:ilvl w:val="0"/>
          <w:numId w:val="43"/>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Производителя беспилотного автомобиля</w:t>
      </w:r>
      <w:r w:rsidR="00945C03" w:rsidRPr="00D200F0">
        <w:rPr>
          <w:rStyle w:val="aa"/>
          <w:rFonts w:ascii="Times New Roman" w:hAnsi="Times New Roman" w:cs="Times New Roman"/>
          <w:sz w:val="28"/>
          <w:szCs w:val="28"/>
        </w:rPr>
        <w:footnoteReference w:id="10"/>
      </w:r>
      <w:r w:rsidRPr="00D200F0">
        <w:rPr>
          <w:rFonts w:ascii="Times New Roman" w:hAnsi="Times New Roman" w:cs="Times New Roman"/>
          <w:sz w:val="28"/>
          <w:szCs w:val="28"/>
        </w:rPr>
        <w:t>, если несоблюдение требований, предписанных дорожными знаками или разметки проезжей части дороги произошло из-за проблем в программном или аппаратном обеспечении, возникших по ви</w:t>
      </w:r>
      <w:r w:rsidR="001C34AD" w:rsidRPr="00D200F0">
        <w:rPr>
          <w:rFonts w:ascii="Times New Roman" w:hAnsi="Times New Roman" w:cs="Times New Roman"/>
          <w:sz w:val="28"/>
          <w:szCs w:val="28"/>
        </w:rPr>
        <w:t xml:space="preserve">не производителя, в размере </w:t>
      </w:r>
      <w:r w:rsidR="0080233A">
        <w:rPr>
          <w:rFonts w:ascii="Times New Roman" w:hAnsi="Times New Roman" w:cs="Times New Roman"/>
          <w:sz w:val="28"/>
          <w:szCs w:val="28"/>
        </w:rPr>
        <w:t>десяти тысяч</w:t>
      </w:r>
      <w:r w:rsidRPr="00D200F0">
        <w:rPr>
          <w:rFonts w:ascii="Times New Roman" w:hAnsi="Times New Roman" w:cs="Times New Roman"/>
          <w:sz w:val="28"/>
          <w:szCs w:val="28"/>
        </w:rPr>
        <w:t xml:space="preserve"> рублей;</w:t>
      </w:r>
    </w:p>
    <w:p w14:paraId="4266C698" w14:textId="3A491CE5" w:rsidR="00802097" w:rsidRPr="00D200F0" w:rsidRDefault="00802097" w:rsidP="00802097">
      <w:pPr>
        <w:pStyle w:val="a3"/>
        <w:numPr>
          <w:ilvl w:val="0"/>
          <w:numId w:val="43"/>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Собственника беспилотного автомобиля</w:t>
      </w:r>
      <w:r w:rsidR="00945C03" w:rsidRPr="00D200F0">
        <w:rPr>
          <w:rStyle w:val="aa"/>
          <w:rFonts w:ascii="Times New Roman" w:hAnsi="Times New Roman" w:cs="Times New Roman"/>
          <w:sz w:val="28"/>
          <w:szCs w:val="28"/>
        </w:rPr>
        <w:footnoteReference w:id="11"/>
      </w:r>
      <w:r w:rsidRPr="00D200F0">
        <w:rPr>
          <w:rFonts w:ascii="Times New Roman" w:hAnsi="Times New Roman" w:cs="Times New Roman"/>
          <w:sz w:val="28"/>
          <w:szCs w:val="28"/>
        </w:rPr>
        <w:t xml:space="preserve">, если проблемы в программном обеспечении автомобиля возникли по </w:t>
      </w:r>
      <w:r w:rsidR="001C34AD" w:rsidRPr="00D200F0">
        <w:rPr>
          <w:rFonts w:ascii="Times New Roman" w:hAnsi="Times New Roman" w:cs="Times New Roman"/>
          <w:sz w:val="28"/>
          <w:szCs w:val="28"/>
        </w:rPr>
        <w:t xml:space="preserve">вине владельца автомобиля из-за </w:t>
      </w:r>
      <w:r w:rsidRPr="00D200F0">
        <w:rPr>
          <w:rFonts w:ascii="Times New Roman" w:hAnsi="Times New Roman" w:cs="Times New Roman"/>
          <w:sz w:val="28"/>
          <w:szCs w:val="28"/>
        </w:rPr>
        <w:t>несвоевременного прохождения технического осмотра, утаивания неисправностей, вмешательства в программное обеспечение</w:t>
      </w:r>
      <w:r w:rsidR="0080233A">
        <w:rPr>
          <w:rFonts w:ascii="Times New Roman" w:hAnsi="Times New Roman" w:cs="Times New Roman"/>
          <w:sz w:val="28"/>
          <w:szCs w:val="28"/>
        </w:rPr>
        <w:t xml:space="preserve">, в размере до десяти тысяч </w:t>
      </w:r>
      <w:r w:rsidRPr="00D200F0">
        <w:rPr>
          <w:rFonts w:ascii="Times New Roman" w:hAnsi="Times New Roman" w:cs="Times New Roman"/>
          <w:sz w:val="28"/>
          <w:szCs w:val="28"/>
        </w:rPr>
        <w:t>рублей;</w:t>
      </w:r>
    </w:p>
    <w:p w14:paraId="7BDD9114" w14:textId="438C45DE" w:rsidR="00802097" w:rsidRPr="00D200F0" w:rsidRDefault="00802097" w:rsidP="00802097">
      <w:pPr>
        <w:pStyle w:val="a3"/>
        <w:numPr>
          <w:ilvl w:val="0"/>
          <w:numId w:val="43"/>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Собственника </w:t>
      </w:r>
      <w:r w:rsidR="001C34AD" w:rsidRPr="00D200F0">
        <w:rPr>
          <w:rFonts w:ascii="Times New Roman" w:hAnsi="Times New Roman" w:cs="Times New Roman"/>
          <w:sz w:val="28"/>
          <w:szCs w:val="28"/>
        </w:rPr>
        <w:t xml:space="preserve">беспилотного </w:t>
      </w:r>
      <w:r w:rsidRPr="00D200F0">
        <w:rPr>
          <w:rFonts w:ascii="Times New Roman" w:hAnsi="Times New Roman" w:cs="Times New Roman"/>
          <w:sz w:val="28"/>
          <w:szCs w:val="28"/>
        </w:rPr>
        <w:t>автомо</w:t>
      </w:r>
      <w:r w:rsidR="001C34AD" w:rsidRPr="00D200F0">
        <w:rPr>
          <w:rFonts w:ascii="Times New Roman" w:hAnsi="Times New Roman" w:cs="Times New Roman"/>
          <w:sz w:val="28"/>
          <w:szCs w:val="28"/>
        </w:rPr>
        <w:t>биля или иное лицо, управляющее беспилотным автомобилем</w:t>
      </w:r>
      <w:r w:rsidRPr="00D200F0">
        <w:rPr>
          <w:rFonts w:ascii="Times New Roman" w:hAnsi="Times New Roman" w:cs="Times New Roman"/>
          <w:sz w:val="28"/>
          <w:szCs w:val="28"/>
        </w:rPr>
        <w:t>, если автомобиль не находился в беспилотном режиме</w:t>
      </w:r>
      <w:r w:rsidR="001C34AD" w:rsidRPr="00D200F0">
        <w:rPr>
          <w:rFonts w:ascii="Times New Roman" w:hAnsi="Times New Roman" w:cs="Times New Roman"/>
          <w:sz w:val="28"/>
          <w:szCs w:val="28"/>
        </w:rPr>
        <w:t>, в размере лишения права управлять транспортными средствами на срок от четырёх до шести месяцев</w:t>
      </w:r>
      <w:r w:rsidRPr="00D200F0">
        <w:rPr>
          <w:rFonts w:ascii="Times New Roman" w:hAnsi="Times New Roman" w:cs="Times New Roman"/>
          <w:sz w:val="28"/>
          <w:szCs w:val="28"/>
        </w:rPr>
        <w:t>;</w:t>
      </w:r>
    </w:p>
    <w:p w14:paraId="372B6577" w14:textId="1A8937E5" w:rsidR="00802097" w:rsidRPr="00D200F0" w:rsidRDefault="00802097" w:rsidP="00802097">
      <w:pPr>
        <w:pStyle w:val="a3"/>
        <w:numPr>
          <w:ilvl w:val="0"/>
          <w:numId w:val="43"/>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Собственника </w:t>
      </w:r>
      <w:r w:rsidR="001C34AD" w:rsidRPr="00D200F0">
        <w:rPr>
          <w:rFonts w:ascii="Times New Roman" w:hAnsi="Times New Roman" w:cs="Times New Roman"/>
          <w:sz w:val="28"/>
          <w:szCs w:val="28"/>
        </w:rPr>
        <w:t>беспилотного автомобиля или иное лицо, находящееся в беспилотном автомобиле, имеющее водительское удостоверение и способное предотвратить движение во встречном направлении</w:t>
      </w:r>
      <w:r w:rsidR="00945C03" w:rsidRPr="00D200F0">
        <w:rPr>
          <w:rStyle w:val="aa"/>
          <w:rFonts w:ascii="Times New Roman" w:hAnsi="Times New Roman" w:cs="Times New Roman"/>
          <w:sz w:val="28"/>
          <w:szCs w:val="28"/>
        </w:rPr>
        <w:footnoteReference w:id="12"/>
      </w:r>
      <w:r w:rsidR="001C34AD" w:rsidRPr="00D200F0">
        <w:rPr>
          <w:rFonts w:ascii="Times New Roman" w:hAnsi="Times New Roman" w:cs="Times New Roman"/>
          <w:sz w:val="28"/>
          <w:szCs w:val="28"/>
        </w:rPr>
        <w:t xml:space="preserve">, в размере до </w:t>
      </w:r>
      <w:r w:rsidR="0080233A">
        <w:rPr>
          <w:rFonts w:ascii="Times New Roman" w:hAnsi="Times New Roman" w:cs="Times New Roman"/>
          <w:sz w:val="28"/>
          <w:szCs w:val="28"/>
        </w:rPr>
        <w:t>пяти тысяч</w:t>
      </w:r>
      <w:r w:rsidR="001C34AD" w:rsidRPr="00D200F0">
        <w:rPr>
          <w:rFonts w:ascii="Times New Roman" w:hAnsi="Times New Roman" w:cs="Times New Roman"/>
          <w:sz w:val="28"/>
          <w:szCs w:val="28"/>
        </w:rPr>
        <w:t xml:space="preserve"> рублей;</w:t>
      </w:r>
    </w:p>
    <w:p w14:paraId="74B7CF61" w14:textId="233848A3" w:rsidR="001C34AD" w:rsidRPr="00D200F0" w:rsidRDefault="00802097" w:rsidP="001C34AD">
      <w:pPr>
        <w:pStyle w:val="a3"/>
        <w:numPr>
          <w:ilvl w:val="0"/>
          <w:numId w:val="43"/>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lastRenderedPageBreak/>
        <w:t>Лицо или группа лиц, осуществляющие техническое обслуживание беспилотного автомобиля, если при проверке технического состояния была проигнорирована неисправность или был выполнен некачественный ремонт, повлекший возникновение неисправности</w:t>
      </w:r>
      <w:r w:rsidR="001C34AD" w:rsidRPr="00D200F0">
        <w:rPr>
          <w:rFonts w:ascii="Times New Roman" w:hAnsi="Times New Roman" w:cs="Times New Roman"/>
          <w:sz w:val="28"/>
          <w:szCs w:val="28"/>
        </w:rPr>
        <w:t xml:space="preserve">, в размере </w:t>
      </w:r>
      <w:r w:rsidR="0080233A">
        <w:rPr>
          <w:rFonts w:ascii="Times New Roman" w:hAnsi="Times New Roman" w:cs="Times New Roman"/>
          <w:sz w:val="28"/>
          <w:szCs w:val="28"/>
        </w:rPr>
        <w:t>десяти тысяч</w:t>
      </w:r>
      <w:r w:rsidRPr="00D200F0">
        <w:rPr>
          <w:rFonts w:ascii="Times New Roman" w:hAnsi="Times New Roman" w:cs="Times New Roman"/>
          <w:sz w:val="28"/>
          <w:szCs w:val="28"/>
        </w:rPr>
        <w:t xml:space="preserve"> рублей.</w:t>
      </w:r>
    </w:p>
    <w:p w14:paraId="40B66730" w14:textId="77777777" w:rsidR="004151CD" w:rsidRPr="00D200F0" w:rsidRDefault="00B1182E" w:rsidP="00081991">
      <w:pPr>
        <w:pStyle w:val="a3"/>
        <w:numPr>
          <w:ilvl w:val="0"/>
          <w:numId w:val="12"/>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В</w:t>
      </w:r>
      <w:r w:rsidR="007E0E82" w:rsidRPr="00D200F0">
        <w:rPr>
          <w:rFonts w:ascii="Times New Roman" w:hAnsi="Times New Roman" w:cs="Times New Roman"/>
          <w:sz w:val="28"/>
          <w:szCs w:val="28"/>
        </w:rPr>
        <w:t xml:space="preserve">нести </w:t>
      </w:r>
      <w:r w:rsidR="00B932E5" w:rsidRPr="00D200F0">
        <w:rPr>
          <w:rFonts w:ascii="Times New Roman" w:hAnsi="Times New Roman" w:cs="Times New Roman"/>
          <w:sz w:val="28"/>
          <w:szCs w:val="28"/>
        </w:rPr>
        <w:t>в ст. 12.23 КоАП РФ пункт 7, со следующим содержанием:</w:t>
      </w:r>
    </w:p>
    <w:p w14:paraId="1AABAED3" w14:textId="6EE85E55" w:rsidR="00081991" w:rsidRPr="00D200F0" w:rsidRDefault="00B932E5" w:rsidP="00081991">
      <w:pPr>
        <w:pStyle w:val="a3"/>
        <w:numPr>
          <w:ilvl w:val="0"/>
          <w:numId w:val="2"/>
        </w:numPr>
        <w:spacing w:line="360" w:lineRule="auto"/>
        <w:ind w:left="1134" w:hanging="425"/>
        <w:jc w:val="both"/>
        <w:rPr>
          <w:rFonts w:ascii="Times New Roman" w:hAnsi="Times New Roman" w:cs="Times New Roman"/>
          <w:sz w:val="28"/>
          <w:szCs w:val="28"/>
        </w:rPr>
      </w:pPr>
      <w:r w:rsidRPr="00D200F0">
        <w:rPr>
          <w:rFonts w:ascii="Times New Roman" w:hAnsi="Times New Roman" w:cs="Times New Roman"/>
          <w:sz w:val="28"/>
          <w:szCs w:val="28"/>
        </w:rPr>
        <w:t>Перевозка пассажиров на беспилотных транспортных средствах без лицензии, подтверждающей исправность и безопасность беспилотного автомобиля для других участников дорожного движения, выданной Госавтодорнадзором, влечёт за собой административный штраф</w:t>
      </w:r>
      <w:r w:rsidR="0080233A">
        <w:rPr>
          <w:rFonts w:ascii="Times New Roman" w:hAnsi="Times New Roman" w:cs="Times New Roman"/>
          <w:sz w:val="28"/>
          <w:szCs w:val="28"/>
        </w:rPr>
        <w:t>,</w:t>
      </w:r>
      <w:r w:rsidRPr="00D200F0">
        <w:rPr>
          <w:rFonts w:ascii="Times New Roman" w:hAnsi="Times New Roman" w:cs="Times New Roman"/>
          <w:sz w:val="28"/>
          <w:szCs w:val="28"/>
        </w:rPr>
        <w:t xml:space="preserve"> в размере</w:t>
      </w:r>
      <w:r w:rsidR="0080233A">
        <w:rPr>
          <w:rFonts w:ascii="Times New Roman" w:hAnsi="Times New Roman" w:cs="Times New Roman"/>
          <w:sz w:val="28"/>
          <w:szCs w:val="28"/>
        </w:rPr>
        <w:t xml:space="preserve"> пяти тысяч </w:t>
      </w:r>
      <w:r w:rsidRPr="00D200F0">
        <w:rPr>
          <w:rFonts w:ascii="Times New Roman" w:hAnsi="Times New Roman" w:cs="Times New Roman"/>
          <w:sz w:val="28"/>
          <w:szCs w:val="28"/>
        </w:rPr>
        <w:t>рублей.</w:t>
      </w:r>
    </w:p>
    <w:p w14:paraId="3DEFCBB5" w14:textId="77777777" w:rsidR="002E3D4E" w:rsidRPr="00D200F0" w:rsidRDefault="002E3D4E" w:rsidP="00081991">
      <w:pPr>
        <w:pStyle w:val="a3"/>
        <w:numPr>
          <w:ilvl w:val="0"/>
          <w:numId w:val="12"/>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Ве</w:t>
      </w:r>
      <w:r w:rsidR="000046DE" w:rsidRPr="00D200F0">
        <w:rPr>
          <w:rFonts w:ascii="Times New Roman" w:hAnsi="Times New Roman" w:cs="Times New Roman"/>
          <w:sz w:val="28"/>
          <w:szCs w:val="28"/>
        </w:rPr>
        <w:t>сти в ст. 12.24 пункт 1.2, 2.2,</w:t>
      </w:r>
      <w:r w:rsidRPr="00D200F0">
        <w:rPr>
          <w:rFonts w:ascii="Times New Roman" w:hAnsi="Times New Roman" w:cs="Times New Roman"/>
          <w:sz w:val="28"/>
          <w:szCs w:val="28"/>
        </w:rPr>
        <w:t xml:space="preserve"> со следующим содержанием:</w:t>
      </w:r>
    </w:p>
    <w:p w14:paraId="3366A710" w14:textId="77777777" w:rsidR="002E3D4E" w:rsidRPr="00D200F0" w:rsidRDefault="00F3683A" w:rsidP="00FD3A95">
      <w:pPr>
        <w:pStyle w:val="a3"/>
        <w:numPr>
          <w:ilvl w:val="1"/>
          <w:numId w:val="23"/>
        </w:numPr>
        <w:spacing w:line="360" w:lineRule="auto"/>
        <w:ind w:left="851"/>
        <w:jc w:val="both"/>
        <w:rPr>
          <w:rFonts w:ascii="Times New Roman" w:hAnsi="Times New Roman" w:cs="Times New Roman"/>
          <w:sz w:val="28"/>
          <w:szCs w:val="28"/>
        </w:rPr>
      </w:pPr>
      <w:r w:rsidRPr="00D200F0">
        <w:rPr>
          <w:rFonts w:ascii="Times New Roman" w:hAnsi="Times New Roman" w:cs="Times New Roman"/>
          <w:sz w:val="28"/>
          <w:szCs w:val="28"/>
        </w:rPr>
        <w:t xml:space="preserve">. </w:t>
      </w:r>
      <w:r w:rsidR="002E3D4E" w:rsidRPr="00D200F0">
        <w:rPr>
          <w:rFonts w:ascii="Times New Roman" w:hAnsi="Times New Roman" w:cs="Times New Roman"/>
          <w:sz w:val="28"/>
          <w:szCs w:val="28"/>
        </w:rPr>
        <w:t>Нарушение правил дорожного движения беспилотным транспортным средством, повлекшее причинение легкого вреда здоровью влечёт за собой административный штраф, который, в зависимости от обстоятельств причинения вреда, может быть наложен на:</w:t>
      </w:r>
    </w:p>
    <w:p w14:paraId="0423CF28" w14:textId="0710883F" w:rsidR="002E3D4E" w:rsidRPr="00D200F0" w:rsidRDefault="002E3D4E" w:rsidP="00FD3A95">
      <w:pPr>
        <w:pStyle w:val="a3"/>
        <w:numPr>
          <w:ilvl w:val="1"/>
          <w:numId w:val="2"/>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лицо, которое имеет водительское удостоверение</w:t>
      </w:r>
      <w:r w:rsidR="000046DE" w:rsidRPr="00D200F0">
        <w:rPr>
          <w:rFonts w:ascii="Times New Roman" w:hAnsi="Times New Roman" w:cs="Times New Roman"/>
          <w:sz w:val="28"/>
          <w:szCs w:val="28"/>
        </w:rPr>
        <w:t xml:space="preserve"> и в момент причинения вреда находилось за рулём беспилотного автомобиля и могло предотвратить причинение вреда здоровью</w:t>
      </w:r>
      <w:r w:rsidR="00E46346" w:rsidRPr="00D200F0">
        <w:rPr>
          <w:rStyle w:val="aa"/>
          <w:rFonts w:ascii="Times New Roman" w:hAnsi="Times New Roman" w:cs="Times New Roman"/>
          <w:sz w:val="28"/>
          <w:szCs w:val="28"/>
        </w:rPr>
        <w:footnoteReference w:id="13"/>
      </w:r>
      <w:r w:rsidR="000046DE" w:rsidRPr="00D200F0">
        <w:rPr>
          <w:rFonts w:ascii="Times New Roman" w:hAnsi="Times New Roman" w:cs="Times New Roman"/>
          <w:sz w:val="28"/>
          <w:szCs w:val="28"/>
        </w:rPr>
        <w:t xml:space="preserve">. В размере </w:t>
      </w:r>
      <w:r w:rsidR="0080233A">
        <w:rPr>
          <w:rFonts w:ascii="Times New Roman" w:hAnsi="Times New Roman" w:cs="Times New Roman"/>
          <w:sz w:val="28"/>
          <w:szCs w:val="28"/>
        </w:rPr>
        <w:t>пяти тысяч</w:t>
      </w:r>
      <w:r w:rsidR="000046DE" w:rsidRPr="00D200F0">
        <w:rPr>
          <w:rFonts w:ascii="Times New Roman" w:hAnsi="Times New Roman" w:cs="Times New Roman"/>
          <w:sz w:val="28"/>
          <w:szCs w:val="28"/>
        </w:rPr>
        <w:t xml:space="preserve"> рублей.</w:t>
      </w:r>
    </w:p>
    <w:p w14:paraId="6CCEE9CD" w14:textId="221F2D87" w:rsidR="000046DE" w:rsidRPr="00D200F0" w:rsidRDefault="000046DE" w:rsidP="00FD3A95">
      <w:pPr>
        <w:pStyle w:val="a3"/>
        <w:numPr>
          <w:ilvl w:val="1"/>
          <w:numId w:val="2"/>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собственника беспилотного автомобиля, если за рулём беспилотного автомобиля не находилось лицо, обладающее правами на управление транспортным средством или это лицо, не могло предотвратить причинение вреда здоровью, или причинение легкого вреда здоровью произошло из-за неисправности беспилотного автомобиля, возникшей по вине </w:t>
      </w:r>
      <w:r w:rsidRPr="00D200F0">
        <w:rPr>
          <w:rFonts w:ascii="Times New Roman" w:hAnsi="Times New Roman" w:cs="Times New Roman"/>
          <w:sz w:val="28"/>
          <w:szCs w:val="28"/>
        </w:rPr>
        <w:lastRenderedPageBreak/>
        <w:t xml:space="preserve">владельца беспилотного автомобиля. В размере от </w:t>
      </w:r>
      <w:r w:rsidR="0080233A">
        <w:rPr>
          <w:rFonts w:ascii="Times New Roman" w:hAnsi="Times New Roman" w:cs="Times New Roman"/>
          <w:sz w:val="28"/>
          <w:szCs w:val="28"/>
        </w:rPr>
        <w:t>двух</w:t>
      </w:r>
      <w:r w:rsidRPr="00D200F0">
        <w:rPr>
          <w:rFonts w:ascii="Times New Roman" w:hAnsi="Times New Roman" w:cs="Times New Roman"/>
          <w:sz w:val="28"/>
          <w:szCs w:val="28"/>
        </w:rPr>
        <w:t xml:space="preserve"> до </w:t>
      </w:r>
      <w:r w:rsidR="0080233A">
        <w:rPr>
          <w:rFonts w:ascii="Times New Roman" w:hAnsi="Times New Roman" w:cs="Times New Roman"/>
          <w:sz w:val="28"/>
          <w:szCs w:val="28"/>
        </w:rPr>
        <w:t xml:space="preserve">пяти </w:t>
      </w:r>
      <w:r w:rsidRPr="00D200F0">
        <w:rPr>
          <w:rFonts w:ascii="Times New Roman" w:hAnsi="Times New Roman" w:cs="Times New Roman"/>
          <w:sz w:val="28"/>
          <w:szCs w:val="28"/>
        </w:rPr>
        <w:t>рублей.</w:t>
      </w:r>
    </w:p>
    <w:p w14:paraId="58EC471F" w14:textId="41C8D4A5" w:rsidR="000046DE" w:rsidRPr="00D200F0" w:rsidRDefault="000046DE" w:rsidP="00FD3A95">
      <w:pPr>
        <w:pStyle w:val="a3"/>
        <w:numPr>
          <w:ilvl w:val="1"/>
          <w:numId w:val="2"/>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производителя беспилотного автомобиля, если неисправность, повлекшая за собой причинение легкого вреда здоровью, возникла по вине производителя беспилотного транспортного средства</w:t>
      </w:r>
      <w:r w:rsidR="00E46346" w:rsidRPr="00D200F0">
        <w:rPr>
          <w:rStyle w:val="aa"/>
          <w:rFonts w:ascii="Times New Roman" w:hAnsi="Times New Roman" w:cs="Times New Roman"/>
          <w:sz w:val="28"/>
          <w:szCs w:val="28"/>
        </w:rPr>
        <w:footnoteReference w:id="14"/>
      </w:r>
      <w:r w:rsidRPr="00D200F0">
        <w:rPr>
          <w:rFonts w:ascii="Times New Roman" w:hAnsi="Times New Roman" w:cs="Times New Roman"/>
          <w:sz w:val="28"/>
          <w:szCs w:val="28"/>
        </w:rPr>
        <w:t xml:space="preserve">. В размере от </w:t>
      </w:r>
      <w:r w:rsidR="0080233A">
        <w:rPr>
          <w:rFonts w:ascii="Times New Roman" w:hAnsi="Times New Roman" w:cs="Times New Roman"/>
          <w:sz w:val="28"/>
          <w:szCs w:val="28"/>
        </w:rPr>
        <w:t xml:space="preserve">двух </w:t>
      </w:r>
      <w:r w:rsidRPr="00D200F0">
        <w:rPr>
          <w:rFonts w:ascii="Times New Roman" w:hAnsi="Times New Roman" w:cs="Times New Roman"/>
          <w:sz w:val="28"/>
          <w:szCs w:val="28"/>
        </w:rPr>
        <w:t xml:space="preserve">до </w:t>
      </w:r>
      <w:r w:rsidR="0080233A">
        <w:rPr>
          <w:rFonts w:ascii="Times New Roman" w:hAnsi="Times New Roman" w:cs="Times New Roman"/>
          <w:sz w:val="28"/>
          <w:szCs w:val="28"/>
        </w:rPr>
        <w:t>пяти</w:t>
      </w:r>
      <w:r w:rsidRPr="00D200F0">
        <w:rPr>
          <w:rFonts w:ascii="Times New Roman" w:hAnsi="Times New Roman" w:cs="Times New Roman"/>
          <w:sz w:val="28"/>
          <w:szCs w:val="28"/>
        </w:rPr>
        <w:t xml:space="preserve"> тысяч рублей.</w:t>
      </w:r>
    </w:p>
    <w:p w14:paraId="7B714E98" w14:textId="77777777" w:rsidR="00563D4D" w:rsidRPr="00D200F0" w:rsidRDefault="00FD3A95" w:rsidP="00FD3A95">
      <w:pPr>
        <w:pStyle w:val="a3"/>
        <w:spacing w:line="360" w:lineRule="auto"/>
        <w:ind w:left="851"/>
        <w:jc w:val="both"/>
        <w:rPr>
          <w:rFonts w:ascii="Times New Roman" w:hAnsi="Times New Roman" w:cs="Times New Roman"/>
          <w:sz w:val="28"/>
          <w:szCs w:val="28"/>
        </w:rPr>
      </w:pPr>
      <w:r w:rsidRPr="00D200F0">
        <w:rPr>
          <w:rFonts w:ascii="Times New Roman" w:hAnsi="Times New Roman" w:cs="Times New Roman"/>
          <w:sz w:val="28"/>
          <w:szCs w:val="28"/>
        </w:rPr>
        <w:t>2.2</w:t>
      </w:r>
      <w:r w:rsidR="00563D4D" w:rsidRPr="00D200F0">
        <w:rPr>
          <w:rFonts w:ascii="Times New Roman" w:hAnsi="Times New Roman" w:cs="Times New Roman"/>
          <w:sz w:val="28"/>
          <w:szCs w:val="28"/>
        </w:rPr>
        <w:t>. Нарушение правил дорожного движения беспилотным транспортным средством, повлекшее причинение вреда здоровью средней тяжести влечёт за собой административный штраф, который, в зависимости от обстоятельств причинения вреда, может быть наложен на:</w:t>
      </w:r>
    </w:p>
    <w:p w14:paraId="44E1115C" w14:textId="71EFBAA2" w:rsidR="00563D4D" w:rsidRPr="00D200F0" w:rsidRDefault="00563D4D" w:rsidP="00FD3A95">
      <w:pPr>
        <w:pStyle w:val="a3"/>
        <w:numPr>
          <w:ilvl w:val="0"/>
          <w:numId w:val="25"/>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лицо, которое имеет водительское удостоверение и в момент причинения вреда находилось за рулём беспилотного автомобиля и могло предотв</w:t>
      </w:r>
      <w:r w:rsidR="00E46346" w:rsidRPr="00D200F0">
        <w:rPr>
          <w:rFonts w:ascii="Times New Roman" w:hAnsi="Times New Roman" w:cs="Times New Roman"/>
          <w:sz w:val="28"/>
          <w:szCs w:val="28"/>
        </w:rPr>
        <w:t>ратить причинение вреда здоровью.</w:t>
      </w:r>
      <w:r w:rsidRPr="00D200F0">
        <w:rPr>
          <w:rFonts w:ascii="Times New Roman" w:hAnsi="Times New Roman" w:cs="Times New Roman"/>
          <w:sz w:val="28"/>
          <w:szCs w:val="28"/>
        </w:rPr>
        <w:t xml:space="preserve"> В размере от </w:t>
      </w:r>
      <w:r w:rsidR="0080233A">
        <w:rPr>
          <w:rFonts w:ascii="Times New Roman" w:hAnsi="Times New Roman" w:cs="Times New Roman"/>
          <w:sz w:val="28"/>
          <w:szCs w:val="28"/>
        </w:rPr>
        <w:t>пятнадцати</w:t>
      </w:r>
      <w:r w:rsidRPr="00D200F0">
        <w:rPr>
          <w:rFonts w:ascii="Times New Roman" w:hAnsi="Times New Roman" w:cs="Times New Roman"/>
          <w:sz w:val="28"/>
          <w:szCs w:val="28"/>
        </w:rPr>
        <w:t xml:space="preserve"> </w:t>
      </w:r>
      <w:r w:rsidR="0080233A">
        <w:rPr>
          <w:rFonts w:ascii="Times New Roman" w:hAnsi="Times New Roman" w:cs="Times New Roman"/>
          <w:sz w:val="28"/>
          <w:szCs w:val="28"/>
        </w:rPr>
        <w:t xml:space="preserve">до двадцати тысяч </w:t>
      </w:r>
      <w:r w:rsidRPr="00D200F0">
        <w:rPr>
          <w:rFonts w:ascii="Times New Roman" w:hAnsi="Times New Roman" w:cs="Times New Roman"/>
          <w:sz w:val="28"/>
          <w:szCs w:val="28"/>
        </w:rPr>
        <w:t>рублей.</w:t>
      </w:r>
    </w:p>
    <w:p w14:paraId="0963BEE2" w14:textId="5FA38E71" w:rsidR="00563D4D" w:rsidRPr="00D200F0" w:rsidRDefault="00563D4D" w:rsidP="00FD3A95">
      <w:pPr>
        <w:pStyle w:val="a3"/>
        <w:numPr>
          <w:ilvl w:val="0"/>
          <w:numId w:val="25"/>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собственника беспилотного автомобиля, если за рулём беспилотного автомобиля не находилось лицо, обладающее правами на управление транспортным средством или это лицо, не могло предотвратить причинение вреда здоровью, или причинение легкого вреда здоровью произошло из-за неисправности беспилотного автомобиля, возникшей по вине владельца беспилотного автомобиля. В размере от </w:t>
      </w:r>
      <w:r w:rsidR="0080233A">
        <w:rPr>
          <w:rFonts w:ascii="Times New Roman" w:hAnsi="Times New Roman" w:cs="Times New Roman"/>
          <w:sz w:val="28"/>
          <w:szCs w:val="28"/>
        </w:rPr>
        <w:t>десяти</w:t>
      </w:r>
      <w:r w:rsidRPr="00D200F0">
        <w:rPr>
          <w:rFonts w:ascii="Times New Roman" w:hAnsi="Times New Roman" w:cs="Times New Roman"/>
          <w:sz w:val="28"/>
          <w:szCs w:val="28"/>
        </w:rPr>
        <w:t xml:space="preserve"> до </w:t>
      </w:r>
      <w:r w:rsidR="0080233A">
        <w:rPr>
          <w:rFonts w:ascii="Times New Roman" w:hAnsi="Times New Roman" w:cs="Times New Roman"/>
          <w:sz w:val="28"/>
          <w:szCs w:val="28"/>
        </w:rPr>
        <w:t>пятнадцати</w:t>
      </w:r>
      <w:r w:rsidRPr="00D200F0">
        <w:rPr>
          <w:rFonts w:ascii="Times New Roman" w:hAnsi="Times New Roman" w:cs="Times New Roman"/>
          <w:sz w:val="28"/>
          <w:szCs w:val="28"/>
        </w:rPr>
        <w:t xml:space="preserve"> рублей.</w:t>
      </w:r>
    </w:p>
    <w:p w14:paraId="529E8A04" w14:textId="36AA2852" w:rsidR="000046DE" w:rsidRPr="00D200F0" w:rsidRDefault="00563D4D" w:rsidP="00FD3A95">
      <w:pPr>
        <w:pStyle w:val="a3"/>
        <w:numPr>
          <w:ilvl w:val="0"/>
          <w:numId w:val="25"/>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производителя беспилотного автомобиля, если неисправность, повлекшая за собой причинение легкого вреда здоровью, </w:t>
      </w:r>
      <w:r w:rsidRPr="00D200F0">
        <w:rPr>
          <w:rFonts w:ascii="Times New Roman" w:hAnsi="Times New Roman" w:cs="Times New Roman"/>
          <w:sz w:val="28"/>
          <w:szCs w:val="28"/>
        </w:rPr>
        <w:lastRenderedPageBreak/>
        <w:t>возникла по вине производителя беспилотного транспортного средства</w:t>
      </w:r>
      <w:r w:rsidR="00945C03" w:rsidRPr="00D200F0">
        <w:rPr>
          <w:rStyle w:val="aa"/>
          <w:rFonts w:ascii="Times New Roman" w:hAnsi="Times New Roman" w:cs="Times New Roman"/>
          <w:sz w:val="28"/>
          <w:szCs w:val="28"/>
        </w:rPr>
        <w:footnoteReference w:id="15"/>
      </w:r>
      <w:r w:rsidRPr="00D200F0">
        <w:rPr>
          <w:rFonts w:ascii="Times New Roman" w:hAnsi="Times New Roman" w:cs="Times New Roman"/>
          <w:sz w:val="28"/>
          <w:szCs w:val="28"/>
        </w:rPr>
        <w:t xml:space="preserve">. В размере </w:t>
      </w:r>
      <w:r w:rsidR="0080233A">
        <w:rPr>
          <w:rFonts w:ascii="Times New Roman" w:hAnsi="Times New Roman" w:cs="Times New Roman"/>
          <w:sz w:val="28"/>
          <w:szCs w:val="28"/>
        </w:rPr>
        <w:t xml:space="preserve">от пятнадцати </w:t>
      </w:r>
      <w:r w:rsidRPr="00D200F0">
        <w:rPr>
          <w:rFonts w:ascii="Times New Roman" w:hAnsi="Times New Roman" w:cs="Times New Roman"/>
          <w:sz w:val="28"/>
          <w:szCs w:val="28"/>
        </w:rPr>
        <w:t xml:space="preserve">до </w:t>
      </w:r>
      <w:r w:rsidR="0080233A">
        <w:rPr>
          <w:rFonts w:ascii="Times New Roman" w:hAnsi="Times New Roman" w:cs="Times New Roman"/>
          <w:sz w:val="28"/>
          <w:szCs w:val="28"/>
        </w:rPr>
        <w:t xml:space="preserve">двадцати </w:t>
      </w:r>
      <w:r w:rsidRPr="00D200F0">
        <w:rPr>
          <w:rFonts w:ascii="Times New Roman" w:hAnsi="Times New Roman" w:cs="Times New Roman"/>
          <w:sz w:val="28"/>
          <w:szCs w:val="28"/>
        </w:rPr>
        <w:t>тысяч рублей.</w:t>
      </w:r>
    </w:p>
    <w:p w14:paraId="272191D9" w14:textId="77777777" w:rsidR="00C30C0E" w:rsidRPr="00D200F0" w:rsidRDefault="00B83473" w:rsidP="00081991">
      <w:pPr>
        <w:pStyle w:val="a3"/>
        <w:numPr>
          <w:ilvl w:val="0"/>
          <w:numId w:val="12"/>
        </w:numPr>
        <w:spacing w:line="360" w:lineRule="auto"/>
        <w:jc w:val="both"/>
        <w:rPr>
          <w:rFonts w:ascii="Times New Roman" w:hAnsi="Times New Roman" w:cs="Times New Roman"/>
          <w:sz w:val="28"/>
          <w:szCs w:val="28"/>
        </w:rPr>
      </w:pPr>
      <w:r w:rsidRPr="00D200F0">
        <w:rPr>
          <w:rFonts w:ascii="Times New Roman" w:hAnsi="Times New Roman" w:cs="Times New Roman"/>
          <w:sz w:val="28"/>
          <w:szCs w:val="28"/>
        </w:rPr>
        <w:t xml:space="preserve">Внести в ст. </w:t>
      </w:r>
      <w:r w:rsidR="0097787C" w:rsidRPr="00D200F0">
        <w:rPr>
          <w:rFonts w:ascii="Times New Roman" w:hAnsi="Times New Roman" w:cs="Times New Roman"/>
          <w:sz w:val="28"/>
          <w:szCs w:val="28"/>
        </w:rPr>
        <w:t xml:space="preserve">12.31 </w:t>
      </w:r>
      <w:r w:rsidR="00BE58A7" w:rsidRPr="00D200F0">
        <w:rPr>
          <w:rFonts w:ascii="Times New Roman" w:hAnsi="Times New Roman" w:cs="Times New Roman"/>
          <w:sz w:val="28"/>
          <w:szCs w:val="28"/>
        </w:rPr>
        <w:t xml:space="preserve">п.  </w:t>
      </w:r>
      <w:r w:rsidR="006B3C95" w:rsidRPr="00D200F0">
        <w:rPr>
          <w:rFonts w:ascii="Times New Roman" w:hAnsi="Times New Roman" w:cs="Times New Roman"/>
          <w:sz w:val="28"/>
          <w:szCs w:val="28"/>
        </w:rPr>
        <w:t xml:space="preserve">1.1 </w:t>
      </w:r>
      <w:r w:rsidR="00471E1E" w:rsidRPr="00D200F0">
        <w:rPr>
          <w:rFonts w:ascii="Times New Roman" w:hAnsi="Times New Roman" w:cs="Times New Roman"/>
          <w:sz w:val="28"/>
          <w:szCs w:val="28"/>
        </w:rPr>
        <w:t xml:space="preserve">и 2.1 </w:t>
      </w:r>
      <w:r w:rsidR="0097787C" w:rsidRPr="00D200F0">
        <w:rPr>
          <w:rFonts w:ascii="Times New Roman" w:hAnsi="Times New Roman" w:cs="Times New Roman"/>
          <w:sz w:val="28"/>
          <w:szCs w:val="28"/>
        </w:rPr>
        <w:t>со следующим содержанием:</w:t>
      </w:r>
    </w:p>
    <w:p w14:paraId="4DE4F5DE" w14:textId="77777777" w:rsidR="00BE58A7" w:rsidRPr="00D200F0" w:rsidRDefault="00EC7AC9" w:rsidP="00B1249F">
      <w:pPr>
        <w:pStyle w:val="a3"/>
        <w:spacing w:line="360" w:lineRule="auto"/>
        <w:ind w:left="375"/>
        <w:jc w:val="both"/>
        <w:rPr>
          <w:rFonts w:ascii="Times New Roman" w:hAnsi="Times New Roman" w:cs="Times New Roman"/>
          <w:sz w:val="28"/>
          <w:szCs w:val="28"/>
        </w:rPr>
      </w:pPr>
      <w:r w:rsidRPr="00D200F0">
        <w:rPr>
          <w:rFonts w:ascii="Times New Roman" w:hAnsi="Times New Roman" w:cs="Times New Roman"/>
          <w:sz w:val="28"/>
          <w:szCs w:val="28"/>
        </w:rPr>
        <w:t>1.1</w:t>
      </w:r>
      <w:r w:rsidR="00B1249F" w:rsidRPr="00D200F0">
        <w:rPr>
          <w:rFonts w:ascii="Times New Roman" w:hAnsi="Times New Roman" w:cs="Times New Roman"/>
          <w:sz w:val="28"/>
          <w:szCs w:val="28"/>
        </w:rPr>
        <w:t xml:space="preserve"> </w:t>
      </w:r>
      <w:r w:rsidR="00A303FA" w:rsidRPr="00D200F0">
        <w:rPr>
          <w:rFonts w:ascii="Times New Roman" w:hAnsi="Times New Roman" w:cs="Times New Roman"/>
          <w:sz w:val="28"/>
          <w:szCs w:val="28"/>
        </w:rPr>
        <w:t xml:space="preserve">Выпуск на линию беспилотного транспортного средства </w:t>
      </w:r>
      <w:r w:rsidR="006B4025" w:rsidRPr="00D200F0">
        <w:rPr>
          <w:rFonts w:ascii="Times New Roman" w:hAnsi="Times New Roman" w:cs="Times New Roman"/>
          <w:sz w:val="28"/>
          <w:szCs w:val="28"/>
        </w:rPr>
        <w:t xml:space="preserve">без прохождения </w:t>
      </w:r>
      <w:r w:rsidR="008106A7" w:rsidRPr="00D200F0">
        <w:rPr>
          <w:rFonts w:ascii="Times New Roman" w:hAnsi="Times New Roman" w:cs="Times New Roman"/>
          <w:sz w:val="28"/>
          <w:szCs w:val="28"/>
        </w:rPr>
        <w:t xml:space="preserve">технического осмотра, </w:t>
      </w:r>
      <w:r w:rsidR="002946C1" w:rsidRPr="00D200F0">
        <w:rPr>
          <w:rFonts w:ascii="Times New Roman" w:hAnsi="Times New Roman" w:cs="Times New Roman"/>
          <w:sz w:val="28"/>
          <w:szCs w:val="28"/>
        </w:rPr>
        <w:t>влечет</w:t>
      </w:r>
      <w:r w:rsidR="008106A7" w:rsidRPr="00D200F0">
        <w:rPr>
          <w:rFonts w:ascii="Times New Roman" w:hAnsi="Times New Roman" w:cs="Times New Roman"/>
          <w:sz w:val="28"/>
          <w:szCs w:val="28"/>
        </w:rPr>
        <w:t xml:space="preserve"> за </w:t>
      </w:r>
      <w:r w:rsidR="002946C1" w:rsidRPr="00D200F0">
        <w:rPr>
          <w:rFonts w:ascii="Times New Roman" w:hAnsi="Times New Roman" w:cs="Times New Roman"/>
          <w:sz w:val="28"/>
          <w:szCs w:val="28"/>
        </w:rPr>
        <w:t xml:space="preserve">собой </w:t>
      </w:r>
      <w:r w:rsidR="004B1382" w:rsidRPr="00D200F0">
        <w:rPr>
          <w:rFonts w:ascii="Times New Roman" w:hAnsi="Times New Roman" w:cs="Times New Roman"/>
          <w:sz w:val="28"/>
          <w:szCs w:val="28"/>
        </w:rPr>
        <w:t xml:space="preserve">наложение административного штрафа на </w:t>
      </w:r>
      <w:r w:rsidR="00150180" w:rsidRPr="00D200F0">
        <w:rPr>
          <w:rFonts w:ascii="Times New Roman" w:hAnsi="Times New Roman" w:cs="Times New Roman"/>
          <w:sz w:val="28"/>
          <w:szCs w:val="28"/>
        </w:rPr>
        <w:t xml:space="preserve">должностное </w:t>
      </w:r>
      <w:r w:rsidR="005509C7" w:rsidRPr="00D200F0">
        <w:rPr>
          <w:rFonts w:ascii="Times New Roman" w:hAnsi="Times New Roman" w:cs="Times New Roman"/>
          <w:sz w:val="28"/>
          <w:szCs w:val="28"/>
        </w:rPr>
        <w:t xml:space="preserve">лицо ответственное за </w:t>
      </w:r>
      <w:r w:rsidR="00B5609E" w:rsidRPr="00D200F0">
        <w:rPr>
          <w:rFonts w:ascii="Times New Roman" w:hAnsi="Times New Roman" w:cs="Times New Roman"/>
          <w:sz w:val="28"/>
          <w:szCs w:val="28"/>
        </w:rPr>
        <w:t>техническое состояние</w:t>
      </w:r>
      <w:r w:rsidR="005509C7" w:rsidRPr="00D200F0">
        <w:rPr>
          <w:rFonts w:ascii="Times New Roman" w:hAnsi="Times New Roman" w:cs="Times New Roman"/>
          <w:sz w:val="28"/>
          <w:szCs w:val="28"/>
        </w:rPr>
        <w:t xml:space="preserve"> беспилотного </w:t>
      </w:r>
      <w:r w:rsidR="00B5609E" w:rsidRPr="00D200F0">
        <w:rPr>
          <w:rFonts w:ascii="Times New Roman" w:hAnsi="Times New Roman" w:cs="Times New Roman"/>
          <w:sz w:val="28"/>
          <w:szCs w:val="28"/>
        </w:rPr>
        <w:t xml:space="preserve">транспортного средства </w:t>
      </w:r>
      <w:r w:rsidR="00B31467" w:rsidRPr="00D200F0">
        <w:rPr>
          <w:rFonts w:ascii="Times New Roman" w:hAnsi="Times New Roman" w:cs="Times New Roman"/>
          <w:sz w:val="28"/>
          <w:szCs w:val="28"/>
        </w:rPr>
        <w:t xml:space="preserve">в размере </w:t>
      </w:r>
      <w:r w:rsidR="00293F0D" w:rsidRPr="00D200F0">
        <w:rPr>
          <w:rFonts w:ascii="Times New Roman" w:hAnsi="Times New Roman" w:cs="Times New Roman"/>
          <w:sz w:val="28"/>
          <w:szCs w:val="28"/>
        </w:rPr>
        <w:t xml:space="preserve">тысячи </w:t>
      </w:r>
      <w:r w:rsidR="00B31467" w:rsidRPr="00D200F0">
        <w:rPr>
          <w:rFonts w:ascii="Times New Roman" w:hAnsi="Times New Roman" w:cs="Times New Roman"/>
          <w:sz w:val="28"/>
          <w:szCs w:val="28"/>
        </w:rPr>
        <w:t xml:space="preserve">рублей, </w:t>
      </w:r>
      <w:r w:rsidR="004A7920" w:rsidRPr="00D200F0">
        <w:rPr>
          <w:rFonts w:ascii="Times New Roman" w:hAnsi="Times New Roman" w:cs="Times New Roman"/>
          <w:sz w:val="28"/>
          <w:szCs w:val="28"/>
        </w:rPr>
        <w:t xml:space="preserve">для юридических лиц в размере </w:t>
      </w:r>
      <w:r w:rsidR="00293F0D" w:rsidRPr="00D200F0">
        <w:rPr>
          <w:rFonts w:ascii="Times New Roman" w:hAnsi="Times New Roman" w:cs="Times New Roman"/>
          <w:sz w:val="28"/>
          <w:szCs w:val="28"/>
        </w:rPr>
        <w:t xml:space="preserve">ста тысяч рублей. </w:t>
      </w:r>
    </w:p>
    <w:p w14:paraId="63B91CCA" w14:textId="77777777" w:rsidR="00471E1E" w:rsidRPr="00D200F0" w:rsidRDefault="00EC7AC9" w:rsidP="008B5B12">
      <w:pPr>
        <w:pStyle w:val="a3"/>
        <w:spacing w:line="360" w:lineRule="auto"/>
        <w:ind w:left="375"/>
        <w:jc w:val="both"/>
        <w:rPr>
          <w:rFonts w:ascii="Times New Roman" w:hAnsi="Times New Roman" w:cs="Times New Roman"/>
          <w:sz w:val="28"/>
          <w:szCs w:val="28"/>
        </w:rPr>
      </w:pPr>
      <w:r w:rsidRPr="00D200F0">
        <w:rPr>
          <w:rFonts w:ascii="Times New Roman" w:hAnsi="Times New Roman" w:cs="Times New Roman"/>
          <w:sz w:val="28"/>
          <w:szCs w:val="28"/>
        </w:rPr>
        <w:t>2.1 В</w:t>
      </w:r>
      <w:r w:rsidR="001A6EEF" w:rsidRPr="00D200F0">
        <w:rPr>
          <w:rFonts w:ascii="Times New Roman" w:hAnsi="Times New Roman" w:cs="Times New Roman"/>
          <w:sz w:val="28"/>
          <w:szCs w:val="28"/>
        </w:rPr>
        <w:t xml:space="preserve">ыпуск на линию беспилотного транспортного средства с </w:t>
      </w:r>
      <w:r w:rsidR="00684BEA" w:rsidRPr="00D200F0">
        <w:rPr>
          <w:rFonts w:ascii="Times New Roman" w:hAnsi="Times New Roman" w:cs="Times New Roman"/>
          <w:sz w:val="28"/>
          <w:szCs w:val="28"/>
        </w:rPr>
        <w:t xml:space="preserve">неисправными сенсорами, мешающими </w:t>
      </w:r>
      <w:r w:rsidR="00B3561E" w:rsidRPr="00D200F0">
        <w:rPr>
          <w:rFonts w:ascii="Times New Roman" w:hAnsi="Times New Roman" w:cs="Times New Roman"/>
          <w:sz w:val="28"/>
          <w:szCs w:val="28"/>
        </w:rPr>
        <w:t xml:space="preserve">нормальному восприятию беспилотным транспортным средством обстановки на дороге, влечёт за собой наложение административного </w:t>
      </w:r>
      <w:r w:rsidR="00A34FCD" w:rsidRPr="00D200F0">
        <w:rPr>
          <w:rFonts w:ascii="Times New Roman" w:hAnsi="Times New Roman" w:cs="Times New Roman"/>
          <w:sz w:val="28"/>
          <w:szCs w:val="28"/>
        </w:rPr>
        <w:t>штрафа</w:t>
      </w:r>
      <w:r w:rsidR="001374A4" w:rsidRPr="00D200F0">
        <w:rPr>
          <w:rFonts w:ascii="Times New Roman" w:hAnsi="Times New Roman" w:cs="Times New Roman"/>
          <w:sz w:val="28"/>
          <w:szCs w:val="28"/>
        </w:rPr>
        <w:t xml:space="preserve"> на </w:t>
      </w:r>
      <w:r w:rsidR="00234710" w:rsidRPr="00D200F0">
        <w:rPr>
          <w:rFonts w:ascii="Times New Roman" w:hAnsi="Times New Roman" w:cs="Times New Roman"/>
          <w:sz w:val="28"/>
          <w:szCs w:val="28"/>
        </w:rPr>
        <w:t xml:space="preserve">должностных </w:t>
      </w:r>
      <w:r w:rsidR="001374A4" w:rsidRPr="00D200F0">
        <w:rPr>
          <w:rFonts w:ascii="Times New Roman" w:hAnsi="Times New Roman" w:cs="Times New Roman"/>
          <w:sz w:val="28"/>
          <w:szCs w:val="28"/>
        </w:rPr>
        <w:t>лиц</w:t>
      </w:r>
      <w:r w:rsidR="00234710" w:rsidRPr="00D200F0">
        <w:rPr>
          <w:rFonts w:ascii="Times New Roman" w:hAnsi="Times New Roman" w:cs="Times New Roman"/>
          <w:sz w:val="28"/>
          <w:szCs w:val="28"/>
        </w:rPr>
        <w:t xml:space="preserve">, ответственных за техническое обслуживание беспилотного автомобиля в размере от двадцати до ста двадцати тысяч рублей. </w:t>
      </w:r>
    </w:p>
    <w:p w14:paraId="4F9254BD" w14:textId="77777777" w:rsidR="0097787C" w:rsidRPr="00D200F0" w:rsidRDefault="0097787C" w:rsidP="0097787C">
      <w:pPr>
        <w:pStyle w:val="a3"/>
        <w:spacing w:line="360" w:lineRule="auto"/>
        <w:ind w:left="375"/>
        <w:jc w:val="both"/>
        <w:rPr>
          <w:rFonts w:ascii="Times New Roman" w:hAnsi="Times New Roman" w:cs="Times New Roman"/>
          <w:sz w:val="28"/>
          <w:szCs w:val="28"/>
        </w:rPr>
      </w:pPr>
    </w:p>
    <w:p w14:paraId="3BC9AAF4" w14:textId="77777777" w:rsidR="00B1182E" w:rsidRPr="00D200F0" w:rsidRDefault="00B1182E" w:rsidP="00BF553D">
      <w:pPr>
        <w:pStyle w:val="a3"/>
        <w:spacing w:line="360" w:lineRule="auto"/>
        <w:jc w:val="both"/>
        <w:rPr>
          <w:rFonts w:ascii="Times New Roman" w:hAnsi="Times New Roman" w:cs="Times New Roman"/>
          <w:sz w:val="28"/>
          <w:szCs w:val="28"/>
        </w:rPr>
      </w:pPr>
    </w:p>
    <w:p w14:paraId="7E63EE43" w14:textId="77777777" w:rsidR="00A037C4" w:rsidRPr="00D200F0" w:rsidRDefault="00A037C4" w:rsidP="00A037C4">
      <w:pPr>
        <w:rPr>
          <w:sz w:val="28"/>
          <w:szCs w:val="28"/>
        </w:rPr>
      </w:pPr>
    </w:p>
    <w:p w14:paraId="14443205" w14:textId="77777777" w:rsidR="00607F28" w:rsidRPr="00D200F0" w:rsidRDefault="00607F28" w:rsidP="001A1FEF">
      <w:pPr>
        <w:pStyle w:val="1"/>
        <w:tabs>
          <w:tab w:val="left" w:pos="4380"/>
        </w:tabs>
        <w:jc w:val="center"/>
        <w:rPr>
          <w:rFonts w:ascii="Times New Roman" w:hAnsi="Times New Roman" w:cs="Times New Roman"/>
          <w:b/>
          <w:color w:val="000000" w:themeColor="text1"/>
          <w:sz w:val="28"/>
          <w:szCs w:val="28"/>
        </w:rPr>
      </w:pPr>
    </w:p>
    <w:p w14:paraId="173FA3BD" w14:textId="77777777" w:rsidR="00607F28" w:rsidRPr="00D200F0" w:rsidRDefault="00607F28" w:rsidP="001A1FEF">
      <w:pPr>
        <w:pStyle w:val="1"/>
        <w:tabs>
          <w:tab w:val="left" w:pos="4380"/>
        </w:tabs>
        <w:jc w:val="center"/>
        <w:rPr>
          <w:rFonts w:ascii="Times New Roman" w:hAnsi="Times New Roman" w:cs="Times New Roman"/>
          <w:b/>
          <w:color w:val="000000" w:themeColor="text1"/>
          <w:sz w:val="28"/>
          <w:szCs w:val="28"/>
        </w:rPr>
      </w:pPr>
    </w:p>
    <w:p w14:paraId="41C1D794" w14:textId="77777777" w:rsidR="00607F28" w:rsidRPr="00D200F0" w:rsidRDefault="00607F28" w:rsidP="001A1FEF">
      <w:pPr>
        <w:pStyle w:val="1"/>
        <w:tabs>
          <w:tab w:val="left" w:pos="4380"/>
        </w:tabs>
        <w:jc w:val="center"/>
        <w:rPr>
          <w:rFonts w:ascii="Times New Roman" w:hAnsi="Times New Roman" w:cs="Times New Roman"/>
          <w:b/>
          <w:color w:val="000000" w:themeColor="text1"/>
          <w:sz w:val="28"/>
          <w:szCs w:val="28"/>
        </w:rPr>
      </w:pPr>
    </w:p>
    <w:p w14:paraId="4F616B27" w14:textId="77777777" w:rsidR="00607F28" w:rsidRPr="00D200F0" w:rsidRDefault="00607F28">
      <w:pPr>
        <w:rPr>
          <w:rFonts w:ascii="Times New Roman" w:eastAsiaTheme="majorEastAsia" w:hAnsi="Times New Roman" w:cs="Times New Roman"/>
          <w:b/>
          <w:color w:val="000000" w:themeColor="text1"/>
          <w:sz w:val="28"/>
          <w:szCs w:val="28"/>
        </w:rPr>
      </w:pPr>
      <w:r w:rsidRPr="00D200F0">
        <w:rPr>
          <w:rFonts w:ascii="Times New Roman" w:hAnsi="Times New Roman" w:cs="Times New Roman"/>
          <w:b/>
          <w:color w:val="000000" w:themeColor="text1"/>
          <w:sz w:val="28"/>
          <w:szCs w:val="28"/>
        </w:rPr>
        <w:br w:type="page"/>
      </w:r>
    </w:p>
    <w:p w14:paraId="6EA998C4" w14:textId="44781F9C" w:rsidR="001A1FEF" w:rsidRPr="00D200F0" w:rsidRDefault="001A1FEF" w:rsidP="001A1FEF">
      <w:pPr>
        <w:pStyle w:val="1"/>
        <w:tabs>
          <w:tab w:val="left" w:pos="4380"/>
        </w:tabs>
        <w:jc w:val="center"/>
        <w:rPr>
          <w:rFonts w:ascii="Times New Roman" w:hAnsi="Times New Roman" w:cs="Times New Roman"/>
          <w:b/>
          <w:color w:val="000000" w:themeColor="text1"/>
          <w:sz w:val="28"/>
          <w:szCs w:val="28"/>
        </w:rPr>
      </w:pPr>
      <w:bookmarkStart w:id="14" w:name="_Toc120553575"/>
      <w:r w:rsidRPr="00D200F0">
        <w:rPr>
          <w:rFonts w:ascii="Times New Roman" w:hAnsi="Times New Roman" w:cs="Times New Roman"/>
          <w:b/>
          <w:color w:val="000000" w:themeColor="text1"/>
          <w:sz w:val="28"/>
          <w:szCs w:val="28"/>
        </w:rPr>
        <w:lastRenderedPageBreak/>
        <w:t>Заключение</w:t>
      </w:r>
      <w:bookmarkEnd w:id="14"/>
      <w:r w:rsidRPr="00D200F0">
        <w:rPr>
          <w:rFonts w:ascii="Times New Roman" w:hAnsi="Times New Roman" w:cs="Times New Roman"/>
          <w:b/>
          <w:color w:val="000000" w:themeColor="text1"/>
          <w:sz w:val="28"/>
          <w:szCs w:val="28"/>
        </w:rPr>
        <w:t xml:space="preserve"> </w:t>
      </w:r>
    </w:p>
    <w:p w14:paraId="393DE6F6" w14:textId="77777777" w:rsidR="00F47CF8" w:rsidRPr="00D200F0" w:rsidRDefault="00F47CF8" w:rsidP="00F47CF8">
      <w:pPr>
        <w:rPr>
          <w:sz w:val="28"/>
          <w:szCs w:val="28"/>
        </w:rPr>
      </w:pPr>
    </w:p>
    <w:p w14:paraId="7B568D5D" w14:textId="77777777" w:rsidR="001A1FEF" w:rsidRPr="00D200F0" w:rsidRDefault="005F255C" w:rsidP="004362E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Цель проектной работы достигнута, в связи с чем в </w:t>
      </w:r>
      <w:r w:rsidR="00EF2DF1" w:rsidRPr="00D200F0">
        <w:rPr>
          <w:rFonts w:ascii="Times New Roman" w:hAnsi="Times New Roman" w:cs="Times New Roman"/>
          <w:sz w:val="28"/>
          <w:szCs w:val="28"/>
        </w:rPr>
        <w:t>заключении проведенного исследования можно сделать следующие выводы:</w:t>
      </w:r>
    </w:p>
    <w:p w14:paraId="427A13DC" w14:textId="5BB73A5F" w:rsidR="00EF2DF1" w:rsidRPr="00D200F0" w:rsidRDefault="00EF2DF1" w:rsidP="004362E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Нейроправо</w:t>
      </w:r>
      <w:r w:rsidR="00F47CF8" w:rsidRPr="00D200F0">
        <w:rPr>
          <w:rFonts w:ascii="Times New Roman" w:hAnsi="Times New Roman" w:cs="Times New Roman"/>
          <w:sz w:val="28"/>
          <w:szCs w:val="28"/>
        </w:rPr>
        <w:t xml:space="preserve"> - </w:t>
      </w:r>
      <w:r w:rsidR="00D55528" w:rsidRPr="00D200F0">
        <w:rPr>
          <w:rFonts w:ascii="Times New Roman" w:hAnsi="Times New Roman" w:cs="Times New Roman"/>
          <w:sz w:val="28"/>
          <w:szCs w:val="28"/>
        </w:rPr>
        <w:t>отрасль права, имеющая долгую историю и изначально связывающая исключительно право и человеческий мозг. Развитие данной отрасли права проходило под влиянием желания человека узнать истину при решении спорных вопросов. Желание наиболее точно определить виновного в совершении преступления подтолкнуло людей к использованию достижений нейротехнологий в судебном процессе, в связи с чем стали появляться точки пересечения права и нейронуки.</w:t>
      </w:r>
    </w:p>
    <w:p w14:paraId="6058A820" w14:textId="77777777" w:rsidR="00D55528" w:rsidRPr="00D200F0" w:rsidRDefault="00D55528" w:rsidP="004362E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В 21 веке, в связи с развитием искусственного интеллекта, а также изобретением интерфейса «мозг-компьютер» нейроправо стало охватывать не только мозг человека, но и искусственно созданные нейронные сети, то есть искусственный интеллект, который стал активно внедряться в повседневную жизнь людей.</w:t>
      </w:r>
    </w:p>
    <w:p w14:paraId="4436BF39" w14:textId="632F5FEB" w:rsidR="009016AC" w:rsidRPr="00D200F0" w:rsidRDefault="00D55528" w:rsidP="004362E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В</w:t>
      </w:r>
      <w:r w:rsidR="009016AC" w:rsidRPr="00D200F0">
        <w:rPr>
          <w:rFonts w:ascii="Times New Roman" w:hAnsi="Times New Roman" w:cs="Times New Roman"/>
          <w:sz w:val="28"/>
          <w:szCs w:val="28"/>
        </w:rPr>
        <w:t xml:space="preserve"> связи с постепенным внедрением искусственного интеллекта повсеместно, возникает потребность в его правовом регулировании. В нормативно-правовых документах постепенно появляется наиболее полное определение искусственного интеллекта, описывающее его основные особенности, </w:t>
      </w:r>
      <w:r w:rsidR="000D63E0" w:rsidRPr="00D200F0">
        <w:rPr>
          <w:rFonts w:ascii="Times New Roman" w:hAnsi="Times New Roman" w:cs="Times New Roman"/>
          <w:sz w:val="28"/>
          <w:szCs w:val="28"/>
        </w:rPr>
        <w:t>например</w:t>
      </w:r>
      <w:r w:rsidR="009016AC" w:rsidRPr="00D200F0">
        <w:rPr>
          <w:rFonts w:ascii="Times New Roman" w:hAnsi="Times New Roman" w:cs="Times New Roman"/>
          <w:sz w:val="28"/>
          <w:szCs w:val="28"/>
        </w:rPr>
        <w:t xml:space="preserve"> способность к обучению, мышлению, принятию решений, отличающих его от роботизированных устройств, выполняющих заданную программу. </w:t>
      </w:r>
    </w:p>
    <w:p w14:paraId="0352C142" w14:textId="77777777" w:rsidR="008142F1" w:rsidRPr="00D200F0" w:rsidRDefault="008142F1" w:rsidP="004362E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Конкретное определение искусственного интеллекта как объекта или субъекта права не представляется возможным, в связи с тем, что некоторые в некоторых своих проявлениях искусственный интеллект может быть исключительно объектом права, например, беспилотный автомобиль, но если с течением времени появятся человекоподобные роботы, мыслительная деятельность, которых будет наиболее близка к </w:t>
      </w:r>
      <w:r w:rsidRPr="00D200F0">
        <w:rPr>
          <w:rFonts w:ascii="Times New Roman" w:hAnsi="Times New Roman" w:cs="Times New Roman"/>
          <w:sz w:val="28"/>
          <w:szCs w:val="28"/>
        </w:rPr>
        <w:lastRenderedPageBreak/>
        <w:t xml:space="preserve">человеческой, то может возникнуть ситуация, в условиях которой объект права становится субъектом. В связи с этим разряд, к которому относится искусственный интеллект, должен зависеть от формы проявления искусственного интеллекта (робот, беспилотный автомобиль, устройства на производстве, оснащенные искусственным интеллектом и тд). </w:t>
      </w:r>
    </w:p>
    <w:p w14:paraId="18CCA266" w14:textId="77777777" w:rsidR="00D55528" w:rsidRPr="00D200F0" w:rsidRDefault="008142F1" w:rsidP="004362E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 xml:space="preserve">На данный момент </w:t>
      </w:r>
      <w:r w:rsidR="00D55528" w:rsidRPr="00D200F0">
        <w:rPr>
          <w:rFonts w:ascii="Times New Roman" w:hAnsi="Times New Roman" w:cs="Times New Roman"/>
          <w:sz w:val="28"/>
          <w:szCs w:val="28"/>
        </w:rPr>
        <w:t>на дорогах многих стран мира, в том числе России появляются беспилотные автомобили. Но</w:t>
      </w:r>
      <w:r w:rsidR="009016AC" w:rsidRPr="00D200F0">
        <w:rPr>
          <w:rFonts w:ascii="Times New Roman" w:hAnsi="Times New Roman" w:cs="Times New Roman"/>
          <w:sz w:val="28"/>
          <w:szCs w:val="28"/>
        </w:rPr>
        <w:t>, хотя беспилотные автомобили активно начинают внедряться на дороги общего пользования, пока что в закон не были введены статьи, которые регулировали бы спорные вопросы с участием беспилотных авто, например, кто будет ответствен, если беспилотный автомобиль столкнется с другим авто или с человеком и в столкновении будет виноват беспилотный автомобиль, или вопрос о необходимости более частого прохождения технического обслуживания беспилотным автомобилем и необходимости введения лицензий на перевозку пассажиров беспилотными такси.</w:t>
      </w:r>
    </w:p>
    <w:p w14:paraId="7D7ED6FB" w14:textId="77777777" w:rsidR="008142F1" w:rsidRPr="00D200F0" w:rsidRDefault="008142F1" w:rsidP="004362E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Правовое ре</w:t>
      </w:r>
      <w:r w:rsidR="007A3D16" w:rsidRPr="00D200F0">
        <w:rPr>
          <w:rFonts w:ascii="Times New Roman" w:hAnsi="Times New Roman" w:cs="Times New Roman"/>
          <w:sz w:val="28"/>
          <w:szCs w:val="28"/>
        </w:rPr>
        <w:t>гулирование беспилотных автомобилей, является невероятно перспективным в связи с тем, что люди, несмотря на недоверие к беспилотным автомобилям, осознают необходимость правового регулирования их работы на дорогах общего пользования, а также считают, что беспилотный автомобиль должен проходить ТО чаще, чем обычный автомобиль и беспилотное должно иметь лицензию на перевозку пассажиров.</w:t>
      </w:r>
    </w:p>
    <w:p w14:paraId="060A474F" w14:textId="77777777" w:rsidR="007A3D16" w:rsidRPr="00D200F0" w:rsidRDefault="007A3D16" w:rsidP="004362E0">
      <w:pPr>
        <w:spacing w:line="360" w:lineRule="auto"/>
        <w:ind w:firstLine="851"/>
        <w:jc w:val="both"/>
        <w:rPr>
          <w:rFonts w:ascii="Times New Roman" w:hAnsi="Times New Roman" w:cs="Times New Roman"/>
          <w:sz w:val="28"/>
          <w:szCs w:val="28"/>
        </w:rPr>
      </w:pPr>
      <w:r w:rsidRPr="00D200F0">
        <w:rPr>
          <w:rFonts w:ascii="Times New Roman" w:hAnsi="Times New Roman" w:cs="Times New Roman"/>
          <w:sz w:val="28"/>
          <w:szCs w:val="28"/>
        </w:rPr>
        <w:t>Постепен</w:t>
      </w:r>
      <w:r w:rsidR="005F255C" w:rsidRPr="00D200F0">
        <w:rPr>
          <w:rFonts w:ascii="Times New Roman" w:hAnsi="Times New Roman" w:cs="Times New Roman"/>
          <w:sz w:val="28"/>
          <w:szCs w:val="28"/>
        </w:rPr>
        <w:t>но нормативно-правовые акты, регулирующие спорные ситуации с участием беспилотных автомобилей появляются в других странах мира, например, в США и Китае. Это показывает, что искусственный интеллект активно внедряется по всеми миру, всё прочнее входя в повседневную жизнь людей.</w:t>
      </w:r>
    </w:p>
    <w:p w14:paraId="3EFCF4FE" w14:textId="39F94C45" w:rsidR="004362E0" w:rsidRPr="00D200F0" w:rsidRDefault="005F255C" w:rsidP="00F47CF8">
      <w:pPr>
        <w:spacing w:line="360" w:lineRule="auto"/>
        <w:ind w:firstLine="851"/>
        <w:jc w:val="both"/>
        <w:rPr>
          <w:rFonts w:ascii="Times New Roman" w:hAnsi="Times New Roman" w:cs="Times New Roman"/>
          <w:color w:val="000000" w:themeColor="text1"/>
          <w:sz w:val="28"/>
          <w:szCs w:val="28"/>
        </w:rPr>
      </w:pPr>
      <w:r w:rsidRPr="00D200F0">
        <w:rPr>
          <w:rFonts w:ascii="Times New Roman" w:hAnsi="Times New Roman" w:cs="Times New Roman"/>
          <w:sz w:val="28"/>
          <w:szCs w:val="28"/>
        </w:rPr>
        <w:lastRenderedPageBreak/>
        <w:t>Таким образом, работа беспилотных автомобилей на дорогах общего пользования нуждается в правовом регулировании, с целью обеспечения безопасности всех участников дорожного движения. Созданный законопроект «</w:t>
      </w:r>
      <w:r w:rsidRPr="00D200F0">
        <w:rPr>
          <w:rFonts w:ascii="Times New Roman" w:hAnsi="Times New Roman" w:cs="Times New Roman"/>
          <w:color w:val="000000" w:themeColor="text1"/>
          <w:sz w:val="28"/>
          <w:szCs w:val="28"/>
        </w:rPr>
        <w:t>О внесении изменений в главу 12 КоАП РФ «Административные правонарушения в области дорожного движения», должен урегулировать возможные спорные ситуации с участием беспилотных автомобилей на дорогах общего пользования</w:t>
      </w:r>
      <w:r w:rsidR="00BD2AA6" w:rsidRPr="00D200F0">
        <w:rPr>
          <w:rFonts w:ascii="Times New Roman" w:hAnsi="Times New Roman" w:cs="Times New Roman"/>
          <w:color w:val="000000" w:themeColor="text1"/>
          <w:sz w:val="28"/>
          <w:szCs w:val="28"/>
        </w:rPr>
        <w:t xml:space="preserve">, а также должен обезопасить пассажиров беспилотных такси, за счет введения лицензии на перевозку пассажиров, а также обязать владельцев беспилотных автомобилей при страховании оповещать страховую компанию о том, что автомобиль может управляться искусственным интеллектом. </w:t>
      </w:r>
      <w:r w:rsidR="00F47CF8" w:rsidRPr="00D200F0">
        <w:rPr>
          <w:rFonts w:ascii="Times New Roman" w:hAnsi="Times New Roman" w:cs="Times New Roman"/>
          <w:color w:val="000000" w:themeColor="text1"/>
          <w:sz w:val="28"/>
          <w:szCs w:val="28"/>
        </w:rPr>
        <w:t>В последствии</w:t>
      </w:r>
      <w:r w:rsidR="00BD2AA6" w:rsidRPr="00D200F0">
        <w:rPr>
          <w:rFonts w:ascii="Times New Roman" w:hAnsi="Times New Roman" w:cs="Times New Roman"/>
          <w:color w:val="000000" w:themeColor="text1"/>
          <w:sz w:val="28"/>
          <w:szCs w:val="28"/>
        </w:rPr>
        <w:t xml:space="preserve"> законодательство может дополняться, в связи с развитием искусственного интеллекта. </w:t>
      </w:r>
      <w:r w:rsidR="00F47CF8" w:rsidRPr="00D200F0">
        <w:rPr>
          <w:rFonts w:ascii="Times New Roman" w:hAnsi="Times New Roman" w:cs="Times New Roman"/>
          <w:color w:val="000000" w:themeColor="text1"/>
          <w:sz w:val="28"/>
          <w:szCs w:val="28"/>
        </w:rPr>
        <w:br w:type="page"/>
      </w:r>
    </w:p>
    <w:p w14:paraId="31D92AF8" w14:textId="29094FE3" w:rsidR="00BD2AA6" w:rsidRPr="00D200F0" w:rsidRDefault="00BD2AA6" w:rsidP="002F1AB3">
      <w:pPr>
        <w:pStyle w:val="1"/>
        <w:jc w:val="center"/>
        <w:rPr>
          <w:rFonts w:ascii="Times New Roman" w:hAnsi="Times New Roman" w:cs="Times New Roman"/>
          <w:b/>
          <w:color w:val="000000" w:themeColor="text1"/>
          <w:sz w:val="28"/>
          <w:szCs w:val="28"/>
        </w:rPr>
      </w:pPr>
      <w:bookmarkStart w:id="15" w:name="_Toc120553576"/>
      <w:r w:rsidRPr="00D200F0">
        <w:rPr>
          <w:rFonts w:ascii="Times New Roman" w:hAnsi="Times New Roman" w:cs="Times New Roman"/>
          <w:b/>
          <w:color w:val="000000" w:themeColor="text1"/>
          <w:sz w:val="28"/>
          <w:szCs w:val="28"/>
        </w:rPr>
        <w:lastRenderedPageBreak/>
        <w:t>Список литературы</w:t>
      </w:r>
      <w:bookmarkEnd w:id="15"/>
    </w:p>
    <w:p w14:paraId="737D1F4A" w14:textId="77777777" w:rsidR="002F1AB3" w:rsidRPr="00D200F0" w:rsidRDefault="002F1AB3" w:rsidP="002F1AB3">
      <w:pPr>
        <w:rPr>
          <w:sz w:val="28"/>
          <w:szCs w:val="28"/>
        </w:rPr>
      </w:pPr>
    </w:p>
    <w:p w14:paraId="5DBE0377" w14:textId="77777777" w:rsidR="003440B8" w:rsidRPr="003440B8" w:rsidRDefault="003440B8" w:rsidP="00646D72">
      <w:pPr>
        <w:pStyle w:val="a3"/>
        <w:numPr>
          <w:ilvl w:val="0"/>
          <w:numId w:val="18"/>
        </w:numPr>
        <w:spacing w:line="360" w:lineRule="auto"/>
        <w:jc w:val="both"/>
        <w:rPr>
          <w:rFonts w:ascii="Times New Roman" w:hAnsi="Times New Roman" w:cs="Times New Roman"/>
          <w:sz w:val="28"/>
          <w:szCs w:val="28"/>
        </w:rPr>
      </w:pPr>
      <w:r w:rsidRPr="003440B8">
        <w:rPr>
          <w:rFonts w:ascii="Times New Roman" w:hAnsi="Times New Roman" w:cs="Times New Roman"/>
          <w:sz w:val="28"/>
          <w:szCs w:val="28"/>
        </w:rPr>
        <w:t>Филипова И. А. Нейротехнологии в праве и правопрменении: прошлое, настоящее, будущее // Правоприменение. – 2022. - № 2 том 6. – стр. 34-36.</w:t>
      </w:r>
    </w:p>
    <w:p w14:paraId="41171F59" w14:textId="77777777" w:rsidR="003440B8" w:rsidRPr="003440B8" w:rsidRDefault="003440B8" w:rsidP="00646D72">
      <w:pPr>
        <w:pStyle w:val="a3"/>
        <w:numPr>
          <w:ilvl w:val="0"/>
          <w:numId w:val="18"/>
        </w:numPr>
        <w:spacing w:line="360" w:lineRule="auto"/>
        <w:jc w:val="both"/>
        <w:rPr>
          <w:rFonts w:ascii="Times New Roman" w:hAnsi="Times New Roman" w:cs="Times New Roman"/>
          <w:sz w:val="28"/>
          <w:szCs w:val="28"/>
          <w:lang w:val="en-US"/>
        </w:rPr>
      </w:pPr>
      <w:r w:rsidRPr="003440B8">
        <w:rPr>
          <w:rFonts w:ascii="Times New Roman" w:hAnsi="Times New Roman" w:cs="Times New Roman"/>
          <w:sz w:val="28"/>
          <w:szCs w:val="28"/>
          <w:lang w:val="en-US"/>
        </w:rPr>
        <w:t>University of Texas tower shooting [</w:t>
      </w:r>
      <w:r w:rsidRPr="003440B8">
        <w:rPr>
          <w:rFonts w:ascii="Times New Roman" w:hAnsi="Times New Roman" w:cs="Times New Roman"/>
          <w:sz w:val="28"/>
          <w:szCs w:val="28"/>
        </w:rPr>
        <w:t>Электронный</w:t>
      </w:r>
      <w:r w:rsidRPr="003440B8">
        <w:rPr>
          <w:rFonts w:ascii="Times New Roman" w:hAnsi="Times New Roman" w:cs="Times New Roman"/>
          <w:sz w:val="28"/>
          <w:szCs w:val="28"/>
          <w:lang w:val="en-US"/>
        </w:rPr>
        <w:t xml:space="preserve"> </w:t>
      </w:r>
      <w:r w:rsidRPr="003440B8">
        <w:rPr>
          <w:rFonts w:ascii="Times New Roman" w:hAnsi="Times New Roman" w:cs="Times New Roman"/>
          <w:sz w:val="28"/>
          <w:szCs w:val="28"/>
        </w:rPr>
        <w:t>ресурс</w:t>
      </w:r>
      <w:r w:rsidRPr="003440B8">
        <w:rPr>
          <w:rFonts w:ascii="Times New Roman" w:hAnsi="Times New Roman" w:cs="Times New Roman"/>
          <w:sz w:val="28"/>
          <w:szCs w:val="28"/>
          <w:lang w:val="en-US"/>
        </w:rPr>
        <w:t xml:space="preserve">] – </w:t>
      </w:r>
      <w:r w:rsidRPr="003440B8">
        <w:rPr>
          <w:rFonts w:ascii="Times New Roman" w:hAnsi="Times New Roman" w:cs="Times New Roman"/>
          <w:sz w:val="28"/>
          <w:szCs w:val="28"/>
        </w:rPr>
        <w:t>Режим</w:t>
      </w:r>
      <w:r w:rsidRPr="003440B8">
        <w:rPr>
          <w:rFonts w:ascii="Times New Roman" w:hAnsi="Times New Roman" w:cs="Times New Roman"/>
          <w:sz w:val="28"/>
          <w:szCs w:val="28"/>
          <w:lang w:val="en-US"/>
        </w:rPr>
        <w:t xml:space="preserve"> </w:t>
      </w:r>
      <w:r w:rsidRPr="003440B8">
        <w:rPr>
          <w:rFonts w:ascii="Times New Roman" w:hAnsi="Times New Roman" w:cs="Times New Roman"/>
          <w:sz w:val="28"/>
          <w:szCs w:val="28"/>
        </w:rPr>
        <w:t>доступа</w:t>
      </w:r>
      <w:r w:rsidRPr="003440B8">
        <w:rPr>
          <w:rFonts w:ascii="Times New Roman" w:hAnsi="Times New Roman" w:cs="Times New Roman"/>
          <w:sz w:val="28"/>
          <w:szCs w:val="28"/>
          <w:lang w:val="en-US"/>
        </w:rPr>
        <w:t>: Texas Tower shooting of 1966 - The shooting | Britannica  (</w:t>
      </w:r>
      <w:r w:rsidRPr="003440B8">
        <w:rPr>
          <w:rFonts w:ascii="Times New Roman" w:hAnsi="Times New Roman" w:cs="Times New Roman"/>
          <w:sz w:val="28"/>
          <w:szCs w:val="28"/>
        </w:rPr>
        <w:t>дата</w:t>
      </w:r>
      <w:r w:rsidRPr="003440B8">
        <w:rPr>
          <w:rFonts w:ascii="Times New Roman" w:hAnsi="Times New Roman" w:cs="Times New Roman"/>
          <w:sz w:val="28"/>
          <w:szCs w:val="28"/>
          <w:lang w:val="en-US"/>
        </w:rPr>
        <w:t xml:space="preserve"> </w:t>
      </w:r>
      <w:r w:rsidRPr="003440B8">
        <w:rPr>
          <w:rFonts w:ascii="Times New Roman" w:hAnsi="Times New Roman" w:cs="Times New Roman"/>
          <w:sz w:val="28"/>
          <w:szCs w:val="28"/>
        </w:rPr>
        <w:t>обращения</w:t>
      </w:r>
      <w:r w:rsidRPr="003440B8">
        <w:rPr>
          <w:rFonts w:ascii="Times New Roman" w:hAnsi="Times New Roman" w:cs="Times New Roman"/>
          <w:sz w:val="28"/>
          <w:szCs w:val="28"/>
          <w:lang w:val="en-US"/>
        </w:rPr>
        <w:t xml:space="preserve"> 17.09.2022)</w:t>
      </w:r>
    </w:p>
    <w:p w14:paraId="644D3167" w14:textId="67DC724B" w:rsidR="003440B8" w:rsidRPr="003440B8" w:rsidRDefault="003440B8" w:rsidP="00646D72">
      <w:pPr>
        <w:pStyle w:val="a3"/>
        <w:numPr>
          <w:ilvl w:val="0"/>
          <w:numId w:val="18"/>
        </w:numPr>
        <w:spacing w:line="360" w:lineRule="auto"/>
        <w:jc w:val="both"/>
        <w:rPr>
          <w:rFonts w:ascii="Times New Roman" w:hAnsi="Times New Roman" w:cs="Times New Roman"/>
          <w:sz w:val="28"/>
          <w:szCs w:val="28"/>
          <w:lang w:val="en-US"/>
        </w:rPr>
      </w:pPr>
      <w:r w:rsidRPr="003440B8">
        <w:rPr>
          <w:rFonts w:ascii="Times New Roman" w:hAnsi="Times New Roman" w:cs="Times New Roman"/>
          <w:sz w:val="28"/>
          <w:szCs w:val="28"/>
          <w:lang w:val="en-US"/>
        </w:rPr>
        <w:t>The National register of exoneration [Элект</w:t>
      </w:r>
      <w:r w:rsidR="002C6A1E">
        <w:rPr>
          <w:rFonts w:ascii="Times New Roman" w:hAnsi="Times New Roman" w:cs="Times New Roman"/>
          <w:sz w:val="28"/>
          <w:szCs w:val="28"/>
          <w:lang w:val="en-US"/>
        </w:rPr>
        <w:t xml:space="preserve">ронный ресурс] – Режим доступа: </w:t>
      </w:r>
      <w:hyperlink r:id="rId9" w:history="1">
        <w:r w:rsidR="002C6A1E" w:rsidRPr="00B233EB">
          <w:rPr>
            <w:rStyle w:val="ab"/>
            <w:rFonts w:ascii="Times New Roman" w:hAnsi="Times New Roman" w:cs="Times New Roman"/>
            <w:sz w:val="28"/>
            <w:szCs w:val="28"/>
            <w:lang w:val="en-US"/>
          </w:rPr>
          <w:t>https://www.law.umich.edu/special/exoneration/Pages/casedetail.aspx?caseid=3280</w:t>
        </w:r>
      </w:hyperlink>
      <w:r w:rsidR="002C6A1E" w:rsidRPr="002C6A1E">
        <w:rPr>
          <w:rFonts w:ascii="Times New Roman" w:hAnsi="Times New Roman" w:cs="Times New Roman"/>
          <w:sz w:val="28"/>
          <w:szCs w:val="28"/>
          <w:lang w:val="en-US"/>
        </w:rPr>
        <w:t xml:space="preserve"> </w:t>
      </w:r>
      <w:r w:rsidRPr="003440B8">
        <w:rPr>
          <w:rFonts w:ascii="Times New Roman" w:hAnsi="Times New Roman" w:cs="Times New Roman"/>
          <w:sz w:val="28"/>
          <w:szCs w:val="28"/>
          <w:lang w:val="en-US"/>
        </w:rPr>
        <w:t xml:space="preserve"> (дата обращения 17.09.2022)</w:t>
      </w:r>
    </w:p>
    <w:p w14:paraId="12CC4ED5" w14:textId="77777777" w:rsidR="003440B8" w:rsidRPr="003440B8" w:rsidRDefault="003440B8" w:rsidP="00646D72">
      <w:pPr>
        <w:pStyle w:val="a3"/>
        <w:numPr>
          <w:ilvl w:val="0"/>
          <w:numId w:val="18"/>
        </w:numPr>
        <w:spacing w:line="360" w:lineRule="auto"/>
        <w:jc w:val="both"/>
        <w:rPr>
          <w:rFonts w:ascii="Times New Roman" w:hAnsi="Times New Roman" w:cs="Times New Roman"/>
          <w:sz w:val="28"/>
          <w:szCs w:val="28"/>
        </w:rPr>
      </w:pPr>
      <w:r w:rsidRPr="003440B8">
        <w:rPr>
          <w:rFonts w:ascii="Times New Roman" w:hAnsi="Times New Roman" w:cs="Times New Roman"/>
          <w:sz w:val="28"/>
          <w:szCs w:val="28"/>
        </w:rPr>
        <w:t>Дидикин А. В. Беляев М. А. Горбань В. С. Право и нейронауки: Сборник статей// Издательские решения. – 2019. – стр. 2-7.</w:t>
      </w:r>
    </w:p>
    <w:p w14:paraId="50592CB6" w14:textId="226D88E9" w:rsidR="003440B8" w:rsidRPr="003440B8" w:rsidRDefault="003440B8" w:rsidP="00646D72">
      <w:pPr>
        <w:pStyle w:val="a3"/>
        <w:numPr>
          <w:ilvl w:val="0"/>
          <w:numId w:val="18"/>
        </w:numPr>
        <w:spacing w:line="360" w:lineRule="auto"/>
        <w:jc w:val="both"/>
        <w:rPr>
          <w:rFonts w:ascii="Times New Roman" w:hAnsi="Times New Roman" w:cs="Times New Roman"/>
          <w:sz w:val="28"/>
          <w:szCs w:val="28"/>
        </w:rPr>
      </w:pPr>
      <w:r w:rsidRPr="003440B8">
        <w:rPr>
          <w:rFonts w:ascii="Times New Roman" w:hAnsi="Times New Roman" w:cs="Times New Roman"/>
          <w:sz w:val="28"/>
          <w:szCs w:val="28"/>
        </w:rPr>
        <w:t xml:space="preserve">Nature Neuroscience [Электронный ресурс] – Режим доступа: </w:t>
      </w:r>
      <w:hyperlink r:id="rId10" w:history="1">
        <w:r w:rsidR="002C6A1E" w:rsidRPr="00B233EB">
          <w:rPr>
            <w:rStyle w:val="ab"/>
            <w:rFonts w:ascii="Times New Roman" w:hAnsi="Times New Roman" w:cs="Times New Roman"/>
            <w:sz w:val="28"/>
            <w:szCs w:val="28"/>
          </w:rPr>
          <w:t>https://www.nature.com/neuro/articles?year=2003</w:t>
        </w:r>
      </w:hyperlink>
      <w:r w:rsidR="002C6A1E">
        <w:rPr>
          <w:rFonts w:ascii="Times New Roman" w:hAnsi="Times New Roman" w:cs="Times New Roman"/>
          <w:sz w:val="28"/>
          <w:szCs w:val="28"/>
        </w:rPr>
        <w:t xml:space="preserve"> </w:t>
      </w:r>
      <w:r w:rsidR="00CD0174">
        <w:rPr>
          <w:rFonts w:ascii="Times New Roman" w:hAnsi="Times New Roman" w:cs="Times New Roman"/>
          <w:sz w:val="28"/>
          <w:szCs w:val="28"/>
        </w:rPr>
        <w:t>(</w:t>
      </w:r>
      <w:r w:rsidRPr="003440B8">
        <w:rPr>
          <w:rFonts w:ascii="Times New Roman" w:hAnsi="Times New Roman" w:cs="Times New Roman"/>
          <w:sz w:val="28"/>
          <w:szCs w:val="28"/>
        </w:rPr>
        <w:t>дата обращения 18.09.2022)</w:t>
      </w:r>
    </w:p>
    <w:p w14:paraId="422DDB09" w14:textId="27DC4838" w:rsidR="003440B8" w:rsidRDefault="002C6A1E" w:rsidP="00646D72">
      <w:pPr>
        <w:pStyle w:val="a8"/>
        <w:numPr>
          <w:ilvl w:val="0"/>
          <w:numId w:val="18"/>
        </w:numPr>
        <w:spacing w:line="360" w:lineRule="auto"/>
        <w:jc w:val="both"/>
        <w:rPr>
          <w:rFonts w:ascii="Times New Roman" w:hAnsi="Times New Roman" w:cs="Times New Roman"/>
          <w:sz w:val="28"/>
          <w:szCs w:val="28"/>
          <w:lang w:val="en-US"/>
        </w:rPr>
      </w:pPr>
      <w:r w:rsidRPr="002C6A1E">
        <w:rPr>
          <w:rFonts w:ascii="Times New Roman" w:hAnsi="Times New Roman" w:cs="Times New Roman"/>
          <w:sz w:val="28"/>
          <w:szCs w:val="28"/>
          <w:lang w:val="en-US"/>
        </w:rPr>
        <w:t>Abolition of the death penalty for juveniles [</w:t>
      </w:r>
      <w:r w:rsidRPr="002C6A1E">
        <w:rPr>
          <w:rFonts w:ascii="Times New Roman" w:hAnsi="Times New Roman" w:cs="Times New Roman"/>
          <w:sz w:val="28"/>
          <w:szCs w:val="28"/>
        </w:rPr>
        <w:t>Электронный</w:t>
      </w:r>
      <w:r w:rsidRPr="002C6A1E">
        <w:rPr>
          <w:rFonts w:ascii="Times New Roman" w:hAnsi="Times New Roman" w:cs="Times New Roman"/>
          <w:sz w:val="28"/>
          <w:szCs w:val="28"/>
          <w:lang w:val="en-US"/>
        </w:rPr>
        <w:t xml:space="preserve"> </w:t>
      </w:r>
      <w:r w:rsidRPr="002C6A1E">
        <w:rPr>
          <w:rFonts w:ascii="Times New Roman" w:hAnsi="Times New Roman" w:cs="Times New Roman"/>
          <w:sz w:val="28"/>
          <w:szCs w:val="28"/>
        </w:rPr>
        <w:t>ресурс</w:t>
      </w:r>
      <w:r w:rsidRPr="002C6A1E">
        <w:rPr>
          <w:rFonts w:ascii="Times New Roman" w:hAnsi="Times New Roman" w:cs="Times New Roman"/>
          <w:sz w:val="28"/>
          <w:szCs w:val="28"/>
          <w:lang w:val="en-US"/>
        </w:rPr>
        <w:t xml:space="preserve">] – </w:t>
      </w:r>
      <w:r w:rsidRPr="002C6A1E">
        <w:rPr>
          <w:rFonts w:ascii="Times New Roman" w:hAnsi="Times New Roman" w:cs="Times New Roman"/>
          <w:sz w:val="28"/>
          <w:szCs w:val="28"/>
        </w:rPr>
        <w:t>Режим</w:t>
      </w:r>
      <w:r w:rsidRPr="002C6A1E">
        <w:rPr>
          <w:rFonts w:ascii="Times New Roman" w:hAnsi="Times New Roman" w:cs="Times New Roman"/>
          <w:sz w:val="28"/>
          <w:szCs w:val="28"/>
          <w:lang w:val="en-US"/>
        </w:rPr>
        <w:t xml:space="preserve"> </w:t>
      </w:r>
      <w:r w:rsidRPr="002C6A1E">
        <w:rPr>
          <w:rFonts w:ascii="Times New Roman" w:hAnsi="Times New Roman" w:cs="Times New Roman"/>
          <w:sz w:val="28"/>
          <w:szCs w:val="28"/>
        </w:rPr>
        <w:t>доступа</w:t>
      </w:r>
      <w:r w:rsidRPr="002C6A1E">
        <w:rPr>
          <w:rFonts w:ascii="Times New Roman" w:hAnsi="Times New Roman" w:cs="Times New Roman"/>
          <w:sz w:val="28"/>
          <w:szCs w:val="28"/>
          <w:lang w:val="en-US"/>
        </w:rPr>
        <w:t xml:space="preserve">:  </w:t>
      </w:r>
      <w:hyperlink r:id="rId11" w:history="1">
        <w:r w:rsidRPr="00B233EB">
          <w:rPr>
            <w:rStyle w:val="ab"/>
            <w:rFonts w:ascii="Times New Roman" w:hAnsi="Times New Roman" w:cs="Times New Roman"/>
            <w:sz w:val="28"/>
            <w:szCs w:val="28"/>
            <w:lang w:val="en-US"/>
          </w:rPr>
          <w:t>https://deathpenaltyinfo.org/policy-issues/juveniles</w:t>
        </w:r>
      </w:hyperlink>
      <w:r w:rsidRPr="002C6A1E">
        <w:rPr>
          <w:rFonts w:ascii="Times New Roman" w:hAnsi="Times New Roman" w:cs="Times New Roman"/>
          <w:sz w:val="28"/>
          <w:szCs w:val="28"/>
          <w:lang w:val="en-US"/>
        </w:rPr>
        <w:t xml:space="preserve">   (</w:t>
      </w:r>
      <w:r w:rsidRPr="002C6A1E">
        <w:rPr>
          <w:rFonts w:ascii="Times New Roman" w:hAnsi="Times New Roman" w:cs="Times New Roman"/>
          <w:sz w:val="28"/>
          <w:szCs w:val="28"/>
        </w:rPr>
        <w:t>дата</w:t>
      </w:r>
      <w:r w:rsidRPr="002C6A1E">
        <w:rPr>
          <w:rFonts w:ascii="Times New Roman" w:hAnsi="Times New Roman" w:cs="Times New Roman"/>
          <w:sz w:val="28"/>
          <w:szCs w:val="28"/>
          <w:lang w:val="en-US"/>
        </w:rPr>
        <w:t xml:space="preserve"> </w:t>
      </w:r>
      <w:r w:rsidRPr="002C6A1E">
        <w:rPr>
          <w:rFonts w:ascii="Times New Roman" w:hAnsi="Times New Roman" w:cs="Times New Roman"/>
          <w:sz w:val="28"/>
          <w:szCs w:val="28"/>
        </w:rPr>
        <w:t>обращения</w:t>
      </w:r>
      <w:r w:rsidRPr="002C6A1E">
        <w:rPr>
          <w:rFonts w:ascii="Times New Roman" w:hAnsi="Times New Roman" w:cs="Times New Roman"/>
          <w:sz w:val="28"/>
          <w:szCs w:val="28"/>
          <w:lang w:val="en-US"/>
        </w:rPr>
        <w:t>: 18.09.2022)</w:t>
      </w:r>
    </w:p>
    <w:p w14:paraId="62E54A6D" w14:textId="36A91643" w:rsidR="002C6A1E" w:rsidRPr="002C6A1E" w:rsidRDefault="002C6A1E" w:rsidP="00646D72">
      <w:pPr>
        <w:pStyle w:val="a3"/>
        <w:numPr>
          <w:ilvl w:val="0"/>
          <w:numId w:val="18"/>
        </w:numPr>
        <w:spacing w:line="360" w:lineRule="auto"/>
        <w:jc w:val="both"/>
        <w:rPr>
          <w:rFonts w:ascii="Times New Roman" w:hAnsi="Times New Roman" w:cs="Times New Roman"/>
          <w:sz w:val="28"/>
          <w:szCs w:val="28"/>
        </w:rPr>
      </w:pPr>
      <w:r w:rsidRPr="002C6A1E">
        <w:rPr>
          <w:rFonts w:ascii="Times New Roman" w:hAnsi="Times New Roman" w:cs="Times New Roman"/>
          <w:sz w:val="28"/>
          <w:szCs w:val="28"/>
          <w:lang w:val="en-US"/>
        </w:rPr>
        <w:t>National</w:t>
      </w:r>
      <w:r w:rsidRPr="002C6A1E">
        <w:rPr>
          <w:rFonts w:ascii="Times New Roman" w:hAnsi="Times New Roman" w:cs="Times New Roman"/>
          <w:sz w:val="28"/>
          <w:szCs w:val="28"/>
        </w:rPr>
        <w:t xml:space="preserve"> </w:t>
      </w:r>
      <w:r w:rsidRPr="002C6A1E">
        <w:rPr>
          <w:rFonts w:ascii="Times New Roman" w:hAnsi="Times New Roman" w:cs="Times New Roman"/>
          <w:sz w:val="28"/>
          <w:szCs w:val="28"/>
          <w:lang w:val="en-US"/>
        </w:rPr>
        <w:t>Neurotechnology</w:t>
      </w:r>
      <w:r w:rsidRPr="002C6A1E">
        <w:rPr>
          <w:rFonts w:ascii="Times New Roman" w:hAnsi="Times New Roman" w:cs="Times New Roman"/>
          <w:sz w:val="28"/>
          <w:szCs w:val="28"/>
        </w:rPr>
        <w:t xml:space="preserve"> </w:t>
      </w:r>
      <w:r w:rsidRPr="002C6A1E">
        <w:rPr>
          <w:rFonts w:ascii="Times New Roman" w:hAnsi="Times New Roman" w:cs="Times New Roman"/>
          <w:sz w:val="28"/>
          <w:szCs w:val="28"/>
          <w:lang w:val="en-US"/>
        </w:rPr>
        <w:t>Initiative</w:t>
      </w:r>
      <w:r w:rsidRPr="002C6A1E">
        <w:rPr>
          <w:rFonts w:ascii="Times New Roman" w:hAnsi="Times New Roman" w:cs="Times New Roman"/>
          <w:sz w:val="28"/>
          <w:szCs w:val="28"/>
        </w:rPr>
        <w:t xml:space="preserve"> [Электронный ресурс] – Режим доступа: </w:t>
      </w:r>
      <w:hyperlink r:id="rId12" w:history="1">
        <w:r w:rsidRPr="00B233EB">
          <w:rPr>
            <w:rStyle w:val="ab"/>
            <w:rFonts w:ascii="Times New Roman" w:hAnsi="Times New Roman" w:cs="Times New Roman"/>
            <w:sz w:val="28"/>
            <w:szCs w:val="28"/>
            <w:lang w:val="en-US"/>
          </w:rPr>
          <w:t>https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www</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congress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gov</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bill</w:t>
        </w:r>
        <w:r w:rsidRPr="00B233EB">
          <w:rPr>
            <w:rStyle w:val="ab"/>
            <w:rFonts w:ascii="Times New Roman" w:hAnsi="Times New Roman" w:cs="Times New Roman"/>
            <w:sz w:val="28"/>
            <w:szCs w:val="28"/>
          </w:rPr>
          <w:t>/111</w:t>
        </w:r>
        <w:r w:rsidRPr="00B233EB">
          <w:rPr>
            <w:rStyle w:val="ab"/>
            <w:rFonts w:ascii="Times New Roman" w:hAnsi="Times New Roman" w:cs="Times New Roman"/>
            <w:sz w:val="28"/>
            <w:szCs w:val="28"/>
            <w:lang w:val="en-US"/>
          </w:rPr>
          <w:t>th</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congress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senate</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bill</w:t>
        </w:r>
        <w:r w:rsidRPr="00B233EB">
          <w:rPr>
            <w:rStyle w:val="ab"/>
            <w:rFonts w:ascii="Times New Roman" w:hAnsi="Times New Roman" w:cs="Times New Roman"/>
            <w:sz w:val="28"/>
            <w:szCs w:val="28"/>
          </w:rPr>
          <w:t>/586?</w:t>
        </w:r>
        <w:r w:rsidRPr="00B233EB">
          <w:rPr>
            <w:rStyle w:val="ab"/>
            <w:rFonts w:ascii="Times New Roman" w:hAnsi="Times New Roman" w:cs="Times New Roman"/>
            <w:sz w:val="28"/>
            <w:szCs w:val="28"/>
            <w:lang w:val="en-US"/>
          </w:rPr>
          <w:t>s</w:t>
        </w:r>
        <w:r w:rsidRPr="00B233EB">
          <w:rPr>
            <w:rStyle w:val="ab"/>
            <w:rFonts w:ascii="Times New Roman" w:hAnsi="Times New Roman" w:cs="Times New Roman"/>
            <w:sz w:val="28"/>
            <w:szCs w:val="28"/>
          </w:rPr>
          <w:t>=1&amp;</w:t>
        </w:r>
        <w:r w:rsidRPr="00B233EB">
          <w:rPr>
            <w:rStyle w:val="ab"/>
            <w:rFonts w:ascii="Times New Roman" w:hAnsi="Times New Roman" w:cs="Times New Roman"/>
            <w:sz w:val="28"/>
            <w:szCs w:val="28"/>
            <w:lang w:val="en-US"/>
          </w:rPr>
          <w:t>r</w:t>
        </w:r>
        <w:r w:rsidRPr="00B233EB">
          <w:rPr>
            <w:rStyle w:val="ab"/>
            <w:rFonts w:ascii="Times New Roman" w:hAnsi="Times New Roman" w:cs="Times New Roman"/>
            <w:sz w:val="28"/>
            <w:szCs w:val="28"/>
          </w:rPr>
          <w:t>=39</w:t>
        </w:r>
      </w:hyperlink>
      <w:r>
        <w:rPr>
          <w:rFonts w:ascii="Times New Roman" w:hAnsi="Times New Roman" w:cs="Times New Roman"/>
          <w:sz w:val="28"/>
          <w:szCs w:val="28"/>
        </w:rPr>
        <w:t xml:space="preserve"> </w:t>
      </w:r>
      <w:r w:rsidRPr="002C6A1E">
        <w:rPr>
          <w:rFonts w:ascii="Times New Roman" w:hAnsi="Times New Roman" w:cs="Times New Roman"/>
          <w:sz w:val="28"/>
          <w:szCs w:val="28"/>
        </w:rPr>
        <w:t>(Дата обращения 18.09.2022)</w:t>
      </w:r>
    </w:p>
    <w:p w14:paraId="34A9812D" w14:textId="782179D3" w:rsidR="002C6A1E" w:rsidRPr="002C6A1E" w:rsidRDefault="002C6A1E" w:rsidP="00646D72">
      <w:pPr>
        <w:pStyle w:val="a3"/>
        <w:numPr>
          <w:ilvl w:val="0"/>
          <w:numId w:val="18"/>
        </w:numPr>
        <w:spacing w:line="360" w:lineRule="auto"/>
        <w:jc w:val="both"/>
        <w:rPr>
          <w:rFonts w:ascii="Times New Roman" w:hAnsi="Times New Roman" w:cs="Times New Roman"/>
          <w:sz w:val="28"/>
          <w:szCs w:val="28"/>
        </w:rPr>
      </w:pPr>
      <w:r w:rsidRPr="002C6A1E">
        <w:rPr>
          <w:rFonts w:ascii="Times New Roman" w:hAnsi="Times New Roman" w:cs="Times New Roman"/>
          <w:sz w:val="28"/>
          <w:szCs w:val="28"/>
        </w:rPr>
        <w:t>BRAIN Iniciative [Электронный ресурс] – Режим доступа</w:t>
      </w:r>
      <w:r w:rsidR="00CD0174">
        <w:rPr>
          <w:rFonts w:ascii="Times New Roman" w:hAnsi="Times New Roman" w:cs="Times New Roman"/>
          <w:sz w:val="28"/>
          <w:szCs w:val="28"/>
        </w:rPr>
        <w:t>:</w:t>
      </w:r>
      <w:r w:rsidR="00CD0174" w:rsidRPr="00CD0174">
        <w:rPr>
          <w:rFonts w:ascii="Times New Roman" w:hAnsi="Times New Roman" w:cs="Times New Roman"/>
          <w:sz w:val="28"/>
          <w:szCs w:val="28"/>
        </w:rPr>
        <w:t xml:space="preserve"> </w:t>
      </w:r>
      <w:r w:rsidR="00CD0174" w:rsidRPr="00CD0174">
        <w:t xml:space="preserve"> </w:t>
      </w:r>
      <w:hyperlink r:id="rId13" w:history="1">
        <w:r w:rsidR="00CD0174" w:rsidRPr="00B233EB">
          <w:rPr>
            <w:rStyle w:val="ab"/>
            <w:rFonts w:ascii="Times New Roman" w:hAnsi="Times New Roman" w:cs="Times New Roman"/>
            <w:sz w:val="28"/>
            <w:szCs w:val="28"/>
          </w:rPr>
          <w:t>https://braininitiative.nih.gov</w:t>
        </w:r>
      </w:hyperlink>
      <w:r w:rsidR="00CD0174">
        <w:rPr>
          <w:rFonts w:ascii="Times New Roman" w:hAnsi="Times New Roman" w:cs="Times New Roman"/>
          <w:sz w:val="28"/>
          <w:szCs w:val="28"/>
        </w:rPr>
        <w:t xml:space="preserve"> </w:t>
      </w:r>
      <w:r w:rsidRPr="002C6A1E">
        <w:rPr>
          <w:rFonts w:ascii="Times New Roman" w:hAnsi="Times New Roman" w:cs="Times New Roman"/>
          <w:sz w:val="28"/>
          <w:szCs w:val="28"/>
        </w:rPr>
        <w:t>(дата обращения: 18.09.2022)</w:t>
      </w:r>
    </w:p>
    <w:p w14:paraId="42CC0B8F" w14:textId="5AD993BA" w:rsidR="005B3CA8" w:rsidRPr="005B3CA8" w:rsidRDefault="005B3CA8" w:rsidP="00646D72">
      <w:pPr>
        <w:pStyle w:val="a3"/>
        <w:numPr>
          <w:ilvl w:val="0"/>
          <w:numId w:val="18"/>
        </w:numPr>
        <w:spacing w:line="360" w:lineRule="auto"/>
        <w:jc w:val="both"/>
        <w:rPr>
          <w:rFonts w:ascii="Times New Roman" w:hAnsi="Times New Roman" w:cs="Times New Roman"/>
          <w:sz w:val="28"/>
          <w:szCs w:val="28"/>
        </w:rPr>
      </w:pPr>
      <w:r w:rsidRPr="005B3CA8">
        <w:rPr>
          <w:rFonts w:ascii="Times New Roman" w:hAnsi="Times New Roman" w:cs="Times New Roman"/>
          <w:sz w:val="28"/>
          <w:szCs w:val="28"/>
        </w:rPr>
        <w:t xml:space="preserve">Что такое нейроправа и зачем их защищать [Электронный ресурс] – Режим доступа: </w:t>
      </w:r>
      <w:hyperlink r:id="rId14" w:history="1">
        <w:r w:rsidRPr="00B233EB">
          <w:rPr>
            <w:rStyle w:val="ab"/>
            <w:rFonts w:ascii="Times New Roman" w:hAnsi="Times New Roman" w:cs="Times New Roman"/>
            <w:sz w:val="28"/>
            <w:szCs w:val="28"/>
          </w:rPr>
          <w:t>https://hightech.fm/2021/07/23/neuro-rights</w:t>
        </w:r>
      </w:hyperlink>
      <w:r w:rsidRPr="005B3CA8">
        <w:rPr>
          <w:rFonts w:ascii="Times New Roman" w:hAnsi="Times New Roman" w:cs="Times New Roman"/>
          <w:sz w:val="28"/>
          <w:szCs w:val="28"/>
        </w:rPr>
        <w:t xml:space="preserve"> (дата обращения 18.09.2022)</w:t>
      </w:r>
    </w:p>
    <w:p w14:paraId="1E6F24E2" w14:textId="08AA0064" w:rsidR="005B3CA8" w:rsidRPr="005B3CA8" w:rsidRDefault="005B3CA8" w:rsidP="00646D72">
      <w:pPr>
        <w:pStyle w:val="a3"/>
        <w:numPr>
          <w:ilvl w:val="0"/>
          <w:numId w:val="18"/>
        </w:numPr>
        <w:spacing w:line="360" w:lineRule="auto"/>
        <w:jc w:val="both"/>
        <w:rPr>
          <w:rFonts w:ascii="Times New Roman" w:hAnsi="Times New Roman" w:cs="Times New Roman"/>
          <w:sz w:val="28"/>
          <w:szCs w:val="28"/>
        </w:rPr>
      </w:pPr>
      <w:r w:rsidRPr="005B3CA8">
        <w:rPr>
          <w:rFonts w:ascii="Times New Roman" w:hAnsi="Times New Roman" w:cs="Times New Roman"/>
          <w:sz w:val="28"/>
          <w:szCs w:val="28"/>
        </w:rPr>
        <w:lastRenderedPageBreak/>
        <w:t xml:space="preserve"> В. А. Лаптев «Понятие искусственного интеллекта и юридическая ответственность за его работу//Право. Журнал Высшей школы экономики. – 2019. - №2 – стр. 82</w:t>
      </w:r>
      <w:r>
        <w:rPr>
          <w:rFonts w:ascii="Times New Roman" w:hAnsi="Times New Roman" w:cs="Times New Roman"/>
          <w:sz w:val="28"/>
          <w:szCs w:val="28"/>
        </w:rPr>
        <w:t>-89.</w:t>
      </w:r>
    </w:p>
    <w:p w14:paraId="54F81D2B" w14:textId="6BBB9AC5" w:rsidR="005B3CA8" w:rsidRPr="005B3CA8" w:rsidRDefault="005B3CA8" w:rsidP="00646D72">
      <w:pPr>
        <w:pStyle w:val="a3"/>
        <w:numPr>
          <w:ilvl w:val="0"/>
          <w:numId w:val="18"/>
        </w:numPr>
        <w:spacing w:line="360" w:lineRule="auto"/>
        <w:jc w:val="both"/>
        <w:rPr>
          <w:rFonts w:ascii="Times New Roman" w:hAnsi="Times New Roman" w:cs="Times New Roman"/>
          <w:sz w:val="28"/>
          <w:szCs w:val="28"/>
        </w:rPr>
      </w:pPr>
      <w:r w:rsidRPr="005B3CA8">
        <w:rPr>
          <w:rFonts w:ascii="Times New Roman" w:hAnsi="Times New Roman" w:cs="Times New Roman"/>
          <w:sz w:val="28"/>
          <w:szCs w:val="28"/>
        </w:rPr>
        <w:t xml:space="preserve"> ГОСТ Р 43.05-2009 «Информационное обеспечение техники и операторской деятельности. Процессы информационно-обменные в технической деятельности. Общие положения» [Электронный ресурс] – Режим доступа: </w:t>
      </w:r>
      <w:hyperlink r:id="rId15" w:history="1">
        <w:r w:rsidRPr="00B233EB">
          <w:rPr>
            <w:rStyle w:val="ab"/>
            <w:rFonts w:ascii="Times New Roman" w:hAnsi="Times New Roman" w:cs="Times New Roman"/>
            <w:sz w:val="28"/>
            <w:szCs w:val="28"/>
            <w:lang w:val="en-US"/>
          </w:rPr>
          <w:t>https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normative</w:t>
        </w:r>
        <w:r w:rsidRPr="00B233EB">
          <w:rPr>
            <w:rStyle w:val="ab"/>
            <w:rFonts w:ascii="Times New Roman" w:hAnsi="Times New Roman" w:cs="Times New Roman"/>
            <w:sz w:val="28"/>
            <w:szCs w:val="28"/>
          </w:rPr>
          <w:t>_</w:t>
        </w:r>
        <w:r w:rsidRPr="00B233EB">
          <w:rPr>
            <w:rStyle w:val="ab"/>
            <w:rFonts w:ascii="Times New Roman" w:hAnsi="Times New Roman" w:cs="Times New Roman"/>
            <w:sz w:val="28"/>
            <w:szCs w:val="28"/>
            <w:lang w:val="en-US"/>
          </w:rPr>
          <w:t>reference</w:t>
        </w:r>
        <w:r w:rsidRPr="00B233EB">
          <w:rPr>
            <w:rStyle w:val="ab"/>
            <w:rFonts w:ascii="Times New Roman" w:hAnsi="Times New Roman" w:cs="Times New Roman"/>
            <w:sz w:val="28"/>
            <w:szCs w:val="28"/>
          </w:rPr>
          <w:t>_</w:t>
        </w:r>
        <w:r w:rsidRPr="00B233EB">
          <w:rPr>
            <w:rStyle w:val="ab"/>
            <w:rFonts w:ascii="Times New Roman" w:hAnsi="Times New Roman" w:cs="Times New Roman"/>
            <w:sz w:val="28"/>
            <w:szCs w:val="28"/>
            <w:lang w:val="en-US"/>
          </w:rPr>
          <w:t>dictionary</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academic</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ru</w:t>
        </w:r>
      </w:hyperlink>
      <w:r w:rsidRPr="005B3CA8">
        <w:rPr>
          <w:rFonts w:ascii="Times New Roman" w:hAnsi="Times New Roman" w:cs="Times New Roman"/>
          <w:sz w:val="28"/>
          <w:szCs w:val="28"/>
        </w:rPr>
        <w:t xml:space="preserve"> (дата обращения 17.10.2022)</w:t>
      </w:r>
    </w:p>
    <w:p w14:paraId="4E5DE3A4" w14:textId="2D0F76E1" w:rsidR="005B3CA8" w:rsidRPr="005B3CA8" w:rsidRDefault="005B3CA8" w:rsidP="00646D72">
      <w:pPr>
        <w:pStyle w:val="a3"/>
        <w:numPr>
          <w:ilvl w:val="0"/>
          <w:numId w:val="18"/>
        </w:numPr>
        <w:spacing w:line="360" w:lineRule="auto"/>
        <w:jc w:val="both"/>
        <w:rPr>
          <w:rFonts w:ascii="Times New Roman" w:hAnsi="Times New Roman" w:cs="Times New Roman"/>
          <w:sz w:val="28"/>
          <w:szCs w:val="28"/>
        </w:rPr>
      </w:pPr>
      <w:r w:rsidRPr="005B3CA8">
        <w:rPr>
          <w:rFonts w:ascii="Times New Roman" w:hAnsi="Times New Roman" w:cs="Times New Roman"/>
          <w:sz w:val="28"/>
          <w:szCs w:val="28"/>
        </w:rPr>
        <w:t xml:space="preserve"> «Яндекс» запустит первое беспилотное такси в Москве осенью в районе Ясенево [Электронный ресурс] – Режим доступа: </w:t>
      </w:r>
      <w:hyperlink r:id="rId16" w:history="1">
        <w:r w:rsidRPr="00B233EB">
          <w:rPr>
            <w:rStyle w:val="ab"/>
            <w:rFonts w:ascii="Times New Roman" w:hAnsi="Times New Roman" w:cs="Times New Roman"/>
            <w:sz w:val="28"/>
            <w:szCs w:val="28"/>
            <w:lang w:val="en-US"/>
          </w:rPr>
          <w:t>https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tass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ru</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turbopages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org</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tass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ru</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ekonomika</w:t>
        </w:r>
        <w:r w:rsidRPr="00B233EB">
          <w:rPr>
            <w:rStyle w:val="ab"/>
            <w:rFonts w:ascii="Times New Roman" w:hAnsi="Times New Roman" w:cs="Times New Roman"/>
            <w:sz w:val="28"/>
            <w:szCs w:val="28"/>
          </w:rPr>
          <w:t>/12327831</w:t>
        </w:r>
      </w:hyperlink>
      <w:r>
        <w:rPr>
          <w:rFonts w:ascii="Times New Roman" w:hAnsi="Times New Roman" w:cs="Times New Roman"/>
          <w:sz w:val="28"/>
          <w:szCs w:val="28"/>
        </w:rPr>
        <w:t xml:space="preserve"> </w:t>
      </w:r>
      <w:r w:rsidRPr="005B3CA8">
        <w:rPr>
          <w:rFonts w:ascii="Times New Roman" w:hAnsi="Times New Roman" w:cs="Times New Roman"/>
          <w:sz w:val="28"/>
          <w:szCs w:val="28"/>
        </w:rPr>
        <w:t>(дата обращения 20.09.2022)</w:t>
      </w:r>
    </w:p>
    <w:p w14:paraId="0170C854" w14:textId="508485E1" w:rsidR="005B3CA8" w:rsidRPr="005B3CA8" w:rsidRDefault="005B3CA8" w:rsidP="00646D72">
      <w:pPr>
        <w:pStyle w:val="a3"/>
        <w:numPr>
          <w:ilvl w:val="0"/>
          <w:numId w:val="18"/>
        </w:numPr>
        <w:spacing w:line="360" w:lineRule="auto"/>
        <w:jc w:val="both"/>
        <w:rPr>
          <w:rFonts w:ascii="Times New Roman" w:hAnsi="Times New Roman" w:cs="Times New Roman"/>
          <w:sz w:val="28"/>
          <w:szCs w:val="28"/>
        </w:rPr>
      </w:pPr>
      <w:r w:rsidRPr="005B3CA8">
        <w:rPr>
          <w:rFonts w:ascii="Times New Roman" w:hAnsi="Times New Roman" w:cs="Times New Roman"/>
          <w:sz w:val="28"/>
          <w:szCs w:val="28"/>
        </w:rPr>
        <w:t xml:space="preserve"> Кого должен спасти беспилотный автомобиль в случае неотвратимой аварии-пассажира или пешехода? [Электронный ресурс] – Режим доступа: </w:t>
      </w:r>
      <w:hyperlink r:id="rId17" w:history="1">
        <w:r w:rsidRPr="00B233EB">
          <w:rPr>
            <w:rStyle w:val="ab"/>
            <w:rFonts w:ascii="Times New Roman" w:hAnsi="Times New Roman" w:cs="Times New Roman"/>
            <w:sz w:val="28"/>
            <w:szCs w:val="28"/>
            <w:lang w:val="en-US"/>
          </w:rPr>
          <w:t>https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drive</w:t>
        </w:r>
        <w:r w:rsidRPr="00B233EB">
          <w:rPr>
            <w:rStyle w:val="ab"/>
            <w:rFonts w:ascii="Times New Roman" w:hAnsi="Times New Roman" w:cs="Times New Roman"/>
            <w:sz w:val="28"/>
            <w:szCs w:val="28"/>
          </w:rPr>
          <w:t>2-</w:t>
        </w:r>
        <w:r w:rsidRPr="00B233EB">
          <w:rPr>
            <w:rStyle w:val="ab"/>
            <w:rFonts w:ascii="Times New Roman" w:hAnsi="Times New Roman" w:cs="Times New Roman"/>
            <w:sz w:val="28"/>
            <w:szCs w:val="28"/>
            <w:lang w:val="en-US"/>
          </w:rPr>
          <w:t>ru</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turbopages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org</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drive</w:t>
        </w:r>
        <w:r w:rsidRPr="00B233EB">
          <w:rPr>
            <w:rStyle w:val="ab"/>
            <w:rFonts w:ascii="Times New Roman" w:hAnsi="Times New Roman" w:cs="Times New Roman"/>
            <w:sz w:val="28"/>
            <w:szCs w:val="28"/>
          </w:rPr>
          <w:t>2.</w:t>
        </w:r>
        <w:r w:rsidRPr="00B233EB">
          <w:rPr>
            <w:rStyle w:val="ab"/>
            <w:rFonts w:ascii="Times New Roman" w:hAnsi="Times New Roman" w:cs="Times New Roman"/>
            <w:sz w:val="28"/>
            <w:szCs w:val="28"/>
            <w:lang w:val="en-US"/>
          </w:rPr>
          <w:t>ru</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c</w:t>
        </w:r>
        <w:r w:rsidRPr="00B233EB">
          <w:rPr>
            <w:rStyle w:val="ab"/>
            <w:rFonts w:ascii="Times New Roman" w:hAnsi="Times New Roman" w:cs="Times New Roman"/>
            <w:sz w:val="28"/>
            <w:szCs w:val="28"/>
          </w:rPr>
          <w:t>/523813662738092597</w:t>
        </w:r>
      </w:hyperlink>
      <w:r w:rsidRPr="005B3CA8">
        <w:rPr>
          <w:rFonts w:ascii="Times New Roman" w:hAnsi="Times New Roman" w:cs="Times New Roman"/>
          <w:sz w:val="28"/>
          <w:szCs w:val="28"/>
        </w:rPr>
        <w:t xml:space="preserve"> (дата обращения 20.09.2022)</w:t>
      </w:r>
    </w:p>
    <w:p w14:paraId="66F40505" w14:textId="44C51A58" w:rsidR="005B3CA8" w:rsidRPr="005B3CA8" w:rsidRDefault="005B3CA8" w:rsidP="00646D72">
      <w:pPr>
        <w:pStyle w:val="a3"/>
        <w:numPr>
          <w:ilvl w:val="0"/>
          <w:numId w:val="18"/>
        </w:numPr>
        <w:spacing w:line="360" w:lineRule="auto"/>
        <w:jc w:val="both"/>
        <w:rPr>
          <w:rFonts w:ascii="Times New Roman" w:hAnsi="Times New Roman" w:cs="Times New Roman"/>
          <w:sz w:val="28"/>
          <w:szCs w:val="28"/>
        </w:rPr>
      </w:pPr>
      <w:r w:rsidRPr="005B3CA8">
        <w:rPr>
          <w:rFonts w:ascii="Times New Roman" w:hAnsi="Times New Roman" w:cs="Times New Roman"/>
          <w:sz w:val="28"/>
          <w:szCs w:val="28"/>
        </w:rPr>
        <w:t xml:space="preserve"> Кто отвечает, если беспилотный автомобиль попадет в аварию? [Электронный ресурс] – Режим доступа: </w:t>
      </w:r>
      <w:hyperlink r:id="rId18" w:history="1">
        <w:r w:rsidRPr="00B233EB">
          <w:rPr>
            <w:rStyle w:val="ab"/>
            <w:rFonts w:ascii="Times New Roman" w:hAnsi="Times New Roman" w:cs="Times New Roman"/>
            <w:sz w:val="28"/>
            <w:szCs w:val="28"/>
            <w:lang w:val="en-US"/>
          </w:rPr>
          <w:t>https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bespilot</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com</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chastye</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voprosy</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kto</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otvechaet</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esli</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ba</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popadet</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v</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avariyu</w:t>
        </w:r>
      </w:hyperlink>
      <w:r>
        <w:rPr>
          <w:rFonts w:ascii="Times New Roman" w:hAnsi="Times New Roman" w:cs="Times New Roman"/>
          <w:sz w:val="28"/>
          <w:szCs w:val="28"/>
        </w:rPr>
        <w:t xml:space="preserve"> </w:t>
      </w:r>
      <w:r w:rsidRPr="005B3CA8">
        <w:rPr>
          <w:rFonts w:ascii="Times New Roman" w:hAnsi="Times New Roman" w:cs="Times New Roman"/>
          <w:sz w:val="28"/>
          <w:szCs w:val="28"/>
        </w:rPr>
        <w:t>(дата обращения: 20.09.2022)</w:t>
      </w:r>
    </w:p>
    <w:p w14:paraId="68E98A36" w14:textId="16B9399C" w:rsidR="005B3CA8" w:rsidRPr="005B3CA8" w:rsidRDefault="005B3CA8" w:rsidP="00646D72">
      <w:pPr>
        <w:pStyle w:val="a3"/>
        <w:numPr>
          <w:ilvl w:val="0"/>
          <w:numId w:val="18"/>
        </w:numPr>
        <w:spacing w:line="360" w:lineRule="auto"/>
        <w:jc w:val="both"/>
        <w:rPr>
          <w:rFonts w:ascii="Times New Roman" w:hAnsi="Times New Roman" w:cs="Times New Roman"/>
          <w:sz w:val="28"/>
          <w:szCs w:val="28"/>
          <w:lang w:val="en-US"/>
        </w:rPr>
      </w:pPr>
      <w:r w:rsidRPr="000D63E0">
        <w:rPr>
          <w:rFonts w:ascii="Times New Roman" w:hAnsi="Times New Roman" w:cs="Times New Roman"/>
          <w:sz w:val="28"/>
          <w:szCs w:val="28"/>
        </w:rPr>
        <w:t xml:space="preserve"> </w:t>
      </w:r>
      <w:r w:rsidRPr="005B3CA8">
        <w:rPr>
          <w:rFonts w:ascii="Times New Roman" w:hAnsi="Times New Roman" w:cs="Times New Roman"/>
          <w:sz w:val="28"/>
          <w:szCs w:val="28"/>
          <w:lang w:val="en-US"/>
        </w:rPr>
        <w:t xml:space="preserve">Volvo steps up as first automaker to take responsibility for self-driving car accidents  [Электронный ресурс] – Режим доступа: </w:t>
      </w:r>
      <w:hyperlink r:id="rId19" w:history="1">
        <w:r w:rsidRPr="00B233EB">
          <w:rPr>
            <w:rStyle w:val="ab"/>
            <w:rFonts w:ascii="Times New Roman" w:hAnsi="Times New Roman" w:cs="Times New Roman"/>
            <w:sz w:val="28"/>
            <w:szCs w:val="28"/>
            <w:lang w:val="en-US"/>
          </w:rPr>
          <w:t>https://www.techradar.com/news/car-tech/volvo-steps-up-as-first-automaker-to-take-responsibility-for-self-driving-car-accidents-1306293</w:t>
        </w:r>
      </w:hyperlink>
      <w:r>
        <w:rPr>
          <w:rFonts w:ascii="Times New Roman" w:hAnsi="Times New Roman" w:cs="Times New Roman"/>
          <w:sz w:val="28"/>
          <w:szCs w:val="28"/>
          <w:lang w:val="en-US"/>
        </w:rPr>
        <w:t xml:space="preserve"> </w:t>
      </w:r>
      <w:r w:rsidRPr="005B3CA8">
        <w:rPr>
          <w:rFonts w:ascii="Times New Roman" w:hAnsi="Times New Roman" w:cs="Times New Roman"/>
          <w:sz w:val="28"/>
          <w:szCs w:val="28"/>
          <w:lang w:val="en-US"/>
        </w:rPr>
        <w:t xml:space="preserve">  (дата обращения 20.09.2022)</w:t>
      </w:r>
    </w:p>
    <w:p w14:paraId="1A2794D6" w14:textId="3A0403B4" w:rsidR="005B3CA8" w:rsidRDefault="005B3CA8" w:rsidP="00646D72">
      <w:pPr>
        <w:pStyle w:val="a3"/>
        <w:numPr>
          <w:ilvl w:val="0"/>
          <w:numId w:val="18"/>
        </w:numPr>
        <w:spacing w:line="360" w:lineRule="auto"/>
        <w:jc w:val="both"/>
        <w:rPr>
          <w:rFonts w:ascii="Times New Roman" w:hAnsi="Times New Roman" w:cs="Times New Roman"/>
          <w:sz w:val="28"/>
          <w:szCs w:val="28"/>
          <w:lang w:val="en-US"/>
        </w:rPr>
      </w:pPr>
      <w:r w:rsidRPr="005B3CA8">
        <w:rPr>
          <w:lang w:val="en-US"/>
        </w:rPr>
        <w:t xml:space="preserve"> </w:t>
      </w:r>
      <w:r w:rsidRPr="005B3CA8">
        <w:rPr>
          <w:rFonts w:ascii="Times New Roman" w:hAnsi="Times New Roman" w:cs="Times New Roman"/>
          <w:sz w:val="28"/>
          <w:szCs w:val="28"/>
          <w:lang w:val="en-US"/>
        </w:rPr>
        <w:t>Government to review driving laws in preparations for self-driving vehicles [Электронный ресурс] – Режим доступа:</w:t>
      </w:r>
      <w:r w:rsidR="00CD0174">
        <w:rPr>
          <w:rFonts w:ascii="Times New Roman" w:hAnsi="Times New Roman" w:cs="Times New Roman"/>
          <w:sz w:val="28"/>
          <w:szCs w:val="28"/>
          <w:lang w:val="en-US"/>
        </w:rPr>
        <w:t xml:space="preserve"> </w:t>
      </w:r>
      <w:hyperlink r:id="rId20" w:history="1">
        <w:r w:rsidR="00CD0174" w:rsidRPr="00B233EB">
          <w:rPr>
            <w:rStyle w:val="ab"/>
            <w:rFonts w:ascii="Times New Roman" w:hAnsi="Times New Roman" w:cs="Times New Roman"/>
            <w:sz w:val="28"/>
            <w:szCs w:val="28"/>
            <w:lang w:val="en-US"/>
          </w:rPr>
          <w:t>https://www.gov.uk/government/news/government-to-review-driving-</w:t>
        </w:r>
        <w:r w:rsidR="00CD0174" w:rsidRPr="00B233EB">
          <w:rPr>
            <w:rStyle w:val="ab"/>
            <w:rFonts w:ascii="Times New Roman" w:hAnsi="Times New Roman" w:cs="Times New Roman"/>
            <w:sz w:val="28"/>
            <w:szCs w:val="28"/>
            <w:lang w:val="en-US"/>
          </w:rPr>
          <w:lastRenderedPageBreak/>
          <w:t>laws-in-preparation-for-self-driving-vehicles</w:t>
        </w:r>
      </w:hyperlink>
      <w:r w:rsidR="00CD017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B3CA8">
        <w:rPr>
          <w:rFonts w:ascii="Times New Roman" w:hAnsi="Times New Roman" w:cs="Times New Roman"/>
          <w:sz w:val="28"/>
          <w:szCs w:val="28"/>
          <w:lang w:val="en-US"/>
        </w:rPr>
        <w:t xml:space="preserve"> (Дата обращения</w:t>
      </w:r>
      <w:r w:rsidR="00CD0174" w:rsidRPr="00CD0174">
        <w:rPr>
          <w:rFonts w:ascii="Times New Roman" w:hAnsi="Times New Roman" w:cs="Times New Roman"/>
          <w:sz w:val="28"/>
          <w:szCs w:val="28"/>
          <w:lang w:val="en-US"/>
        </w:rPr>
        <w:t>:</w:t>
      </w:r>
      <w:r w:rsidRPr="005B3CA8">
        <w:rPr>
          <w:rFonts w:ascii="Times New Roman" w:hAnsi="Times New Roman" w:cs="Times New Roman"/>
          <w:sz w:val="28"/>
          <w:szCs w:val="28"/>
          <w:lang w:val="en-US"/>
        </w:rPr>
        <w:t xml:space="preserve"> 19.10.2022)</w:t>
      </w:r>
    </w:p>
    <w:p w14:paraId="7E2C2982" w14:textId="77777777" w:rsidR="00646D72" w:rsidRPr="00646D72" w:rsidRDefault="00646D72" w:rsidP="00646D72">
      <w:pPr>
        <w:pStyle w:val="a3"/>
        <w:numPr>
          <w:ilvl w:val="0"/>
          <w:numId w:val="18"/>
        </w:numPr>
        <w:spacing w:line="360" w:lineRule="auto"/>
        <w:jc w:val="both"/>
        <w:rPr>
          <w:rFonts w:ascii="Times New Roman" w:hAnsi="Times New Roman" w:cs="Times New Roman"/>
          <w:sz w:val="28"/>
          <w:szCs w:val="28"/>
        </w:rPr>
      </w:pPr>
      <w:r w:rsidRPr="00646D72">
        <w:rPr>
          <w:rFonts w:ascii="Times New Roman" w:hAnsi="Times New Roman" w:cs="Times New Roman"/>
          <w:sz w:val="28"/>
          <w:szCs w:val="28"/>
        </w:rPr>
        <w:t>Распоряжение Правительства РФ от 25.03.2020 №724-р «Об утверждении концепции обеспечения безопасности дорожного движения с участием беспилотных транспортных средств на автомобильных дорогах общего пользования» // СПС КонсультантПлюс.</w:t>
      </w:r>
    </w:p>
    <w:p w14:paraId="1D4BCB23" w14:textId="591F5110" w:rsidR="00646D72" w:rsidRPr="00646D72" w:rsidRDefault="00646D72" w:rsidP="00646D72">
      <w:pPr>
        <w:pStyle w:val="a3"/>
        <w:numPr>
          <w:ilvl w:val="0"/>
          <w:numId w:val="18"/>
        </w:numPr>
        <w:spacing w:line="360" w:lineRule="auto"/>
        <w:jc w:val="both"/>
        <w:rPr>
          <w:rFonts w:ascii="Times New Roman" w:hAnsi="Times New Roman" w:cs="Times New Roman"/>
          <w:sz w:val="28"/>
          <w:szCs w:val="28"/>
        </w:rPr>
      </w:pPr>
      <w:r w:rsidRPr="00646D72">
        <w:rPr>
          <w:rFonts w:ascii="Times New Roman" w:hAnsi="Times New Roman" w:cs="Times New Roman"/>
          <w:sz w:val="28"/>
          <w:szCs w:val="28"/>
        </w:rPr>
        <w:t>ФЗ от 31.07.2020 №258-ФЗ «Об экспериментальных правовых режимах в сфере цифровых инноваций в Российской Ф</w:t>
      </w:r>
      <w:r>
        <w:rPr>
          <w:rFonts w:ascii="Times New Roman" w:hAnsi="Times New Roman" w:cs="Times New Roman"/>
          <w:sz w:val="28"/>
          <w:szCs w:val="28"/>
        </w:rPr>
        <w:t>едерации» // СПС КонсультантПлюс.</w:t>
      </w:r>
    </w:p>
    <w:p w14:paraId="6254B5D0" w14:textId="77777777" w:rsidR="005B3CA8" w:rsidRPr="005B3CA8" w:rsidRDefault="005B3CA8" w:rsidP="00646D72">
      <w:pPr>
        <w:pStyle w:val="a3"/>
        <w:numPr>
          <w:ilvl w:val="0"/>
          <w:numId w:val="18"/>
        </w:numPr>
        <w:spacing w:line="360" w:lineRule="auto"/>
        <w:jc w:val="both"/>
        <w:rPr>
          <w:rFonts w:ascii="Times New Roman" w:hAnsi="Times New Roman" w:cs="Times New Roman"/>
          <w:sz w:val="28"/>
          <w:szCs w:val="28"/>
        </w:rPr>
      </w:pPr>
      <w:r w:rsidRPr="00646D72">
        <w:rPr>
          <w:rFonts w:ascii="Times New Roman" w:hAnsi="Times New Roman" w:cs="Times New Roman"/>
          <w:sz w:val="28"/>
          <w:szCs w:val="28"/>
        </w:rPr>
        <w:t xml:space="preserve"> </w:t>
      </w:r>
      <w:r w:rsidRPr="005B3CA8">
        <w:rPr>
          <w:rFonts w:ascii="Times New Roman" w:hAnsi="Times New Roman" w:cs="Times New Roman"/>
          <w:sz w:val="28"/>
          <w:szCs w:val="28"/>
        </w:rPr>
        <w:t xml:space="preserve">Дремлюга Р. И. Крипакова А. В. Яковенко А. А. Регулирование тестирования и использования беспилотного автотранспорта: опыт США // Журнал зарубежного законодательства и сравнительного правоведения. – 2020. - №3 том 18. – стр. 70. </w:t>
      </w:r>
    </w:p>
    <w:p w14:paraId="5FAE31EA" w14:textId="684B746F" w:rsidR="005B3CA8" w:rsidRPr="005B3CA8" w:rsidRDefault="005B3CA8" w:rsidP="00646D72">
      <w:pPr>
        <w:pStyle w:val="a3"/>
        <w:numPr>
          <w:ilvl w:val="0"/>
          <w:numId w:val="18"/>
        </w:numPr>
        <w:spacing w:line="360" w:lineRule="auto"/>
        <w:jc w:val="both"/>
        <w:rPr>
          <w:rFonts w:ascii="Times New Roman" w:hAnsi="Times New Roman" w:cs="Times New Roman"/>
          <w:sz w:val="28"/>
          <w:szCs w:val="28"/>
        </w:rPr>
      </w:pPr>
      <w:r w:rsidRPr="005B3CA8">
        <w:rPr>
          <w:rFonts w:ascii="Times New Roman" w:hAnsi="Times New Roman" w:cs="Times New Roman"/>
          <w:sz w:val="28"/>
          <w:szCs w:val="28"/>
        </w:rPr>
        <w:t xml:space="preserve"> </w:t>
      </w:r>
      <w:r w:rsidRPr="005B3CA8">
        <w:rPr>
          <w:rFonts w:ascii="Times New Roman" w:hAnsi="Times New Roman" w:cs="Times New Roman"/>
          <w:sz w:val="28"/>
          <w:szCs w:val="28"/>
          <w:lang w:val="en-US"/>
        </w:rPr>
        <w:t>Federal</w:t>
      </w:r>
      <w:r w:rsidRPr="005B3CA8">
        <w:rPr>
          <w:rFonts w:ascii="Times New Roman" w:hAnsi="Times New Roman" w:cs="Times New Roman"/>
          <w:sz w:val="28"/>
          <w:szCs w:val="28"/>
        </w:rPr>
        <w:t xml:space="preserve"> </w:t>
      </w:r>
      <w:r w:rsidRPr="005B3CA8">
        <w:rPr>
          <w:rFonts w:ascii="Times New Roman" w:hAnsi="Times New Roman" w:cs="Times New Roman"/>
          <w:sz w:val="28"/>
          <w:szCs w:val="28"/>
          <w:lang w:val="en-US"/>
        </w:rPr>
        <w:t>Automated</w:t>
      </w:r>
      <w:r w:rsidRPr="005B3CA8">
        <w:rPr>
          <w:rFonts w:ascii="Times New Roman" w:hAnsi="Times New Roman" w:cs="Times New Roman"/>
          <w:sz w:val="28"/>
          <w:szCs w:val="28"/>
        </w:rPr>
        <w:t xml:space="preserve"> </w:t>
      </w:r>
      <w:r w:rsidRPr="005B3CA8">
        <w:rPr>
          <w:rFonts w:ascii="Times New Roman" w:hAnsi="Times New Roman" w:cs="Times New Roman"/>
          <w:sz w:val="28"/>
          <w:szCs w:val="28"/>
          <w:lang w:val="en-US"/>
        </w:rPr>
        <w:t>Vehicles</w:t>
      </w:r>
      <w:r w:rsidRPr="005B3CA8">
        <w:rPr>
          <w:rFonts w:ascii="Times New Roman" w:hAnsi="Times New Roman" w:cs="Times New Roman"/>
          <w:sz w:val="28"/>
          <w:szCs w:val="28"/>
        </w:rPr>
        <w:t xml:space="preserve"> </w:t>
      </w:r>
      <w:r w:rsidRPr="005B3CA8">
        <w:rPr>
          <w:rFonts w:ascii="Times New Roman" w:hAnsi="Times New Roman" w:cs="Times New Roman"/>
          <w:sz w:val="28"/>
          <w:szCs w:val="28"/>
          <w:lang w:val="en-US"/>
        </w:rPr>
        <w:t>Policy</w:t>
      </w:r>
      <w:r w:rsidRPr="005B3CA8">
        <w:rPr>
          <w:rFonts w:ascii="Times New Roman" w:hAnsi="Times New Roman" w:cs="Times New Roman"/>
          <w:sz w:val="28"/>
          <w:szCs w:val="28"/>
        </w:rPr>
        <w:t xml:space="preserve"> [Электронный ресурс] - Режим доступа: </w:t>
      </w:r>
      <w:hyperlink r:id="rId21" w:history="1">
        <w:r w:rsidRPr="00B233EB">
          <w:rPr>
            <w:rStyle w:val="ab"/>
            <w:rFonts w:ascii="Times New Roman" w:hAnsi="Times New Roman" w:cs="Times New Roman"/>
            <w:sz w:val="28"/>
            <w:szCs w:val="28"/>
            <w:lang w:val="en-US"/>
          </w:rPr>
          <w:t>https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www</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nhtsa</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gov</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node</w:t>
        </w:r>
        <w:r w:rsidRPr="00B233EB">
          <w:rPr>
            <w:rStyle w:val="ab"/>
            <w:rFonts w:ascii="Times New Roman" w:hAnsi="Times New Roman" w:cs="Times New Roman"/>
            <w:sz w:val="28"/>
            <w:szCs w:val="28"/>
          </w:rPr>
          <w:t>/32086</w:t>
        </w:r>
      </w:hyperlink>
      <w:r w:rsidRPr="005B3CA8">
        <w:rPr>
          <w:rFonts w:ascii="Times New Roman" w:hAnsi="Times New Roman" w:cs="Times New Roman"/>
          <w:sz w:val="28"/>
          <w:szCs w:val="28"/>
        </w:rPr>
        <w:t xml:space="preserve"> (дата обращения 05.10.2022)</w:t>
      </w:r>
    </w:p>
    <w:p w14:paraId="4C501C6E" w14:textId="510B328A" w:rsidR="005B3CA8" w:rsidRPr="005B3CA8" w:rsidRDefault="005B3CA8" w:rsidP="00646D72">
      <w:pPr>
        <w:pStyle w:val="a3"/>
        <w:numPr>
          <w:ilvl w:val="0"/>
          <w:numId w:val="18"/>
        </w:numPr>
        <w:spacing w:line="360" w:lineRule="auto"/>
        <w:jc w:val="both"/>
        <w:rPr>
          <w:rFonts w:ascii="Times New Roman" w:hAnsi="Times New Roman" w:cs="Times New Roman"/>
          <w:sz w:val="28"/>
          <w:szCs w:val="28"/>
        </w:rPr>
      </w:pPr>
      <w:r w:rsidRPr="005B3CA8">
        <w:rPr>
          <w:rFonts w:ascii="Times New Roman" w:hAnsi="Times New Roman" w:cs="Times New Roman"/>
          <w:sz w:val="28"/>
          <w:szCs w:val="28"/>
        </w:rPr>
        <w:t xml:space="preserve"> Билль Сената Калифорнии №1298 [Электронный ресурс] – Режим доступа: </w:t>
      </w:r>
      <w:hyperlink r:id="rId22" w:history="1">
        <w:r w:rsidRPr="00B233EB">
          <w:rPr>
            <w:rStyle w:val="ab"/>
            <w:rFonts w:ascii="Times New Roman" w:hAnsi="Times New Roman" w:cs="Times New Roman"/>
            <w:sz w:val="28"/>
            <w:szCs w:val="28"/>
            <w:lang w:val="en-US"/>
          </w:rPr>
          <w:t>https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www</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congress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gov</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bill</w:t>
        </w:r>
        <w:r w:rsidRPr="00B233EB">
          <w:rPr>
            <w:rStyle w:val="ab"/>
            <w:rFonts w:ascii="Times New Roman" w:hAnsi="Times New Roman" w:cs="Times New Roman"/>
            <w:sz w:val="28"/>
            <w:szCs w:val="28"/>
          </w:rPr>
          <w:t>/105</w:t>
        </w:r>
        <w:r w:rsidRPr="00B233EB">
          <w:rPr>
            <w:rStyle w:val="ab"/>
            <w:rFonts w:ascii="Times New Roman" w:hAnsi="Times New Roman" w:cs="Times New Roman"/>
            <w:sz w:val="28"/>
            <w:szCs w:val="28"/>
            <w:lang w:val="en-US"/>
          </w:rPr>
          <w:t>th</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congress</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senate</w:t>
        </w:r>
        <w:r w:rsidRPr="00B233EB">
          <w:rPr>
            <w:rStyle w:val="ab"/>
            <w:rFonts w:ascii="Times New Roman" w:hAnsi="Times New Roman" w:cs="Times New Roman"/>
            <w:sz w:val="28"/>
            <w:szCs w:val="28"/>
          </w:rPr>
          <w:t>-</w:t>
        </w:r>
        <w:r w:rsidRPr="00B233EB">
          <w:rPr>
            <w:rStyle w:val="ab"/>
            <w:rFonts w:ascii="Times New Roman" w:hAnsi="Times New Roman" w:cs="Times New Roman"/>
            <w:sz w:val="28"/>
            <w:szCs w:val="28"/>
            <w:lang w:val="en-US"/>
          </w:rPr>
          <w:t>bill</w:t>
        </w:r>
        <w:r w:rsidRPr="00B233EB">
          <w:rPr>
            <w:rStyle w:val="ab"/>
            <w:rFonts w:ascii="Times New Roman" w:hAnsi="Times New Roman" w:cs="Times New Roman"/>
            <w:sz w:val="28"/>
            <w:szCs w:val="28"/>
          </w:rPr>
          <w:t>/1298</w:t>
        </w:r>
      </w:hyperlink>
      <w:r w:rsidRPr="005B3CA8">
        <w:rPr>
          <w:rFonts w:ascii="Times New Roman" w:hAnsi="Times New Roman" w:cs="Times New Roman"/>
          <w:sz w:val="28"/>
          <w:szCs w:val="28"/>
        </w:rPr>
        <w:t xml:space="preserve">  (Дата обращения: 05.10.2022)</w:t>
      </w:r>
    </w:p>
    <w:p w14:paraId="5FC7DA03" w14:textId="77777777" w:rsidR="005B3CA8" w:rsidRPr="005B3CA8" w:rsidRDefault="005B3CA8" w:rsidP="00646D72">
      <w:pPr>
        <w:pStyle w:val="a3"/>
        <w:numPr>
          <w:ilvl w:val="0"/>
          <w:numId w:val="18"/>
        </w:numPr>
        <w:spacing w:line="360" w:lineRule="auto"/>
        <w:jc w:val="both"/>
        <w:rPr>
          <w:rFonts w:ascii="Times New Roman" w:hAnsi="Times New Roman" w:cs="Times New Roman"/>
          <w:sz w:val="28"/>
          <w:szCs w:val="28"/>
        </w:rPr>
      </w:pPr>
      <w:r w:rsidRPr="005B3CA8">
        <w:rPr>
          <w:rFonts w:ascii="Times New Roman" w:hAnsi="Times New Roman" w:cs="Times New Roman"/>
          <w:sz w:val="28"/>
          <w:szCs w:val="28"/>
        </w:rPr>
        <w:t xml:space="preserve"> Струкова П. Э. Искусственный интеллект в Китае: современное состояние отрасли и тенденции развития // Вестник Санкт-Петербургского университета. – 2020. – т. 12 вып.4. – 589-592.</w:t>
      </w:r>
    </w:p>
    <w:p w14:paraId="24E9A30E" w14:textId="77777777" w:rsidR="005B3CA8" w:rsidRPr="005B3CA8" w:rsidRDefault="005B3CA8" w:rsidP="00646D72">
      <w:pPr>
        <w:pStyle w:val="a3"/>
        <w:numPr>
          <w:ilvl w:val="0"/>
          <w:numId w:val="18"/>
        </w:numPr>
        <w:spacing w:line="360" w:lineRule="auto"/>
        <w:jc w:val="both"/>
        <w:rPr>
          <w:rFonts w:ascii="Times New Roman" w:hAnsi="Times New Roman" w:cs="Times New Roman"/>
          <w:sz w:val="28"/>
          <w:szCs w:val="28"/>
        </w:rPr>
      </w:pPr>
      <w:r w:rsidRPr="005B3CA8">
        <w:rPr>
          <w:rFonts w:ascii="Times New Roman" w:hAnsi="Times New Roman" w:cs="Times New Roman"/>
          <w:sz w:val="28"/>
          <w:szCs w:val="28"/>
        </w:rPr>
        <w:t xml:space="preserve"> Акрамова Ш. Г. Углубление сотрудничества университетов и промышленности опыт Китая // Биллютень науки и практики. – 2016. - №10 том 8.</w:t>
      </w:r>
    </w:p>
    <w:p w14:paraId="44442477" w14:textId="60E56E50" w:rsidR="00FD46F4" w:rsidRPr="00FD46F4" w:rsidRDefault="005B3CA8" w:rsidP="00646D72">
      <w:pPr>
        <w:pStyle w:val="a3"/>
        <w:numPr>
          <w:ilvl w:val="0"/>
          <w:numId w:val="18"/>
        </w:numPr>
        <w:spacing w:line="360" w:lineRule="auto"/>
        <w:jc w:val="both"/>
        <w:rPr>
          <w:rFonts w:ascii="Times New Roman" w:hAnsi="Times New Roman" w:cs="Times New Roman"/>
          <w:sz w:val="28"/>
          <w:szCs w:val="28"/>
        </w:rPr>
      </w:pPr>
      <w:r w:rsidRPr="00FD46F4">
        <w:rPr>
          <w:rFonts w:ascii="Times New Roman" w:hAnsi="Times New Roman" w:cs="Times New Roman"/>
          <w:sz w:val="28"/>
          <w:szCs w:val="28"/>
        </w:rPr>
        <w:t xml:space="preserve"> </w:t>
      </w:r>
      <w:r w:rsidR="00FD46F4" w:rsidRPr="00FD46F4">
        <w:rPr>
          <w:rFonts w:ascii="Times New Roman" w:hAnsi="Times New Roman" w:cs="Times New Roman"/>
          <w:sz w:val="28"/>
          <w:szCs w:val="28"/>
          <w:lang w:val="en-US"/>
        </w:rPr>
        <w:t>Shenzhen</w:t>
      </w:r>
      <w:r w:rsidR="00FD46F4" w:rsidRPr="00FD46F4">
        <w:rPr>
          <w:rFonts w:ascii="Times New Roman" w:hAnsi="Times New Roman" w:cs="Times New Roman"/>
          <w:sz w:val="28"/>
          <w:szCs w:val="28"/>
        </w:rPr>
        <w:t xml:space="preserve"> </w:t>
      </w:r>
      <w:r w:rsidR="00FD46F4" w:rsidRPr="00FD46F4">
        <w:rPr>
          <w:rFonts w:ascii="Times New Roman" w:hAnsi="Times New Roman" w:cs="Times New Roman"/>
          <w:sz w:val="28"/>
          <w:szCs w:val="28"/>
          <w:lang w:val="en-US"/>
        </w:rPr>
        <w:t>accelerates</w:t>
      </w:r>
      <w:r w:rsidR="00FD46F4" w:rsidRPr="00FD46F4">
        <w:rPr>
          <w:rFonts w:ascii="Times New Roman" w:hAnsi="Times New Roman" w:cs="Times New Roman"/>
          <w:sz w:val="28"/>
          <w:szCs w:val="28"/>
        </w:rPr>
        <w:t xml:space="preserve"> </w:t>
      </w:r>
      <w:r w:rsidR="00FD46F4" w:rsidRPr="00FD46F4">
        <w:rPr>
          <w:rFonts w:ascii="Times New Roman" w:hAnsi="Times New Roman" w:cs="Times New Roman"/>
          <w:sz w:val="28"/>
          <w:szCs w:val="28"/>
          <w:lang w:val="en-US"/>
        </w:rPr>
        <w:t>China</w:t>
      </w:r>
      <w:r w:rsidR="00FD46F4" w:rsidRPr="00FD46F4">
        <w:rPr>
          <w:rFonts w:ascii="Times New Roman" w:hAnsi="Times New Roman" w:cs="Times New Roman"/>
          <w:sz w:val="28"/>
          <w:szCs w:val="28"/>
        </w:rPr>
        <w:t>‘</w:t>
      </w:r>
      <w:r w:rsidR="00FD46F4" w:rsidRPr="00FD46F4">
        <w:rPr>
          <w:rFonts w:ascii="Times New Roman" w:hAnsi="Times New Roman" w:cs="Times New Roman"/>
          <w:sz w:val="28"/>
          <w:szCs w:val="28"/>
          <w:lang w:val="en-US"/>
        </w:rPr>
        <w:t>s</w:t>
      </w:r>
      <w:r w:rsidR="00FD46F4" w:rsidRPr="00FD46F4">
        <w:rPr>
          <w:rFonts w:ascii="Times New Roman" w:hAnsi="Times New Roman" w:cs="Times New Roman"/>
          <w:sz w:val="28"/>
          <w:szCs w:val="28"/>
        </w:rPr>
        <w:t xml:space="preserve"> </w:t>
      </w:r>
      <w:r w:rsidR="00FD46F4" w:rsidRPr="00FD46F4">
        <w:rPr>
          <w:rFonts w:ascii="Times New Roman" w:hAnsi="Times New Roman" w:cs="Times New Roman"/>
          <w:sz w:val="28"/>
          <w:szCs w:val="28"/>
          <w:lang w:val="en-US"/>
        </w:rPr>
        <w:t>driverless</w:t>
      </w:r>
      <w:r w:rsidR="00FD46F4" w:rsidRPr="00FD46F4">
        <w:rPr>
          <w:rFonts w:ascii="Times New Roman" w:hAnsi="Times New Roman" w:cs="Times New Roman"/>
          <w:sz w:val="28"/>
          <w:szCs w:val="28"/>
        </w:rPr>
        <w:t xml:space="preserve"> </w:t>
      </w:r>
      <w:r w:rsidR="00FD46F4" w:rsidRPr="00FD46F4">
        <w:rPr>
          <w:rFonts w:ascii="Times New Roman" w:hAnsi="Times New Roman" w:cs="Times New Roman"/>
          <w:sz w:val="28"/>
          <w:szCs w:val="28"/>
          <w:lang w:val="en-US"/>
        </w:rPr>
        <w:t>car</w:t>
      </w:r>
      <w:r w:rsidR="00FD46F4" w:rsidRPr="00FD46F4">
        <w:rPr>
          <w:rFonts w:ascii="Times New Roman" w:hAnsi="Times New Roman" w:cs="Times New Roman"/>
          <w:sz w:val="28"/>
          <w:szCs w:val="28"/>
        </w:rPr>
        <w:t xml:space="preserve"> </w:t>
      </w:r>
      <w:r w:rsidR="00FD46F4" w:rsidRPr="00FD46F4">
        <w:rPr>
          <w:rFonts w:ascii="Times New Roman" w:hAnsi="Times New Roman" w:cs="Times New Roman"/>
          <w:sz w:val="28"/>
          <w:szCs w:val="28"/>
          <w:lang w:val="en-US"/>
        </w:rPr>
        <w:t>dream</w:t>
      </w:r>
      <w:r w:rsidR="00FD46F4" w:rsidRPr="00FD46F4">
        <w:rPr>
          <w:rFonts w:ascii="Times New Roman" w:hAnsi="Times New Roman" w:cs="Times New Roman"/>
          <w:sz w:val="28"/>
          <w:szCs w:val="28"/>
        </w:rPr>
        <w:t xml:space="preserve"> (Закон введенный в Китае в провинции Шэньчжень) [Электронный ресурс] – Режим доступа:</w:t>
      </w:r>
      <w:r w:rsidR="00246216">
        <w:rPr>
          <w:rFonts w:ascii="Times New Roman" w:hAnsi="Times New Roman" w:cs="Times New Roman"/>
          <w:sz w:val="28"/>
          <w:szCs w:val="28"/>
        </w:rPr>
        <w:t xml:space="preserve"> </w:t>
      </w:r>
      <w:hyperlink r:id="rId23" w:history="1">
        <w:r w:rsidR="00FD46F4" w:rsidRPr="00B233EB">
          <w:rPr>
            <w:rStyle w:val="ab"/>
            <w:rFonts w:ascii="Times New Roman" w:hAnsi="Times New Roman" w:cs="Times New Roman"/>
            <w:sz w:val="28"/>
            <w:szCs w:val="28"/>
            <w:lang w:val="en-US"/>
          </w:rPr>
          <w:t>https</w:t>
        </w:r>
        <w:r w:rsidR="00FD46F4" w:rsidRPr="00B233EB">
          <w:rPr>
            <w:rStyle w:val="ab"/>
            <w:rFonts w:ascii="Times New Roman" w:hAnsi="Times New Roman" w:cs="Times New Roman"/>
            <w:sz w:val="28"/>
            <w:szCs w:val="28"/>
          </w:rPr>
          <w:t>://</w:t>
        </w:r>
        <w:r w:rsidR="00FD46F4" w:rsidRPr="00B233EB">
          <w:rPr>
            <w:rStyle w:val="ab"/>
            <w:rFonts w:ascii="Times New Roman" w:hAnsi="Times New Roman" w:cs="Times New Roman"/>
            <w:sz w:val="28"/>
            <w:szCs w:val="28"/>
            <w:lang w:val="en-US"/>
          </w:rPr>
          <w:t>www</w:t>
        </w:r>
        <w:r w:rsidR="00FD46F4" w:rsidRPr="00B233EB">
          <w:rPr>
            <w:rStyle w:val="ab"/>
            <w:rFonts w:ascii="Times New Roman" w:hAnsi="Times New Roman" w:cs="Times New Roman"/>
            <w:sz w:val="28"/>
            <w:szCs w:val="28"/>
          </w:rPr>
          <w:t>.</w:t>
        </w:r>
        <w:r w:rsidR="00FD46F4" w:rsidRPr="00B233EB">
          <w:rPr>
            <w:rStyle w:val="ab"/>
            <w:rFonts w:ascii="Times New Roman" w:hAnsi="Times New Roman" w:cs="Times New Roman"/>
            <w:sz w:val="28"/>
            <w:szCs w:val="28"/>
            <w:lang w:val="en-US"/>
          </w:rPr>
          <w:t>reuters</w:t>
        </w:r>
        <w:r w:rsidR="00FD46F4" w:rsidRPr="00B233EB">
          <w:rPr>
            <w:rStyle w:val="ab"/>
            <w:rFonts w:ascii="Times New Roman" w:hAnsi="Times New Roman" w:cs="Times New Roman"/>
            <w:sz w:val="28"/>
            <w:szCs w:val="28"/>
          </w:rPr>
          <w:t>.</w:t>
        </w:r>
        <w:r w:rsidR="00FD46F4" w:rsidRPr="00B233EB">
          <w:rPr>
            <w:rStyle w:val="ab"/>
            <w:rFonts w:ascii="Times New Roman" w:hAnsi="Times New Roman" w:cs="Times New Roman"/>
            <w:sz w:val="28"/>
            <w:szCs w:val="28"/>
            <w:lang w:val="en-US"/>
          </w:rPr>
          <w:t>com</w:t>
        </w:r>
        <w:r w:rsidR="00FD46F4" w:rsidRPr="00B233EB">
          <w:rPr>
            <w:rStyle w:val="ab"/>
            <w:rFonts w:ascii="Times New Roman" w:hAnsi="Times New Roman" w:cs="Times New Roman"/>
            <w:sz w:val="28"/>
            <w:szCs w:val="28"/>
          </w:rPr>
          <w:t>/</w:t>
        </w:r>
        <w:r w:rsidR="00FD46F4" w:rsidRPr="00B233EB">
          <w:rPr>
            <w:rStyle w:val="ab"/>
            <w:rFonts w:ascii="Times New Roman" w:hAnsi="Times New Roman" w:cs="Times New Roman"/>
            <w:sz w:val="28"/>
            <w:szCs w:val="28"/>
            <w:lang w:val="en-US"/>
          </w:rPr>
          <w:t>technology</w:t>
        </w:r>
        <w:r w:rsidR="00FD46F4" w:rsidRPr="00B233EB">
          <w:rPr>
            <w:rStyle w:val="ab"/>
            <w:rFonts w:ascii="Times New Roman" w:hAnsi="Times New Roman" w:cs="Times New Roman"/>
            <w:sz w:val="28"/>
            <w:szCs w:val="28"/>
          </w:rPr>
          <w:t>/</w:t>
        </w:r>
        <w:r w:rsidR="00FD46F4" w:rsidRPr="00B233EB">
          <w:rPr>
            <w:rStyle w:val="ab"/>
            <w:rFonts w:ascii="Times New Roman" w:hAnsi="Times New Roman" w:cs="Times New Roman"/>
            <w:sz w:val="28"/>
            <w:szCs w:val="28"/>
            <w:lang w:val="en-US"/>
          </w:rPr>
          <w:t>shenzhen</w:t>
        </w:r>
        <w:r w:rsidR="00FD46F4" w:rsidRPr="00B233EB">
          <w:rPr>
            <w:rStyle w:val="ab"/>
            <w:rFonts w:ascii="Times New Roman" w:hAnsi="Times New Roman" w:cs="Times New Roman"/>
            <w:sz w:val="28"/>
            <w:szCs w:val="28"/>
          </w:rPr>
          <w:t>-</w:t>
        </w:r>
        <w:r w:rsidR="00FD46F4" w:rsidRPr="00B233EB">
          <w:rPr>
            <w:rStyle w:val="ab"/>
            <w:rFonts w:ascii="Times New Roman" w:hAnsi="Times New Roman" w:cs="Times New Roman"/>
            <w:sz w:val="28"/>
            <w:szCs w:val="28"/>
            <w:lang w:val="en-US"/>
          </w:rPr>
          <w:t>accelerates</w:t>
        </w:r>
        <w:r w:rsidR="00FD46F4" w:rsidRPr="00B233EB">
          <w:rPr>
            <w:rStyle w:val="ab"/>
            <w:rFonts w:ascii="Times New Roman" w:hAnsi="Times New Roman" w:cs="Times New Roman"/>
            <w:sz w:val="28"/>
            <w:szCs w:val="28"/>
          </w:rPr>
          <w:t>-</w:t>
        </w:r>
        <w:r w:rsidR="00FD46F4" w:rsidRPr="00B233EB">
          <w:rPr>
            <w:rStyle w:val="ab"/>
            <w:rFonts w:ascii="Times New Roman" w:hAnsi="Times New Roman" w:cs="Times New Roman"/>
            <w:sz w:val="28"/>
            <w:szCs w:val="28"/>
            <w:lang w:val="en-US"/>
          </w:rPr>
          <w:t>chinas</w:t>
        </w:r>
        <w:r w:rsidR="00FD46F4" w:rsidRPr="00B233EB">
          <w:rPr>
            <w:rStyle w:val="ab"/>
            <w:rFonts w:ascii="Times New Roman" w:hAnsi="Times New Roman" w:cs="Times New Roman"/>
            <w:sz w:val="28"/>
            <w:szCs w:val="28"/>
          </w:rPr>
          <w:t>-</w:t>
        </w:r>
        <w:r w:rsidR="00FD46F4" w:rsidRPr="00B233EB">
          <w:rPr>
            <w:rStyle w:val="ab"/>
            <w:rFonts w:ascii="Times New Roman" w:hAnsi="Times New Roman" w:cs="Times New Roman"/>
            <w:sz w:val="28"/>
            <w:szCs w:val="28"/>
            <w:lang w:val="en-US"/>
          </w:rPr>
          <w:t>driverless</w:t>
        </w:r>
        <w:r w:rsidR="00FD46F4" w:rsidRPr="00B233EB">
          <w:rPr>
            <w:rStyle w:val="ab"/>
            <w:rFonts w:ascii="Times New Roman" w:hAnsi="Times New Roman" w:cs="Times New Roman"/>
            <w:sz w:val="28"/>
            <w:szCs w:val="28"/>
          </w:rPr>
          <w:t>-</w:t>
        </w:r>
        <w:r w:rsidR="00FD46F4" w:rsidRPr="00B233EB">
          <w:rPr>
            <w:rStyle w:val="ab"/>
            <w:rFonts w:ascii="Times New Roman" w:hAnsi="Times New Roman" w:cs="Times New Roman"/>
            <w:sz w:val="28"/>
            <w:szCs w:val="28"/>
            <w:lang w:val="en-US"/>
          </w:rPr>
          <w:t>car</w:t>
        </w:r>
        <w:r w:rsidR="00FD46F4" w:rsidRPr="00B233EB">
          <w:rPr>
            <w:rStyle w:val="ab"/>
            <w:rFonts w:ascii="Times New Roman" w:hAnsi="Times New Roman" w:cs="Times New Roman"/>
            <w:sz w:val="28"/>
            <w:szCs w:val="28"/>
          </w:rPr>
          <w:t>-</w:t>
        </w:r>
        <w:r w:rsidR="00FD46F4" w:rsidRPr="00B233EB">
          <w:rPr>
            <w:rStyle w:val="ab"/>
            <w:rFonts w:ascii="Times New Roman" w:hAnsi="Times New Roman" w:cs="Times New Roman"/>
            <w:sz w:val="28"/>
            <w:szCs w:val="28"/>
            <w:lang w:val="en-US"/>
          </w:rPr>
          <w:t>dreams</w:t>
        </w:r>
        <w:r w:rsidR="00FD46F4" w:rsidRPr="00B233EB">
          <w:rPr>
            <w:rStyle w:val="ab"/>
            <w:rFonts w:ascii="Times New Roman" w:hAnsi="Times New Roman" w:cs="Times New Roman"/>
            <w:sz w:val="28"/>
            <w:szCs w:val="28"/>
          </w:rPr>
          <w:t>-2022-08-01/</w:t>
        </w:r>
      </w:hyperlink>
      <w:r w:rsidR="00FD46F4" w:rsidRPr="00FD46F4">
        <w:rPr>
          <w:rFonts w:ascii="Times New Roman" w:hAnsi="Times New Roman" w:cs="Times New Roman"/>
          <w:sz w:val="28"/>
          <w:szCs w:val="28"/>
        </w:rPr>
        <w:t xml:space="preserve"> </w:t>
      </w:r>
      <w:r w:rsidR="00FD46F4">
        <w:rPr>
          <w:rFonts w:ascii="Times New Roman" w:hAnsi="Times New Roman" w:cs="Times New Roman"/>
          <w:sz w:val="28"/>
          <w:szCs w:val="28"/>
        </w:rPr>
        <w:t xml:space="preserve"> </w:t>
      </w:r>
      <w:r w:rsidR="00FD46F4" w:rsidRPr="00FD46F4">
        <w:rPr>
          <w:rFonts w:ascii="Times New Roman" w:hAnsi="Times New Roman" w:cs="Times New Roman"/>
          <w:sz w:val="28"/>
          <w:szCs w:val="28"/>
        </w:rPr>
        <w:t>(Дата обращения 06.09.2022)</w:t>
      </w:r>
    </w:p>
    <w:p w14:paraId="3EBC8BDF" w14:textId="54FDD41E" w:rsidR="002C6A1E" w:rsidRPr="00CD0174" w:rsidRDefault="00FD46F4" w:rsidP="00646D72">
      <w:pPr>
        <w:pStyle w:val="a3"/>
        <w:numPr>
          <w:ilvl w:val="0"/>
          <w:numId w:val="18"/>
        </w:numPr>
        <w:spacing w:line="360" w:lineRule="auto"/>
        <w:jc w:val="both"/>
        <w:rPr>
          <w:rFonts w:ascii="Times New Roman" w:hAnsi="Times New Roman" w:cs="Times New Roman"/>
          <w:sz w:val="28"/>
          <w:szCs w:val="28"/>
        </w:rPr>
      </w:pPr>
      <w:r w:rsidRPr="00CD0174">
        <w:rPr>
          <w:rFonts w:ascii="Times New Roman" w:hAnsi="Times New Roman" w:cs="Times New Roman"/>
          <w:sz w:val="28"/>
          <w:szCs w:val="28"/>
        </w:rPr>
        <w:lastRenderedPageBreak/>
        <w:t xml:space="preserve"> </w:t>
      </w:r>
      <w:r w:rsidR="00CD0174" w:rsidRPr="00CD0174">
        <w:rPr>
          <w:rFonts w:ascii="Times New Roman" w:hAnsi="Times New Roman" w:cs="Times New Roman"/>
          <w:sz w:val="28"/>
          <w:szCs w:val="28"/>
        </w:rPr>
        <w:t xml:space="preserve"> «Кодекс Российской Федерации об административных правонарушениях» от 30.12.2001 №195-ФЗ // СПС КонсультантПлюс</w:t>
      </w:r>
    </w:p>
    <w:p w14:paraId="4FE57560" w14:textId="77777777" w:rsidR="00CD0174" w:rsidRDefault="00CD0174" w:rsidP="00646D72">
      <w:pPr>
        <w:pStyle w:val="a8"/>
        <w:spacing w:before="240" w:line="360" w:lineRule="auto"/>
        <w:jc w:val="both"/>
        <w:rPr>
          <w:rFonts w:ascii="Times New Roman" w:hAnsi="Times New Roman" w:cs="Times New Roman"/>
          <w:b/>
          <w:color w:val="000000" w:themeColor="text1"/>
          <w:sz w:val="28"/>
          <w:szCs w:val="28"/>
        </w:rPr>
      </w:pPr>
      <w:bookmarkStart w:id="16" w:name="_Toc120553577"/>
    </w:p>
    <w:p w14:paraId="30D4C489" w14:textId="77777777" w:rsidR="00CD0174" w:rsidRDefault="00CD0174" w:rsidP="00646D72">
      <w:pPr>
        <w:pStyle w:val="a8"/>
        <w:spacing w:before="240" w:line="360" w:lineRule="auto"/>
        <w:jc w:val="both"/>
        <w:rPr>
          <w:rFonts w:ascii="Times New Roman" w:hAnsi="Times New Roman" w:cs="Times New Roman"/>
          <w:b/>
          <w:color w:val="000000" w:themeColor="text1"/>
          <w:sz w:val="28"/>
          <w:szCs w:val="28"/>
        </w:rPr>
      </w:pPr>
    </w:p>
    <w:p w14:paraId="6D847B62" w14:textId="77777777" w:rsidR="00CD0174" w:rsidRDefault="00CD0174" w:rsidP="00646D72">
      <w:pPr>
        <w:pStyle w:val="a8"/>
        <w:spacing w:before="240" w:line="360" w:lineRule="auto"/>
        <w:jc w:val="both"/>
        <w:rPr>
          <w:rFonts w:ascii="Times New Roman" w:hAnsi="Times New Roman" w:cs="Times New Roman"/>
          <w:b/>
          <w:color w:val="000000" w:themeColor="text1"/>
          <w:sz w:val="28"/>
          <w:szCs w:val="28"/>
        </w:rPr>
      </w:pPr>
    </w:p>
    <w:p w14:paraId="0E7E409C" w14:textId="77777777" w:rsidR="00CD0174" w:rsidRDefault="00CD0174" w:rsidP="00646D72">
      <w:pPr>
        <w:pStyle w:val="a8"/>
        <w:spacing w:before="240" w:line="360" w:lineRule="auto"/>
        <w:jc w:val="both"/>
        <w:rPr>
          <w:rFonts w:ascii="Times New Roman" w:hAnsi="Times New Roman" w:cs="Times New Roman"/>
          <w:b/>
          <w:color w:val="000000" w:themeColor="text1"/>
          <w:sz w:val="28"/>
          <w:szCs w:val="28"/>
        </w:rPr>
      </w:pPr>
    </w:p>
    <w:p w14:paraId="1C816AA1" w14:textId="77777777" w:rsidR="00CD0174" w:rsidRDefault="00CD0174" w:rsidP="00646D72">
      <w:pPr>
        <w:pStyle w:val="a8"/>
        <w:spacing w:before="240" w:line="360" w:lineRule="auto"/>
        <w:jc w:val="both"/>
        <w:rPr>
          <w:rFonts w:ascii="Times New Roman" w:hAnsi="Times New Roman" w:cs="Times New Roman"/>
          <w:b/>
          <w:color w:val="000000" w:themeColor="text1"/>
          <w:sz w:val="28"/>
          <w:szCs w:val="28"/>
        </w:rPr>
      </w:pPr>
    </w:p>
    <w:p w14:paraId="2BE460AE" w14:textId="77777777" w:rsidR="00CD0174" w:rsidRDefault="00CD0174" w:rsidP="00646D72">
      <w:pPr>
        <w:pStyle w:val="a8"/>
        <w:spacing w:before="240" w:line="360" w:lineRule="auto"/>
        <w:jc w:val="both"/>
        <w:rPr>
          <w:rFonts w:ascii="Times New Roman" w:hAnsi="Times New Roman" w:cs="Times New Roman"/>
          <w:b/>
          <w:color w:val="000000" w:themeColor="text1"/>
          <w:sz w:val="28"/>
          <w:szCs w:val="28"/>
        </w:rPr>
      </w:pPr>
    </w:p>
    <w:p w14:paraId="735DC3E8" w14:textId="77777777" w:rsidR="00CD0174" w:rsidRDefault="00CD0174" w:rsidP="00646D72">
      <w:pPr>
        <w:pStyle w:val="a8"/>
        <w:spacing w:before="240" w:line="360" w:lineRule="auto"/>
        <w:jc w:val="both"/>
        <w:rPr>
          <w:rFonts w:ascii="Times New Roman" w:hAnsi="Times New Roman" w:cs="Times New Roman"/>
          <w:b/>
          <w:color w:val="000000" w:themeColor="text1"/>
          <w:sz w:val="28"/>
          <w:szCs w:val="28"/>
        </w:rPr>
      </w:pPr>
    </w:p>
    <w:p w14:paraId="6F318D2B" w14:textId="77777777" w:rsidR="00CD0174" w:rsidRDefault="00CD0174" w:rsidP="00CD0174">
      <w:pPr>
        <w:pStyle w:val="a8"/>
        <w:spacing w:before="240" w:line="360" w:lineRule="auto"/>
        <w:jc w:val="both"/>
        <w:rPr>
          <w:rFonts w:ascii="Times New Roman" w:hAnsi="Times New Roman" w:cs="Times New Roman"/>
          <w:b/>
          <w:color w:val="000000" w:themeColor="text1"/>
          <w:sz w:val="28"/>
          <w:szCs w:val="28"/>
        </w:rPr>
      </w:pPr>
    </w:p>
    <w:p w14:paraId="5B01AE6B" w14:textId="77777777" w:rsidR="00CD0174" w:rsidRDefault="00CD0174" w:rsidP="00CD0174">
      <w:pPr>
        <w:pStyle w:val="a8"/>
        <w:spacing w:before="240" w:line="360" w:lineRule="auto"/>
        <w:jc w:val="both"/>
        <w:rPr>
          <w:rFonts w:ascii="Times New Roman" w:hAnsi="Times New Roman" w:cs="Times New Roman"/>
          <w:b/>
          <w:color w:val="000000" w:themeColor="text1"/>
          <w:sz w:val="28"/>
          <w:szCs w:val="28"/>
        </w:rPr>
      </w:pPr>
    </w:p>
    <w:p w14:paraId="6A8D2C30" w14:textId="77777777" w:rsidR="00CD0174" w:rsidRDefault="00CD0174" w:rsidP="00CD0174">
      <w:pPr>
        <w:pStyle w:val="a8"/>
        <w:spacing w:before="240" w:line="360" w:lineRule="auto"/>
        <w:jc w:val="both"/>
        <w:rPr>
          <w:rFonts w:ascii="Times New Roman" w:hAnsi="Times New Roman" w:cs="Times New Roman"/>
          <w:b/>
          <w:color w:val="000000" w:themeColor="text1"/>
          <w:sz w:val="28"/>
          <w:szCs w:val="28"/>
        </w:rPr>
      </w:pPr>
    </w:p>
    <w:p w14:paraId="44E52E2A" w14:textId="77777777" w:rsidR="00CD0174" w:rsidRDefault="00CD0174" w:rsidP="00CD0174">
      <w:pPr>
        <w:pStyle w:val="a8"/>
        <w:spacing w:before="240" w:line="360" w:lineRule="auto"/>
        <w:jc w:val="both"/>
        <w:rPr>
          <w:rFonts w:ascii="Times New Roman" w:hAnsi="Times New Roman" w:cs="Times New Roman"/>
          <w:b/>
          <w:color w:val="000000" w:themeColor="text1"/>
          <w:sz w:val="28"/>
          <w:szCs w:val="28"/>
        </w:rPr>
      </w:pPr>
    </w:p>
    <w:p w14:paraId="682D420F" w14:textId="77777777" w:rsidR="00CD0174" w:rsidRDefault="00CD0174" w:rsidP="00CD0174">
      <w:pPr>
        <w:pStyle w:val="a8"/>
        <w:spacing w:before="240" w:line="360" w:lineRule="auto"/>
        <w:jc w:val="both"/>
        <w:rPr>
          <w:rFonts w:ascii="Times New Roman" w:hAnsi="Times New Roman" w:cs="Times New Roman"/>
          <w:b/>
          <w:color w:val="000000" w:themeColor="text1"/>
          <w:sz w:val="28"/>
          <w:szCs w:val="28"/>
        </w:rPr>
      </w:pPr>
    </w:p>
    <w:p w14:paraId="530A2F44" w14:textId="77777777" w:rsidR="00646D72" w:rsidRDefault="00646D72" w:rsidP="00CD0174">
      <w:pPr>
        <w:pStyle w:val="a8"/>
        <w:spacing w:before="240" w:line="360" w:lineRule="auto"/>
        <w:jc w:val="both"/>
        <w:rPr>
          <w:rFonts w:ascii="Times New Roman" w:hAnsi="Times New Roman" w:cs="Times New Roman"/>
          <w:b/>
          <w:color w:val="000000" w:themeColor="text1"/>
          <w:sz w:val="28"/>
          <w:szCs w:val="28"/>
        </w:rPr>
      </w:pPr>
    </w:p>
    <w:p w14:paraId="48C4360B" w14:textId="77777777" w:rsidR="00646D72" w:rsidRDefault="00646D72" w:rsidP="00CD0174">
      <w:pPr>
        <w:pStyle w:val="a8"/>
        <w:spacing w:before="240" w:line="360" w:lineRule="auto"/>
        <w:jc w:val="both"/>
        <w:rPr>
          <w:rFonts w:ascii="Times New Roman" w:hAnsi="Times New Roman" w:cs="Times New Roman"/>
          <w:b/>
          <w:color w:val="000000" w:themeColor="text1"/>
          <w:sz w:val="28"/>
          <w:szCs w:val="28"/>
        </w:rPr>
      </w:pPr>
    </w:p>
    <w:p w14:paraId="2A5A24E1" w14:textId="77777777" w:rsidR="00646D72" w:rsidRDefault="00646D72" w:rsidP="00CD0174">
      <w:pPr>
        <w:pStyle w:val="a8"/>
        <w:spacing w:before="240" w:line="360" w:lineRule="auto"/>
        <w:jc w:val="both"/>
        <w:rPr>
          <w:rFonts w:ascii="Times New Roman" w:hAnsi="Times New Roman" w:cs="Times New Roman"/>
          <w:b/>
          <w:color w:val="000000" w:themeColor="text1"/>
          <w:sz w:val="28"/>
          <w:szCs w:val="28"/>
        </w:rPr>
      </w:pPr>
    </w:p>
    <w:p w14:paraId="5F45A041" w14:textId="77777777" w:rsidR="00646D72" w:rsidRDefault="00646D72" w:rsidP="00CD0174">
      <w:pPr>
        <w:pStyle w:val="a8"/>
        <w:spacing w:before="240" w:line="360" w:lineRule="auto"/>
        <w:jc w:val="both"/>
        <w:rPr>
          <w:rFonts w:ascii="Times New Roman" w:hAnsi="Times New Roman" w:cs="Times New Roman"/>
          <w:b/>
          <w:color w:val="000000" w:themeColor="text1"/>
          <w:sz w:val="28"/>
          <w:szCs w:val="28"/>
        </w:rPr>
      </w:pPr>
    </w:p>
    <w:p w14:paraId="0D21D99F" w14:textId="77777777" w:rsidR="00646D72" w:rsidRDefault="00646D72" w:rsidP="00CD0174">
      <w:pPr>
        <w:pStyle w:val="a8"/>
        <w:spacing w:before="240" w:line="360" w:lineRule="auto"/>
        <w:jc w:val="both"/>
        <w:rPr>
          <w:rFonts w:ascii="Times New Roman" w:hAnsi="Times New Roman" w:cs="Times New Roman"/>
          <w:b/>
          <w:color w:val="000000" w:themeColor="text1"/>
          <w:sz w:val="28"/>
          <w:szCs w:val="28"/>
        </w:rPr>
      </w:pPr>
    </w:p>
    <w:p w14:paraId="66A673D6" w14:textId="77777777" w:rsidR="00646D72" w:rsidRDefault="00646D72" w:rsidP="00CD0174">
      <w:pPr>
        <w:pStyle w:val="a8"/>
        <w:spacing w:before="240" w:line="360" w:lineRule="auto"/>
        <w:jc w:val="both"/>
        <w:rPr>
          <w:rFonts w:ascii="Times New Roman" w:hAnsi="Times New Roman" w:cs="Times New Roman"/>
          <w:b/>
          <w:color w:val="000000" w:themeColor="text1"/>
          <w:sz w:val="28"/>
          <w:szCs w:val="28"/>
        </w:rPr>
      </w:pPr>
    </w:p>
    <w:p w14:paraId="475863BB" w14:textId="07C40596" w:rsidR="0053022B" w:rsidRPr="00CD0174" w:rsidRDefault="0053022B" w:rsidP="00CD0174">
      <w:pPr>
        <w:pStyle w:val="a8"/>
        <w:spacing w:before="240" w:line="360" w:lineRule="auto"/>
        <w:jc w:val="both"/>
        <w:rPr>
          <w:rFonts w:ascii="Times New Roman" w:hAnsi="Times New Roman" w:cs="Times New Roman"/>
          <w:sz w:val="28"/>
          <w:szCs w:val="28"/>
        </w:rPr>
      </w:pPr>
      <w:r w:rsidRPr="00CD0174">
        <w:rPr>
          <w:rFonts w:ascii="Times New Roman" w:hAnsi="Times New Roman" w:cs="Times New Roman"/>
          <w:b/>
          <w:color w:val="000000" w:themeColor="text1"/>
          <w:sz w:val="28"/>
          <w:szCs w:val="28"/>
        </w:rPr>
        <w:lastRenderedPageBreak/>
        <w:t>Приложения</w:t>
      </w:r>
      <w:bookmarkEnd w:id="16"/>
    </w:p>
    <w:p w14:paraId="24F6D487" w14:textId="77777777" w:rsidR="00993E9A" w:rsidRPr="00D200F0" w:rsidRDefault="00DE2807" w:rsidP="00C31EBD">
      <w:pPr>
        <w:rPr>
          <w:rFonts w:ascii="Times New Roman" w:hAnsi="Times New Roman" w:cs="Times New Roman"/>
          <w:sz w:val="28"/>
          <w:szCs w:val="28"/>
        </w:rPr>
      </w:pPr>
      <w:r w:rsidRPr="00D200F0">
        <w:rPr>
          <w:rFonts w:ascii="Times New Roman" w:hAnsi="Times New Roman" w:cs="Times New Roman"/>
          <w:sz w:val="28"/>
          <w:szCs w:val="28"/>
        </w:rPr>
        <w:t>Приложение №1</w:t>
      </w:r>
    </w:p>
    <w:p w14:paraId="2C43FF7C" w14:textId="77777777" w:rsidR="00993E9A" w:rsidRPr="00D200F0" w:rsidRDefault="00547DB5" w:rsidP="00547DB5">
      <w:pPr>
        <w:pStyle w:val="a3"/>
        <w:numPr>
          <w:ilvl w:val="0"/>
          <w:numId w:val="15"/>
        </w:numPr>
        <w:rPr>
          <w:rFonts w:ascii="Times New Roman" w:hAnsi="Times New Roman" w:cs="Times New Roman"/>
          <w:sz w:val="28"/>
          <w:szCs w:val="28"/>
        </w:rPr>
      </w:pPr>
      <w:r w:rsidRPr="00D200F0">
        <w:rPr>
          <w:rFonts w:ascii="Times New Roman" w:hAnsi="Times New Roman" w:cs="Times New Roman"/>
          <w:sz w:val="28"/>
          <w:szCs w:val="28"/>
        </w:rPr>
        <w:t>Сталкивались ли вы с беспилотными автомобилями?</w:t>
      </w:r>
    </w:p>
    <w:p w14:paraId="47ACF39D" w14:textId="77777777" w:rsidR="00547DB5" w:rsidRPr="00D200F0" w:rsidRDefault="00547DB5" w:rsidP="00547DB5">
      <w:pPr>
        <w:pStyle w:val="a3"/>
        <w:rPr>
          <w:rFonts w:ascii="Times New Roman" w:hAnsi="Times New Roman" w:cs="Times New Roman"/>
          <w:sz w:val="28"/>
          <w:szCs w:val="28"/>
        </w:rPr>
      </w:pPr>
      <w:r w:rsidRPr="00D200F0">
        <w:rPr>
          <w:rFonts w:ascii="Times New Roman" w:hAnsi="Times New Roman" w:cs="Times New Roman"/>
          <w:noProof/>
          <w:sz w:val="28"/>
          <w:szCs w:val="28"/>
          <w:lang w:eastAsia="ru-RU"/>
        </w:rPr>
        <w:drawing>
          <wp:inline distT="0" distB="0" distL="0" distR="0" wp14:anchorId="187B9975" wp14:editId="1B72AA5E">
            <wp:extent cx="2581275" cy="13906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10AB762" w14:textId="77777777" w:rsidR="00993E9A" w:rsidRPr="00D200F0" w:rsidRDefault="00547DB5" w:rsidP="00547DB5">
      <w:pPr>
        <w:pStyle w:val="a3"/>
        <w:numPr>
          <w:ilvl w:val="0"/>
          <w:numId w:val="15"/>
        </w:numPr>
        <w:rPr>
          <w:rFonts w:ascii="Times New Roman" w:hAnsi="Times New Roman" w:cs="Times New Roman"/>
          <w:sz w:val="28"/>
          <w:szCs w:val="28"/>
        </w:rPr>
      </w:pPr>
      <w:r w:rsidRPr="00D200F0">
        <w:rPr>
          <w:rFonts w:ascii="Times New Roman" w:hAnsi="Times New Roman" w:cs="Times New Roman"/>
          <w:sz w:val="28"/>
          <w:szCs w:val="28"/>
        </w:rPr>
        <w:t xml:space="preserve">Доверяете ли вы </w:t>
      </w:r>
      <w:r w:rsidR="00594F6E" w:rsidRPr="00D200F0">
        <w:rPr>
          <w:rFonts w:ascii="Times New Roman" w:hAnsi="Times New Roman" w:cs="Times New Roman"/>
          <w:sz w:val="28"/>
          <w:szCs w:val="28"/>
        </w:rPr>
        <w:t>беспилотному транспорту?</w:t>
      </w:r>
    </w:p>
    <w:p w14:paraId="232A1347" w14:textId="77777777" w:rsidR="00594F6E" w:rsidRPr="00D200F0" w:rsidRDefault="00594F6E" w:rsidP="00594F6E">
      <w:pPr>
        <w:pStyle w:val="a3"/>
        <w:rPr>
          <w:rFonts w:ascii="Times New Roman" w:hAnsi="Times New Roman" w:cs="Times New Roman"/>
          <w:sz w:val="28"/>
          <w:szCs w:val="28"/>
        </w:rPr>
      </w:pPr>
      <w:r w:rsidRPr="00D200F0">
        <w:rPr>
          <w:rFonts w:ascii="Times New Roman" w:hAnsi="Times New Roman" w:cs="Times New Roman"/>
          <w:noProof/>
          <w:sz w:val="28"/>
          <w:szCs w:val="28"/>
          <w:lang w:eastAsia="ru-RU"/>
        </w:rPr>
        <w:drawing>
          <wp:inline distT="0" distB="0" distL="0" distR="0" wp14:anchorId="116EA4AE" wp14:editId="088CF43F">
            <wp:extent cx="2667000" cy="1447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0325B1E" w14:textId="77777777" w:rsidR="00594F6E" w:rsidRPr="00D200F0" w:rsidRDefault="00594F6E" w:rsidP="0095490F">
      <w:pPr>
        <w:pStyle w:val="a3"/>
        <w:numPr>
          <w:ilvl w:val="0"/>
          <w:numId w:val="15"/>
        </w:numPr>
        <w:rPr>
          <w:rFonts w:ascii="Times New Roman" w:hAnsi="Times New Roman" w:cs="Times New Roman"/>
          <w:sz w:val="28"/>
          <w:szCs w:val="28"/>
        </w:rPr>
      </w:pPr>
      <w:r w:rsidRPr="00D200F0">
        <w:rPr>
          <w:rFonts w:ascii="Times New Roman" w:hAnsi="Times New Roman" w:cs="Times New Roman"/>
          <w:sz w:val="28"/>
          <w:szCs w:val="28"/>
        </w:rPr>
        <w:t>Ситуация: беспилотный автомобиль на большой скорости движется к пешеходному переходу и не успевает затормозить. Одновременно дорогу переходит взрослый человек, которому около 50 лет и подросток. Кого</w:t>
      </w:r>
      <w:r w:rsidR="00011094" w:rsidRPr="00D200F0">
        <w:rPr>
          <w:rFonts w:ascii="Times New Roman" w:hAnsi="Times New Roman" w:cs="Times New Roman"/>
          <w:sz w:val="28"/>
          <w:szCs w:val="28"/>
        </w:rPr>
        <w:t xml:space="preserve"> </w:t>
      </w:r>
      <w:r w:rsidRPr="00D200F0">
        <w:rPr>
          <w:rFonts w:ascii="Times New Roman" w:hAnsi="Times New Roman" w:cs="Times New Roman"/>
          <w:sz w:val="28"/>
          <w:szCs w:val="28"/>
        </w:rPr>
        <w:t>должен сбить беспилотный автомоби</w:t>
      </w:r>
      <w:r w:rsidR="0095490F" w:rsidRPr="00D200F0">
        <w:rPr>
          <w:rFonts w:ascii="Times New Roman" w:hAnsi="Times New Roman" w:cs="Times New Roman"/>
          <w:sz w:val="28"/>
          <w:szCs w:val="28"/>
        </w:rPr>
        <w:t>ль?</w:t>
      </w:r>
      <w:r w:rsidRPr="00D200F0">
        <w:rPr>
          <w:noProof/>
          <w:sz w:val="28"/>
          <w:szCs w:val="28"/>
          <w:lang w:eastAsia="ru-RU"/>
        </w:rPr>
        <w:drawing>
          <wp:inline distT="0" distB="0" distL="0" distR="0" wp14:anchorId="738E4F60" wp14:editId="2BB37457">
            <wp:extent cx="4762500" cy="28479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6DE5CF3" w14:textId="77777777" w:rsidR="00BD2AA6" w:rsidRPr="00D200F0" w:rsidRDefault="00BD2AA6" w:rsidP="00DE2807">
      <w:pPr>
        <w:pStyle w:val="a3"/>
        <w:numPr>
          <w:ilvl w:val="0"/>
          <w:numId w:val="15"/>
        </w:numPr>
        <w:rPr>
          <w:rFonts w:ascii="Times New Roman" w:hAnsi="Times New Roman" w:cs="Times New Roman"/>
          <w:sz w:val="28"/>
          <w:szCs w:val="28"/>
        </w:rPr>
      </w:pPr>
      <w:r w:rsidRPr="00D200F0">
        <w:rPr>
          <w:rFonts w:ascii="Times New Roman" w:hAnsi="Times New Roman" w:cs="Times New Roman"/>
          <w:sz w:val="28"/>
          <w:szCs w:val="28"/>
        </w:rPr>
        <w:br w:type="page"/>
      </w:r>
    </w:p>
    <w:p w14:paraId="5BA0A1F4" w14:textId="77777777" w:rsidR="00DE2807" w:rsidRPr="00D200F0" w:rsidRDefault="00BD2AA6" w:rsidP="00BD2AA6">
      <w:pPr>
        <w:ind w:left="360"/>
        <w:rPr>
          <w:rFonts w:ascii="Times New Roman" w:hAnsi="Times New Roman" w:cs="Times New Roman"/>
          <w:sz w:val="28"/>
          <w:szCs w:val="28"/>
        </w:rPr>
      </w:pPr>
      <w:r w:rsidRPr="00D200F0">
        <w:rPr>
          <w:rFonts w:ascii="Times New Roman" w:hAnsi="Times New Roman" w:cs="Times New Roman"/>
          <w:sz w:val="28"/>
          <w:szCs w:val="28"/>
        </w:rPr>
        <w:lastRenderedPageBreak/>
        <w:t xml:space="preserve">4. </w:t>
      </w:r>
      <w:r w:rsidR="0095490F" w:rsidRPr="00D200F0">
        <w:rPr>
          <w:rFonts w:ascii="Times New Roman" w:hAnsi="Times New Roman" w:cs="Times New Roman"/>
          <w:sz w:val="28"/>
          <w:szCs w:val="28"/>
        </w:rPr>
        <w:t>Считаете ли вы беспилотный транспорт перспективным?</w:t>
      </w:r>
    </w:p>
    <w:p w14:paraId="3C71F903" w14:textId="77777777" w:rsidR="0095490F" w:rsidRPr="00D200F0" w:rsidRDefault="0095490F" w:rsidP="0095490F">
      <w:pPr>
        <w:pStyle w:val="a3"/>
        <w:rPr>
          <w:rFonts w:ascii="Times New Roman" w:hAnsi="Times New Roman" w:cs="Times New Roman"/>
          <w:sz w:val="28"/>
          <w:szCs w:val="28"/>
        </w:rPr>
      </w:pPr>
      <w:r w:rsidRPr="00D200F0">
        <w:rPr>
          <w:rFonts w:ascii="Times New Roman" w:hAnsi="Times New Roman" w:cs="Times New Roman"/>
          <w:noProof/>
          <w:sz w:val="28"/>
          <w:szCs w:val="28"/>
          <w:lang w:eastAsia="ru-RU"/>
        </w:rPr>
        <w:drawing>
          <wp:inline distT="0" distB="0" distL="0" distR="0" wp14:anchorId="3F67FEBC" wp14:editId="5AB9D276">
            <wp:extent cx="2266950" cy="17240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B6ACD17" w14:textId="77777777" w:rsidR="0095490F" w:rsidRPr="00D200F0" w:rsidRDefault="0095490F" w:rsidP="00BD2AA6">
      <w:pPr>
        <w:pStyle w:val="a3"/>
        <w:numPr>
          <w:ilvl w:val="0"/>
          <w:numId w:val="4"/>
        </w:numPr>
        <w:rPr>
          <w:rFonts w:ascii="Times New Roman" w:hAnsi="Times New Roman" w:cs="Times New Roman"/>
          <w:sz w:val="28"/>
          <w:szCs w:val="28"/>
        </w:rPr>
      </w:pPr>
      <w:r w:rsidRPr="00D200F0">
        <w:rPr>
          <w:rFonts w:ascii="Times New Roman" w:hAnsi="Times New Roman" w:cs="Times New Roman"/>
          <w:sz w:val="28"/>
          <w:szCs w:val="28"/>
        </w:rPr>
        <w:t>Считаете ли вы беспилотные автомобили более безопасными, чем обычные автомобили, управляемые человеком?</w:t>
      </w:r>
    </w:p>
    <w:p w14:paraId="4B4AE5DD" w14:textId="1992A215" w:rsidR="0095490F" w:rsidRPr="00D200F0" w:rsidRDefault="0095490F" w:rsidP="0095490F">
      <w:pPr>
        <w:pStyle w:val="a3"/>
        <w:rPr>
          <w:rFonts w:ascii="Times New Roman" w:hAnsi="Times New Roman" w:cs="Times New Roman"/>
          <w:sz w:val="28"/>
          <w:szCs w:val="28"/>
        </w:rPr>
      </w:pPr>
      <w:r w:rsidRPr="00D200F0">
        <w:rPr>
          <w:rFonts w:ascii="Times New Roman" w:hAnsi="Times New Roman" w:cs="Times New Roman"/>
          <w:noProof/>
          <w:sz w:val="28"/>
          <w:szCs w:val="28"/>
          <w:lang w:eastAsia="ru-RU"/>
        </w:rPr>
        <w:drawing>
          <wp:inline distT="0" distB="0" distL="0" distR="0" wp14:anchorId="230C353D" wp14:editId="38DD0031">
            <wp:extent cx="2343150" cy="14287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3612887" w14:textId="77777777" w:rsidR="00993E9A" w:rsidRPr="00D200F0" w:rsidRDefault="0095490F" w:rsidP="000B240E">
      <w:pPr>
        <w:pStyle w:val="a3"/>
        <w:numPr>
          <w:ilvl w:val="0"/>
          <w:numId w:val="4"/>
        </w:numPr>
        <w:tabs>
          <w:tab w:val="left" w:pos="4365"/>
        </w:tabs>
        <w:jc w:val="both"/>
        <w:rPr>
          <w:rFonts w:ascii="Times New Roman" w:hAnsi="Times New Roman" w:cs="Times New Roman"/>
          <w:sz w:val="28"/>
          <w:szCs w:val="28"/>
        </w:rPr>
      </w:pPr>
      <w:r w:rsidRPr="00D200F0">
        <w:rPr>
          <w:rFonts w:ascii="Times New Roman" w:hAnsi="Times New Roman" w:cs="Times New Roman"/>
          <w:sz w:val="28"/>
          <w:szCs w:val="28"/>
        </w:rPr>
        <w:t>Ситуация: беспилотный автомобиль столкнулся с другим авто на перекрёстке. В столкновении виноват беспилотный автомобиль. Кто должен будет возместить ущерб?</w:t>
      </w:r>
    </w:p>
    <w:p w14:paraId="115C8356" w14:textId="77777777" w:rsidR="0095490F" w:rsidRPr="00D200F0" w:rsidRDefault="0095490F" w:rsidP="0095490F">
      <w:pPr>
        <w:pStyle w:val="a3"/>
        <w:tabs>
          <w:tab w:val="left" w:pos="4365"/>
        </w:tabs>
        <w:rPr>
          <w:rFonts w:ascii="Times New Roman" w:hAnsi="Times New Roman" w:cs="Times New Roman"/>
          <w:sz w:val="28"/>
          <w:szCs w:val="28"/>
        </w:rPr>
      </w:pPr>
      <w:r w:rsidRPr="00D200F0">
        <w:rPr>
          <w:rFonts w:ascii="Times New Roman" w:hAnsi="Times New Roman" w:cs="Times New Roman"/>
          <w:noProof/>
          <w:sz w:val="28"/>
          <w:szCs w:val="28"/>
          <w:lang w:eastAsia="ru-RU"/>
        </w:rPr>
        <w:drawing>
          <wp:inline distT="0" distB="0" distL="0" distR="0" wp14:anchorId="47132494" wp14:editId="3D68ADF0">
            <wp:extent cx="4676775" cy="26098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52727E0" w14:textId="77777777" w:rsidR="00BD2AA6" w:rsidRPr="00D200F0" w:rsidRDefault="00BD2AA6" w:rsidP="00BD2AA6">
      <w:pPr>
        <w:pStyle w:val="a3"/>
        <w:numPr>
          <w:ilvl w:val="0"/>
          <w:numId w:val="4"/>
        </w:numPr>
        <w:rPr>
          <w:rFonts w:ascii="Times New Roman" w:hAnsi="Times New Roman" w:cs="Times New Roman"/>
          <w:sz w:val="28"/>
          <w:szCs w:val="28"/>
        </w:rPr>
      </w:pPr>
      <w:r w:rsidRPr="00D200F0">
        <w:rPr>
          <w:rFonts w:ascii="Times New Roman" w:hAnsi="Times New Roman" w:cs="Times New Roman"/>
          <w:sz w:val="28"/>
          <w:szCs w:val="28"/>
        </w:rPr>
        <w:br w:type="page"/>
      </w:r>
    </w:p>
    <w:p w14:paraId="6A31879A" w14:textId="77777777" w:rsidR="00993E9A" w:rsidRPr="00D200F0" w:rsidRDefault="0095490F" w:rsidP="00BD2AA6">
      <w:pPr>
        <w:pStyle w:val="a3"/>
        <w:numPr>
          <w:ilvl w:val="0"/>
          <w:numId w:val="2"/>
        </w:numPr>
        <w:rPr>
          <w:rFonts w:ascii="Times New Roman" w:hAnsi="Times New Roman" w:cs="Times New Roman"/>
          <w:sz w:val="28"/>
          <w:szCs w:val="28"/>
        </w:rPr>
      </w:pPr>
      <w:r w:rsidRPr="00D200F0">
        <w:rPr>
          <w:rFonts w:ascii="Times New Roman" w:hAnsi="Times New Roman" w:cs="Times New Roman"/>
          <w:sz w:val="28"/>
          <w:szCs w:val="28"/>
        </w:rPr>
        <w:lastRenderedPageBreak/>
        <w:t>Ситуация: столкновение беспилотного автомобиля с людьми на пешеходном переходе неизбежно. Одновременно улицу переходит человек без определенного места жительства и миллионер. Кого должен сбить беспилотный автомобиль?</w:t>
      </w:r>
    </w:p>
    <w:p w14:paraId="092C06E0" w14:textId="77777777" w:rsidR="0095490F" w:rsidRPr="00D200F0" w:rsidRDefault="0095490F" w:rsidP="0095490F">
      <w:pPr>
        <w:pStyle w:val="a3"/>
        <w:rPr>
          <w:rFonts w:ascii="Times New Roman" w:hAnsi="Times New Roman" w:cs="Times New Roman"/>
          <w:sz w:val="28"/>
          <w:szCs w:val="28"/>
        </w:rPr>
      </w:pPr>
      <w:r w:rsidRPr="00D200F0">
        <w:rPr>
          <w:rFonts w:ascii="Times New Roman" w:hAnsi="Times New Roman" w:cs="Times New Roman"/>
          <w:noProof/>
          <w:sz w:val="28"/>
          <w:szCs w:val="28"/>
          <w:lang w:eastAsia="ru-RU"/>
        </w:rPr>
        <w:drawing>
          <wp:inline distT="0" distB="0" distL="0" distR="0" wp14:anchorId="76AAEDA8" wp14:editId="13D76826">
            <wp:extent cx="4838700" cy="24574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9107060" w14:textId="77777777" w:rsidR="00CE2906" w:rsidRPr="00D200F0" w:rsidRDefault="00CE2906" w:rsidP="00BD2AA6">
      <w:pPr>
        <w:pStyle w:val="a3"/>
        <w:numPr>
          <w:ilvl w:val="0"/>
          <w:numId w:val="2"/>
        </w:numPr>
        <w:rPr>
          <w:rFonts w:ascii="Times New Roman" w:hAnsi="Times New Roman" w:cs="Times New Roman"/>
          <w:sz w:val="28"/>
          <w:szCs w:val="28"/>
        </w:rPr>
      </w:pPr>
      <w:r w:rsidRPr="00D200F0">
        <w:rPr>
          <w:rFonts w:ascii="Times New Roman" w:hAnsi="Times New Roman" w:cs="Times New Roman"/>
          <w:sz w:val="28"/>
          <w:szCs w:val="28"/>
        </w:rPr>
        <w:t>Считаете ли вы необходимым введение лицензии на перевозку пассажиров для беспилотных такси?</w:t>
      </w:r>
    </w:p>
    <w:p w14:paraId="06B40B24" w14:textId="4D093E6B" w:rsidR="00CE2906" w:rsidRPr="00D200F0" w:rsidRDefault="00607F28" w:rsidP="00CE2906">
      <w:pPr>
        <w:ind w:left="360"/>
        <w:rPr>
          <w:rFonts w:ascii="Times New Roman" w:hAnsi="Times New Roman" w:cs="Times New Roman"/>
          <w:sz w:val="28"/>
          <w:szCs w:val="28"/>
        </w:rPr>
      </w:pPr>
      <w:r w:rsidRPr="00D200F0">
        <w:rPr>
          <w:rFonts w:ascii="Times New Roman" w:hAnsi="Times New Roman" w:cs="Times New Roman"/>
          <w:sz w:val="28"/>
          <w:szCs w:val="28"/>
        </w:rPr>
        <w:t xml:space="preserve">      </w:t>
      </w:r>
      <w:r w:rsidR="00CE2906" w:rsidRPr="00D200F0">
        <w:rPr>
          <w:noProof/>
          <w:sz w:val="28"/>
          <w:szCs w:val="28"/>
          <w:lang w:eastAsia="ru-RU"/>
        </w:rPr>
        <w:drawing>
          <wp:inline distT="0" distB="0" distL="0" distR="0" wp14:anchorId="525F2283" wp14:editId="0B3E021F">
            <wp:extent cx="2676525" cy="14192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41C05B9" w14:textId="77777777" w:rsidR="00CE2906" w:rsidRPr="00D200F0" w:rsidRDefault="00CE2906" w:rsidP="00BD2AA6">
      <w:pPr>
        <w:pStyle w:val="a3"/>
        <w:numPr>
          <w:ilvl w:val="0"/>
          <w:numId w:val="2"/>
        </w:numPr>
        <w:rPr>
          <w:rFonts w:ascii="Times New Roman" w:hAnsi="Times New Roman" w:cs="Times New Roman"/>
          <w:sz w:val="28"/>
          <w:szCs w:val="28"/>
        </w:rPr>
      </w:pPr>
      <w:r w:rsidRPr="00D200F0">
        <w:rPr>
          <w:rFonts w:ascii="Times New Roman" w:hAnsi="Times New Roman" w:cs="Times New Roman"/>
          <w:sz w:val="28"/>
          <w:szCs w:val="28"/>
        </w:rPr>
        <w:t>Должен ли беспилотный автомобиль проходить технический осмотр чаще, чем беспилотный автомобиль?</w:t>
      </w:r>
    </w:p>
    <w:p w14:paraId="0214530B" w14:textId="77777777" w:rsidR="00CE2906" w:rsidRPr="00D200F0" w:rsidRDefault="00CE2906" w:rsidP="00CE2906">
      <w:pPr>
        <w:pStyle w:val="a3"/>
        <w:rPr>
          <w:rFonts w:ascii="Times New Roman" w:hAnsi="Times New Roman" w:cs="Times New Roman"/>
          <w:sz w:val="28"/>
          <w:szCs w:val="28"/>
        </w:rPr>
      </w:pPr>
      <w:r w:rsidRPr="00D200F0">
        <w:rPr>
          <w:rFonts w:ascii="Times New Roman" w:hAnsi="Times New Roman" w:cs="Times New Roman"/>
          <w:noProof/>
          <w:sz w:val="28"/>
          <w:szCs w:val="28"/>
          <w:lang w:eastAsia="ru-RU"/>
        </w:rPr>
        <w:drawing>
          <wp:inline distT="0" distB="0" distL="0" distR="0" wp14:anchorId="0FFD42DE" wp14:editId="7D8FC199">
            <wp:extent cx="2790825" cy="11620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0C26F63" w14:textId="77777777" w:rsidR="00993E9A" w:rsidRPr="00D200F0" w:rsidRDefault="00BD2AA6" w:rsidP="00BD2AA6">
      <w:pPr>
        <w:pStyle w:val="a3"/>
        <w:numPr>
          <w:ilvl w:val="0"/>
          <w:numId w:val="2"/>
        </w:numPr>
        <w:rPr>
          <w:rFonts w:ascii="Times New Roman" w:hAnsi="Times New Roman" w:cs="Times New Roman"/>
          <w:sz w:val="28"/>
          <w:szCs w:val="28"/>
        </w:rPr>
      </w:pPr>
      <w:r w:rsidRPr="00D200F0">
        <w:rPr>
          <w:rFonts w:ascii="Times New Roman" w:hAnsi="Times New Roman" w:cs="Times New Roman"/>
          <w:sz w:val="28"/>
          <w:szCs w:val="28"/>
        </w:rPr>
        <w:t xml:space="preserve"> </w:t>
      </w:r>
      <w:r w:rsidR="00CE2906" w:rsidRPr="00D200F0">
        <w:rPr>
          <w:rFonts w:ascii="Times New Roman" w:hAnsi="Times New Roman" w:cs="Times New Roman"/>
          <w:sz w:val="28"/>
          <w:szCs w:val="28"/>
        </w:rPr>
        <w:t>Считаете ли вы, что, на данный момент, необходимо создавать законы регулирующие спорные ситуации с участием беспилотных автомобилей, а также порядок их работы на дорогах общего пользования?</w:t>
      </w:r>
    </w:p>
    <w:p w14:paraId="7106672D" w14:textId="389AFCC4" w:rsidR="00490F99" w:rsidRPr="00490F99" w:rsidRDefault="00607F28" w:rsidP="00490F99">
      <w:pPr>
        <w:pStyle w:val="a3"/>
        <w:rPr>
          <w:rFonts w:ascii="Times New Roman" w:hAnsi="Times New Roman" w:cs="Times New Roman"/>
          <w:sz w:val="28"/>
          <w:szCs w:val="28"/>
        </w:rPr>
      </w:pPr>
      <w:r w:rsidRPr="00D200F0">
        <w:rPr>
          <w:rFonts w:ascii="Times New Roman" w:hAnsi="Times New Roman" w:cs="Times New Roman"/>
          <w:sz w:val="28"/>
          <w:szCs w:val="28"/>
        </w:rPr>
        <w:t xml:space="preserve"> </w:t>
      </w:r>
      <w:r w:rsidR="00CE2906" w:rsidRPr="00D200F0">
        <w:rPr>
          <w:rFonts w:ascii="Times New Roman" w:hAnsi="Times New Roman" w:cs="Times New Roman"/>
          <w:noProof/>
          <w:sz w:val="28"/>
          <w:szCs w:val="28"/>
          <w:lang w:eastAsia="ru-RU"/>
        </w:rPr>
        <w:drawing>
          <wp:inline distT="0" distB="0" distL="0" distR="0" wp14:anchorId="1460D934" wp14:editId="402814BB">
            <wp:extent cx="2505075" cy="12096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DF88B00" w14:textId="42F989FE" w:rsidR="00490F99" w:rsidRPr="00490F99" w:rsidRDefault="00490F99" w:rsidP="00490F99">
      <w:pPr>
        <w:pStyle w:val="a3"/>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64750698" w14:textId="77777777" w:rsidR="00D200F0" w:rsidRPr="00D200F0" w:rsidRDefault="00D200F0" w:rsidP="00D200F0">
      <w:pPr>
        <w:spacing w:line="360" w:lineRule="auto"/>
        <w:jc w:val="center"/>
        <w:rPr>
          <w:rFonts w:ascii="Times New Roman" w:eastAsiaTheme="minorEastAsia" w:hAnsi="Times New Roman" w:cs="Times New Roman"/>
          <w:b/>
          <w:sz w:val="28"/>
          <w:szCs w:val="28"/>
          <w:lang w:eastAsia="ru-RU"/>
        </w:rPr>
      </w:pPr>
      <w:r w:rsidRPr="00D200F0">
        <w:rPr>
          <w:rFonts w:ascii="Times New Roman" w:eastAsiaTheme="minorEastAsia" w:hAnsi="Times New Roman" w:cs="Times New Roman"/>
          <w:b/>
          <w:sz w:val="28"/>
          <w:szCs w:val="28"/>
          <w:lang w:eastAsia="ru-RU"/>
        </w:rPr>
        <w:t>Законопроект «О внесении изменений в главу 12 КоАП РФ «Административные правонарушения в области дорожного движения»</w:t>
      </w:r>
    </w:p>
    <w:p w14:paraId="788AD4AD" w14:textId="77777777" w:rsidR="00D200F0" w:rsidRPr="00D200F0" w:rsidRDefault="00D200F0" w:rsidP="00D200F0">
      <w:pPr>
        <w:spacing w:line="360" w:lineRule="auto"/>
        <w:jc w:val="both"/>
        <w:rPr>
          <w:rFonts w:ascii="Times New Roman" w:eastAsiaTheme="minorEastAsia" w:hAnsi="Times New Roman" w:cs="Times New Roman"/>
          <w:b/>
          <w:sz w:val="28"/>
          <w:szCs w:val="28"/>
          <w:lang w:eastAsia="ru-RU"/>
        </w:rPr>
      </w:pPr>
      <w:r w:rsidRPr="00D200F0">
        <w:rPr>
          <w:rFonts w:ascii="Times New Roman" w:eastAsiaTheme="minorEastAsia" w:hAnsi="Times New Roman" w:cs="Times New Roman"/>
          <w:b/>
          <w:sz w:val="28"/>
          <w:szCs w:val="28"/>
          <w:lang w:eastAsia="ru-RU"/>
        </w:rPr>
        <w:t>Ст. 12.5</w:t>
      </w:r>
    </w:p>
    <w:p w14:paraId="010DDA6D" w14:textId="77777777" w:rsidR="00D200F0" w:rsidRPr="00D200F0" w:rsidRDefault="00D200F0" w:rsidP="00D200F0">
      <w:pPr>
        <w:spacing w:line="360" w:lineRule="auto"/>
        <w:jc w:val="both"/>
        <w:rPr>
          <w:rFonts w:ascii="Times New Roman" w:eastAsiaTheme="minorEastAsia" w:hAnsi="Times New Roman" w:cs="Times New Roman"/>
          <w:sz w:val="28"/>
          <w:szCs w:val="28"/>
          <w:lang w:eastAsia="ru-RU"/>
        </w:rPr>
      </w:pPr>
      <w:r w:rsidRPr="00D200F0">
        <w:rPr>
          <w:rFonts w:ascii="Times New Roman" w:eastAsiaTheme="minorEastAsia" w:hAnsi="Times New Roman" w:cs="Times New Roman"/>
          <w:sz w:val="28"/>
          <w:szCs w:val="28"/>
          <w:lang w:eastAsia="ru-RU"/>
        </w:rPr>
        <w:t>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1.1 – 7 настоящей статьи, -</w:t>
      </w:r>
    </w:p>
    <w:p w14:paraId="0B813888" w14:textId="77777777" w:rsidR="00D200F0" w:rsidRPr="00D200F0" w:rsidRDefault="00D200F0" w:rsidP="00D200F0">
      <w:pPr>
        <w:spacing w:line="360" w:lineRule="auto"/>
        <w:jc w:val="both"/>
        <w:rPr>
          <w:rFonts w:ascii="Times New Roman" w:eastAsiaTheme="minorEastAsia" w:hAnsi="Times New Roman" w:cs="Times New Roman"/>
          <w:sz w:val="28"/>
          <w:szCs w:val="28"/>
          <w:lang w:eastAsia="ru-RU"/>
        </w:rPr>
      </w:pPr>
      <w:r w:rsidRPr="00D200F0">
        <w:rPr>
          <w:rFonts w:ascii="Times New Roman" w:eastAsiaTheme="minorEastAsia" w:hAnsi="Times New Roman" w:cs="Times New Roman"/>
          <w:sz w:val="28"/>
          <w:szCs w:val="28"/>
          <w:lang w:eastAsia="ru-RU"/>
        </w:rPr>
        <w:t>Влечет предупреждение или наложение административного штрафа в размере пятисот рублей.</w:t>
      </w:r>
    </w:p>
    <w:p w14:paraId="77625DF8" w14:textId="77777777" w:rsidR="00D200F0" w:rsidRPr="00D200F0" w:rsidRDefault="00D200F0" w:rsidP="00D200F0">
      <w:pPr>
        <w:numPr>
          <w:ilvl w:val="1"/>
          <w:numId w:val="44"/>
        </w:numPr>
        <w:spacing w:line="360" w:lineRule="auto"/>
        <w:contextualSpacing/>
        <w:jc w:val="both"/>
        <w:rPr>
          <w:rFonts w:ascii="Times New Roman" w:eastAsiaTheme="minorEastAsia" w:hAnsi="Times New Roman" w:cs="Times New Roman"/>
          <w:sz w:val="28"/>
          <w:szCs w:val="28"/>
          <w:lang w:eastAsia="ru-RU"/>
        </w:rPr>
      </w:pPr>
      <w:r w:rsidRPr="00D200F0">
        <w:rPr>
          <w:rFonts w:ascii="Times New Roman" w:eastAsiaTheme="minorEastAsia" w:hAnsi="Times New Roman" w:cs="Times New Roman"/>
          <w:sz w:val="28"/>
          <w:szCs w:val="28"/>
          <w:lang w:eastAsia="ru-RU"/>
        </w:rPr>
        <w:t>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влечет наложение административного штрафа в размере двух тысяч рублей.</w:t>
      </w:r>
    </w:p>
    <w:p w14:paraId="13BBF104" w14:textId="2E66FF12" w:rsidR="00D200F0" w:rsidRPr="00D200F0" w:rsidRDefault="00D200F0" w:rsidP="00D200F0">
      <w:pPr>
        <w:numPr>
          <w:ilvl w:val="1"/>
          <w:numId w:val="44"/>
        </w:numPr>
        <w:spacing w:line="360" w:lineRule="auto"/>
        <w:contextualSpacing/>
        <w:jc w:val="both"/>
        <w:rPr>
          <w:rFonts w:ascii="Times New Roman" w:eastAsiaTheme="minorEastAsia" w:hAnsi="Times New Roman" w:cs="Times New Roman"/>
          <w:b/>
          <w:sz w:val="28"/>
          <w:szCs w:val="28"/>
          <w:lang w:eastAsia="ru-RU"/>
        </w:rPr>
      </w:pPr>
      <w:r w:rsidRPr="00D200F0">
        <w:rPr>
          <w:rFonts w:ascii="Times New Roman" w:eastAsiaTheme="minorEastAsia" w:hAnsi="Times New Roman" w:cs="Times New Roman"/>
          <w:b/>
          <w:sz w:val="28"/>
          <w:szCs w:val="28"/>
          <w:lang w:eastAsia="ru-RU"/>
        </w:rPr>
        <w:t>Передвижение на беспилотном транспортном средстве при наличии неисправностей, возникших по вине собственника беспилотного транспортного средства из-за несвоевременного технического обслуживания транспортного средства, игнорирования неисправностей. Влечет за собой админис</w:t>
      </w:r>
      <w:r>
        <w:rPr>
          <w:rFonts w:ascii="Times New Roman" w:eastAsiaTheme="minorEastAsia" w:hAnsi="Times New Roman" w:cs="Times New Roman"/>
          <w:b/>
          <w:sz w:val="28"/>
          <w:szCs w:val="28"/>
          <w:lang w:eastAsia="ru-RU"/>
        </w:rPr>
        <w:t>тративный штраф в размере от пятисот до двух тысяч</w:t>
      </w:r>
      <w:r w:rsidRPr="00D200F0">
        <w:rPr>
          <w:rFonts w:ascii="Times New Roman" w:eastAsiaTheme="minorEastAsia" w:hAnsi="Times New Roman" w:cs="Times New Roman"/>
          <w:b/>
          <w:sz w:val="28"/>
          <w:szCs w:val="28"/>
          <w:lang w:eastAsia="ru-RU"/>
        </w:rPr>
        <w:t xml:space="preserve"> рублей в зависимости от степени опасности неисправности для других участников дорожного движения.</w:t>
      </w:r>
    </w:p>
    <w:p w14:paraId="2C19D057" w14:textId="41EC6909" w:rsidR="00D200F0" w:rsidRPr="00D200F0" w:rsidRDefault="00D200F0" w:rsidP="00D200F0">
      <w:pPr>
        <w:numPr>
          <w:ilvl w:val="1"/>
          <w:numId w:val="44"/>
        </w:numPr>
        <w:spacing w:line="360" w:lineRule="auto"/>
        <w:contextualSpacing/>
        <w:jc w:val="both"/>
        <w:rPr>
          <w:rFonts w:ascii="Times New Roman" w:eastAsiaTheme="minorEastAsia" w:hAnsi="Times New Roman" w:cs="Times New Roman"/>
          <w:b/>
          <w:sz w:val="28"/>
          <w:szCs w:val="28"/>
          <w:lang w:eastAsia="ru-RU"/>
        </w:rPr>
      </w:pPr>
      <w:r w:rsidRPr="00D200F0">
        <w:rPr>
          <w:rFonts w:ascii="Times New Roman" w:eastAsiaTheme="minorEastAsia" w:hAnsi="Times New Roman" w:cs="Times New Roman"/>
          <w:b/>
          <w:sz w:val="28"/>
          <w:szCs w:val="28"/>
          <w:lang w:eastAsia="ru-RU"/>
        </w:rPr>
        <w:t xml:space="preserve"> Возникновение неисправности, угрожающая другим участникам дорожного при эксплуатации беспилотного автомобиля, по вине </w:t>
      </w:r>
      <w:r w:rsidRPr="00D200F0">
        <w:rPr>
          <w:rFonts w:ascii="Times New Roman" w:eastAsiaTheme="minorEastAsia" w:hAnsi="Times New Roman" w:cs="Times New Roman"/>
          <w:b/>
          <w:sz w:val="28"/>
          <w:szCs w:val="28"/>
          <w:lang w:eastAsia="ru-RU"/>
        </w:rPr>
        <w:lastRenderedPageBreak/>
        <w:t>производителя транспортного средства влечёт за собой наложение административного штрафа на производителя беспил</w:t>
      </w:r>
      <w:r>
        <w:rPr>
          <w:rFonts w:ascii="Times New Roman" w:eastAsiaTheme="minorEastAsia" w:hAnsi="Times New Roman" w:cs="Times New Roman"/>
          <w:b/>
          <w:sz w:val="28"/>
          <w:szCs w:val="28"/>
          <w:lang w:eastAsia="ru-RU"/>
        </w:rPr>
        <w:t>отного автомобиля в размере от пятисот рублей до двух</w:t>
      </w:r>
      <w:r w:rsidRPr="00D200F0">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 xml:space="preserve">тысяч </w:t>
      </w:r>
      <w:r w:rsidRPr="00D200F0">
        <w:rPr>
          <w:rFonts w:ascii="Times New Roman" w:eastAsiaTheme="minorEastAsia" w:hAnsi="Times New Roman" w:cs="Times New Roman"/>
          <w:b/>
          <w:sz w:val="28"/>
          <w:szCs w:val="28"/>
          <w:lang w:eastAsia="ru-RU"/>
        </w:rPr>
        <w:t>рублей в зависимости степени опасности неисправности для других участников дорожного движения.</w:t>
      </w:r>
    </w:p>
    <w:p w14:paraId="755A61AF" w14:textId="77777777" w:rsidR="00D200F0" w:rsidRPr="00D200F0" w:rsidRDefault="00D200F0" w:rsidP="00D200F0">
      <w:pPr>
        <w:spacing w:line="360" w:lineRule="auto"/>
        <w:jc w:val="both"/>
        <w:rPr>
          <w:rFonts w:ascii="Times New Roman" w:eastAsiaTheme="minorEastAsia" w:hAnsi="Times New Roman" w:cs="Times New Roman"/>
          <w:b/>
          <w:sz w:val="28"/>
          <w:szCs w:val="28"/>
          <w:lang w:eastAsia="ru-RU"/>
        </w:rPr>
      </w:pPr>
      <w:r w:rsidRPr="00D200F0">
        <w:rPr>
          <w:rFonts w:ascii="Times New Roman" w:eastAsiaTheme="minorEastAsia" w:hAnsi="Times New Roman" w:cs="Times New Roman"/>
          <w:b/>
          <w:sz w:val="28"/>
          <w:szCs w:val="28"/>
          <w:lang w:eastAsia="ru-RU"/>
        </w:rPr>
        <w:t>Ст.  12.12</w:t>
      </w:r>
    </w:p>
    <w:p w14:paraId="27626CBD" w14:textId="38DD0F41" w:rsidR="00D200F0" w:rsidRPr="00D200F0" w:rsidRDefault="00D200F0" w:rsidP="00D200F0">
      <w:pPr>
        <w:numPr>
          <w:ilvl w:val="0"/>
          <w:numId w:val="45"/>
        </w:numPr>
        <w:spacing w:line="360" w:lineRule="auto"/>
        <w:contextualSpacing/>
        <w:jc w:val="both"/>
        <w:rPr>
          <w:rFonts w:ascii="Times New Roman" w:eastAsiaTheme="minorEastAsia" w:hAnsi="Times New Roman" w:cs="Times New Roman"/>
          <w:sz w:val="28"/>
          <w:szCs w:val="28"/>
          <w:lang w:eastAsia="ru-RU"/>
        </w:rPr>
      </w:pPr>
      <w:r w:rsidRPr="00D200F0">
        <w:rPr>
          <w:rFonts w:ascii="Times New Roman" w:eastAsiaTheme="minorEastAsia" w:hAnsi="Times New Roman" w:cs="Times New Roman"/>
          <w:color w:val="000000"/>
          <w:sz w:val="28"/>
          <w:szCs w:val="28"/>
          <w:lang w:eastAsia="ru-RU"/>
        </w:rPr>
        <w:t>Проезд на запрещающий сигнал светофора или на запрещающий жест регулировщика, за исключением случаев, предусмотренных частью 1 статьи 12.10</w:t>
      </w:r>
      <w:r w:rsidRPr="00D200F0">
        <w:rPr>
          <w:rFonts w:eastAsiaTheme="minorEastAsia"/>
          <w:color w:val="000000"/>
          <w:sz w:val="28"/>
          <w:szCs w:val="28"/>
          <w:lang w:eastAsia="ru-RU"/>
        </w:rPr>
        <w:t xml:space="preserve"> </w:t>
      </w:r>
      <w:r w:rsidR="00DA53B5">
        <w:rPr>
          <w:rFonts w:ascii="Times New Roman" w:eastAsiaTheme="minorEastAsia" w:hAnsi="Times New Roman" w:cs="Times New Roman"/>
          <w:color w:val="000000"/>
          <w:sz w:val="28"/>
          <w:szCs w:val="28"/>
          <w:lang w:eastAsia="ru-RU"/>
        </w:rPr>
        <w:t>настоящего Кодекса и </w:t>
      </w:r>
      <w:r w:rsidRPr="00D200F0">
        <w:rPr>
          <w:rFonts w:ascii="Times New Roman" w:eastAsiaTheme="minorEastAsia" w:hAnsi="Times New Roman" w:cs="Times New Roman"/>
          <w:color w:val="000000"/>
          <w:sz w:val="28"/>
          <w:szCs w:val="28"/>
          <w:lang w:eastAsia="ru-RU"/>
        </w:rPr>
        <w:t>частью</w:t>
      </w:r>
      <w:r w:rsidRPr="00D200F0">
        <w:rPr>
          <w:rFonts w:eastAsiaTheme="minorEastAsia"/>
          <w:color w:val="000000"/>
          <w:sz w:val="28"/>
          <w:szCs w:val="28"/>
          <w:lang w:eastAsia="ru-RU"/>
        </w:rPr>
        <w:t xml:space="preserve"> </w:t>
      </w:r>
      <w:r w:rsidRPr="00D200F0">
        <w:rPr>
          <w:rFonts w:ascii="Times New Roman" w:eastAsiaTheme="minorEastAsia" w:hAnsi="Times New Roman" w:cs="Times New Roman"/>
          <w:color w:val="000000"/>
          <w:sz w:val="28"/>
          <w:szCs w:val="28"/>
          <w:lang w:eastAsia="ru-RU"/>
        </w:rPr>
        <w:t>2</w:t>
      </w:r>
      <w:r w:rsidRPr="00D200F0">
        <w:rPr>
          <w:rFonts w:eastAsiaTheme="minorEastAsia"/>
          <w:color w:val="000000"/>
          <w:sz w:val="28"/>
          <w:szCs w:val="28"/>
          <w:lang w:eastAsia="ru-RU"/>
        </w:rPr>
        <w:t xml:space="preserve"> </w:t>
      </w:r>
      <w:r w:rsidRPr="00D200F0">
        <w:rPr>
          <w:rFonts w:ascii="Times New Roman" w:eastAsiaTheme="minorEastAsia" w:hAnsi="Times New Roman" w:cs="Times New Roman"/>
          <w:color w:val="000000"/>
          <w:sz w:val="28"/>
          <w:szCs w:val="28"/>
          <w:lang w:eastAsia="ru-RU"/>
        </w:rPr>
        <w:t>настоящей статьи, в</w:t>
      </w:r>
      <w:r w:rsidRPr="00D200F0">
        <w:rPr>
          <w:rFonts w:ascii="Times New Roman" w:eastAsia="Times New Roman" w:hAnsi="Times New Roman" w:cs="Times New Roman"/>
          <w:sz w:val="28"/>
          <w:szCs w:val="28"/>
          <w:lang w:eastAsia="ru-RU"/>
        </w:rPr>
        <w:t xml:space="preserve">лечет наложение административного штрафа в размере одной тысячи рублей. </w:t>
      </w:r>
    </w:p>
    <w:p w14:paraId="05F25360" w14:textId="77777777" w:rsidR="00D200F0" w:rsidRPr="00D200F0" w:rsidRDefault="00D200F0" w:rsidP="00D200F0">
      <w:pPr>
        <w:numPr>
          <w:ilvl w:val="1"/>
          <w:numId w:val="30"/>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Проезд беспилотного автомобиля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влечёт наложение административного штрафа на:</w:t>
      </w:r>
    </w:p>
    <w:p w14:paraId="3C752CA4" w14:textId="03FF2850" w:rsidR="00D200F0" w:rsidRPr="00D200F0" w:rsidRDefault="00D200F0" w:rsidP="00D200F0">
      <w:pPr>
        <w:numPr>
          <w:ilvl w:val="0"/>
          <w:numId w:val="31"/>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Производителя беспилотного автомобиля, если проезд на запрещающий сигнал светофора был осуществлён из-за проблем в программном обеспечении, возникших по ви</w:t>
      </w:r>
      <w:r>
        <w:rPr>
          <w:rFonts w:ascii="Times New Roman" w:hAnsi="Times New Roman" w:cs="Times New Roman"/>
          <w:b/>
          <w:sz w:val="28"/>
          <w:szCs w:val="28"/>
        </w:rPr>
        <w:t>не производителя, в размере двух тысяч пятисот</w:t>
      </w:r>
      <w:r w:rsidRPr="00D200F0">
        <w:rPr>
          <w:rFonts w:ascii="Times New Roman" w:hAnsi="Times New Roman" w:cs="Times New Roman"/>
          <w:b/>
          <w:sz w:val="28"/>
          <w:szCs w:val="28"/>
        </w:rPr>
        <w:t xml:space="preserve"> рублей;</w:t>
      </w:r>
    </w:p>
    <w:p w14:paraId="763E7434" w14:textId="25865231" w:rsidR="00D200F0" w:rsidRPr="00D200F0" w:rsidRDefault="00D200F0" w:rsidP="00D200F0">
      <w:pPr>
        <w:numPr>
          <w:ilvl w:val="0"/>
          <w:numId w:val="31"/>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Собственника беспилотного автомобиля, если проблемы в программном обеспечении автомобиля возникли по вине владельца автомобиля из-за несвоевременного прохождения технического осмотра, утаивания неисправностей, вмешательств</w:t>
      </w:r>
      <w:r>
        <w:rPr>
          <w:rFonts w:ascii="Times New Roman" w:hAnsi="Times New Roman" w:cs="Times New Roman"/>
          <w:b/>
          <w:sz w:val="28"/>
          <w:szCs w:val="28"/>
        </w:rPr>
        <w:t>а в программное обеспечение, в размере одной тысячи</w:t>
      </w:r>
      <w:r w:rsidRPr="00D200F0">
        <w:rPr>
          <w:rFonts w:ascii="Times New Roman" w:hAnsi="Times New Roman" w:cs="Times New Roman"/>
          <w:b/>
          <w:sz w:val="28"/>
          <w:szCs w:val="28"/>
        </w:rPr>
        <w:t xml:space="preserve"> рублей;</w:t>
      </w:r>
    </w:p>
    <w:p w14:paraId="54FCECEB" w14:textId="7D3F7539" w:rsidR="00D200F0" w:rsidRPr="00D200F0" w:rsidRDefault="00D200F0" w:rsidP="00D200F0">
      <w:pPr>
        <w:numPr>
          <w:ilvl w:val="0"/>
          <w:numId w:val="31"/>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 xml:space="preserve">Собственника автомобиля или иное лицо, находящееся за рулём беспилотного автомобиля, если автомобиль не </w:t>
      </w:r>
      <w:r w:rsidRPr="00D200F0">
        <w:rPr>
          <w:rFonts w:ascii="Times New Roman" w:hAnsi="Times New Roman" w:cs="Times New Roman"/>
          <w:b/>
          <w:sz w:val="28"/>
          <w:szCs w:val="28"/>
        </w:rPr>
        <w:lastRenderedPageBreak/>
        <w:t>находился в беспилотном режиме, в размере</w:t>
      </w:r>
      <w:r>
        <w:rPr>
          <w:rFonts w:ascii="Times New Roman" w:hAnsi="Times New Roman" w:cs="Times New Roman"/>
          <w:b/>
          <w:sz w:val="28"/>
          <w:szCs w:val="28"/>
        </w:rPr>
        <w:t xml:space="preserve"> тысячи </w:t>
      </w:r>
      <w:r w:rsidRPr="00D200F0">
        <w:rPr>
          <w:rFonts w:ascii="Times New Roman" w:hAnsi="Times New Roman" w:cs="Times New Roman"/>
          <w:b/>
          <w:sz w:val="28"/>
          <w:szCs w:val="28"/>
        </w:rPr>
        <w:t>рублей;</w:t>
      </w:r>
    </w:p>
    <w:p w14:paraId="0619E14B" w14:textId="20A9F046" w:rsidR="00D200F0" w:rsidRPr="00D200F0" w:rsidRDefault="00D200F0" w:rsidP="00D200F0">
      <w:pPr>
        <w:numPr>
          <w:ilvl w:val="0"/>
          <w:numId w:val="31"/>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Лицо или группа лиц, осуществляющие техническое обслуживание беспилотного автомобиля, если при проверке технического состояния была проигнорирована неисправность или был выполнен некачественный ремонт, повлекший возникновен</w:t>
      </w:r>
      <w:r>
        <w:rPr>
          <w:rFonts w:ascii="Times New Roman" w:hAnsi="Times New Roman" w:cs="Times New Roman"/>
          <w:b/>
          <w:sz w:val="28"/>
          <w:szCs w:val="28"/>
        </w:rPr>
        <w:t>ие неисправности, в размере двух тысяч</w:t>
      </w:r>
      <w:r w:rsidRPr="00D200F0">
        <w:rPr>
          <w:rFonts w:ascii="Times New Roman" w:hAnsi="Times New Roman" w:cs="Times New Roman"/>
          <w:b/>
          <w:sz w:val="28"/>
          <w:szCs w:val="28"/>
        </w:rPr>
        <w:t xml:space="preserve"> рублей;</w:t>
      </w:r>
    </w:p>
    <w:p w14:paraId="29E4BFA2" w14:textId="712A1420" w:rsidR="00D200F0" w:rsidRPr="00D200F0" w:rsidRDefault="00D200F0" w:rsidP="00D200F0">
      <w:pPr>
        <w:numPr>
          <w:ilvl w:val="0"/>
          <w:numId w:val="31"/>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На собственника беспилотного автомобиля или иное лицо, находящееся в салоне беспилотного автомобиля, имеющее водительское удостоверение и способное повлиять на ситуацию</w:t>
      </w:r>
      <w:r>
        <w:rPr>
          <w:rFonts w:ascii="Times New Roman" w:hAnsi="Times New Roman" w:cs="Times New Roman"/>
          <w:b/>
          <w:sz w:val="28"/>
          <w:szCs w:val="28"/>
        </w:rPr>
        <w:t>, в размере одной тысячи</w:t>
      </w:r>
      <w:r w:rsidRPr="00D200F0">
        <w:rPr>
          <w:rFonts w:ascii="Times New Roman" w:hAnsi="Times New Roman" w:cs="Times New Roman"/>
          <w:b/>
          <w:sz w:val="28"/>
          <w:szCs w:val="28"/>
        </w:rPr>
        <w:t xml:space="preserve"> рублей.</w:t>
      </w:r>
    </w:p>
    <w:p w14:paraId="479864F8" w14:textId="77777777" w:rsidR="00D200F0" w:rsidRPr="00D200F0" w:rsidRDefault="00D200F0" w:rsidP="00D200F0">
      <w:pPr>
        <w:numPr>
          <w:ilvl w:val="0"/>
          <w:numId w:val="44"/>
        </w:numPr>
        <w:spacing w:line="360" w:lineRule="auto"/>
        <w:contextualSpacing/>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влечет наложение административного штрафа в размере восьмисот рублей.</w:t>
      </w:r>
    </w:p>
    <w:p w14:paraId="3C6663FF" w14:textId="77777777" w:rsidR="00D200F0" w:rsidRPr="00D200F0" w:rsidRDefault="00D200F0" w:rsidP="00D200F0">
      <w:pPr>
        <w:spacing w:line="360" w:lineRule="auto"/>
        <w:ind w:left="794"/>
        <w:jc w:val="both"/>
        <w:rPr>
          <w:rFonts w:ascii="Times New Roman" w:hAnsi="Times New Roman" w:cs="Times New Roman"/>
          <w:b/>
          <w:sz w:val="28"/>
          <w:szCs w:val="28"/>
        </w:rPr>
      </w:pPr>
      <w:r w:rsidRPr="00D200F0">
        <w:rPr>
          <w:rFonts w:ascii="Times New Roman" w:hAnsi="Times New Roman" w:cs="Times New Roman"/>
          <w:b/>
          <w:sz w:val="28"/>
          <w:szCs w:val="28"/>
        </w:rPr>
        <w:t>2.1. Невыполнение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влечёт наложение административного штрафа на:</w:t>
      </w:r>
    </w:p>
    <w:p w14:paraId="3F1708AD" w14:textId="6AE97151" w:rsidR="00D200F0" w:rsidRPr="00D200F0" w:rsidRDefault="00D200F0" w:rsidP="00D200F0">
      <w:pPr>
        <w:numPr>
          <w:ilvl w:val="0"/>
          <w:numId w:val="35"/>
        </w:numPr>
        <w:spacing w:line="360" w:lineRule="auto"/>
        <w:ind w:left="907"/>
        <w:contextualSpacing/>
        <w:jc w:val="both"/>
        <w:rPr>
          <w:rFonts w:ascii="Times New Roman" w:hAnsi="Times New Roman" w:cs="Times New Roman"/>
          <w:b/>
          <w:sz w:val="28"/>
          <w:szCs w:val="28"/>
        </w:rPr>
      </w:pPr>
      <w:r w:rsidRPr="00D200F0">
        <w:rPr>
          <w:rFonts w:ascii="Times New Roman" w:hAnsi="Times New Roman" w:cs="Times New Roman"/>
          <w:b/>
          <w:sz w:val="28"/>
          <w:szCs w:val="28"/>
        </w:rPr>
        <w:t>Производителя беспилотного автомобиля, если невыполнение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из-за проблем в программном обеспечении, возникших по ви</w:t>
      </w:r>
      <w:r>
        <w:rPr>
          <w:rFonts w:ascii="Times New Roman" w:hAnsi="Times New Roman" w:cs="Times New Roman"/>
          <w:b/>
          <w:sz w:val="28"/>
          <w:szCs w:val="28"/>
        </w:rPr>
        <w:t>не производителя, в размере двух тысяч</w:t>
      </w:r>
      <w:r w:rsidRPr="00D200F0">
        <w:rPr>
          <w:rFonts w:ascii="Times New Roman" w:hAnsi="Times New Roman" w:cs="Times New Roman"/>
          <w:b/>
          <w:sz w:val="28"/>
          <w:szCs w:val="28"/>
        </w:rPr>
        <w:t xml:space="preserve"> рублей;</w:t>
      </w:r>
    </w:p>
    <w:p w14:paraId="71B4A2EC" w14:textId="43528EB9" w:rsidR="00D200F0" w:rsidRPr="00D200F0" w:rsidRDefault="00D200F0" w:rsidP="00D200F0">
      <w:pPr>
        <w:numPr>
          <w:ilvl w:val="0"/>
          <w:numId w:val="35"/>
        </w:numPr>
        <w:spacing w:line="360" w:lineRule="auto"/>
        <w:ind w:left="907"/>
        <w:contextualSpacing/>
        <w:jc w:val="both"/>
        <w:rPr>
          <w:rFonts w:ascii="Times New Roman" w:hAnsi="Times New Roman" w:cs="Times New Roman"/>
          <w:b/>
          <w:sz w:val="28"/>
          <w:szCs w:val="28"/>
        </w:rPr>
      </w:pPr>
      <w:r w:rsidRPr="00D200F0">
        <w:rPr>
          <w:rFonts w:ascii="Times New Roman" w:hAnsi="Times New Roman" w:cs="Times New Roman"/>
          <w:b/>
          <w:sz w:val="28"/>
          <w:szCs w:val="28"/>
        </w:rPr>
        <w:lastRenderedPageBreak/>
        <w:t>Собственник беспилотного автомобиля, если проблемы в программном обеспечении автомобиля возникли по вине владельца автомобиля из-за несвоевременного прохождения технического осмотра, утаивания неисправностей, вмешательст</w:t>
      </w:r>
      <w:r>
        <w:rPr>
          <w:rFonts w:ascii="Times New Roman" w:hAnsi="Times New Roman" w:cs="Times New Roman"/>
          <w:b/>
          <w:sz w:val="28"/>
          <w:szCs w:val="28"/>
        </w:rPr>
        <w:t>ва в программное обеспечение восьмисот</w:t>
      </w:r>
      <w:r w:rsidRPr="00D200F0">
        <w:rPr>
          <w:rFonts w:ascii="Times New Roman" w:hAnsi="Times New Roman" w:cs="Times New Roman"/>
          <w:b/>
          <w:sz w:val="28"/>
          <w:szCs w:val="28"/>
        </w:rPr>
        <w:t xml:space="preserve"> рублей;</w:t>
      </w:r>
    </w:p>
    <w:p w14:paraId="39DB1BEA" w14:textId="3FFA9AE2" w:rsidR="00D200F0" w:rsidRPr="00D200F0" w:rsidRDefault="00D200F0" w:rsidP="00D200F0">
      <w:pPr>
        <w:numPr>
          <w:ilvl w:val="0"/>
          <w:numId w:val="35"/>
        </w:numPr>
        <w:spacing w:line="360" w:lineRule="auto"/>
        <w:ind w:left="907"/>
        <w:contextualSpacing/>
        <w:jc w:val="both"/>
        <w:rPr>
          <w:rFonts w:ascii="Times New Roman" w:hAnsi="Times New Roman" w:cs="Times New Roman"/>
          <w:b/>
          <w:sz w:val="28"/>
          <w:szCs w:val="28"/>
        </w:rPr>
      </w:pPr>
      <w:r w:rsidRPr="00D200F0">
        <w:rPr>
          <w:rFonts w:ascii="Times New Roman" w:hAnsi="Times New Roman" w:cs="Times New Roman"/>
          <w:b/>
          <w:sz w:val="28"/>
          <w:szCs w:val="28"/>
        </w:rPr>
        <w:t>Собственник автомобиля или иное лицо, находящееся за рулём беспилотного автомобиля, если автомобиль не находился в б</w:t>
      </w:r>
      <w:r>
        <w:rPr>
          <w:rFonts w:ascii="Times New Roman" w:hAnsi="Times New Roman" w:cs="Times New Roman"/>
          <w:b/>
          <w:sz w:val="28"/>
          <w:szCs w:val="28"/>
        </w:rPr>
        <w:t>еспилотном режиме, в размере восьмисот</w:t>
      </w:r>
      <w:r w:rsidRPr="00D200F0">
        <w:rPr>
          <w:rFonts w:ascii="Times New Roman" w:hAnsi="Times New Roman" w:cs="Times New Roman"/>
          <w:b/>
          <w:sz w:val="28"/>
          <w:szCs w:val="28"/>
        </w:rPr>
        <w:t xml:space="preserve"> рублей;</w:t>
      </w:r>
    </w:p>
    <w:p w14:paraId="6C73D512" w14:textId="110D259D" w:rsidR="00D200F0" w:rsidRPr="00D200F0" w:rsidRDefault="00D200F0" w:rsidP="00D200F0">
      <w:pPr>
        <w:numPr>
          <w:ilvl w:val="0"/>
          <w:numId w:val="35"/>
        </w:numPr>
        <w:spacing w:line="360" w:lineRule="auto"/>
        <w:ind w:left="907"/>
        <w:contextualSpacing/>
        <w:jc w:val="both"/>
        <w:rPr>
          <w:rFonts w:ascii="Times New Roman" w:hAnsi="Times New Roman" w:cs="Times New Roman"/>
          <w:b/>
          <w:sz w:val="28"/>
          <w:szCs w:val="28"/>
        </w:rPr>
      </w:pPr>
      <w:r w:rsidRPr="00D200F0">
        <w:rPr>
          <w:rFonts w:ascii="Times New Roman" w:hAnsi="Times New Roman" w:cs="Times New Roman"/>
          <w:b/>
          <w:sz w:val="28"/>
          <w:szCs w:val="28"/>
        </w:rPr>
        <w:t>Лицо или группа лиц, осуществляющие техническое обслуживание беспилотного автомобиля, если при проверке технического состояния была проигнорирована неисправность или был выполнен некачественный ремонт, повлекший возникновен</w:t>
      </w:r>
      <w:r>
        <w:rPr>
          <w:rFonts w:ascii="Times New Roman" w:hAnsi="Times New Roman" w:cs="Times New Roman"/>
          <w:b/>
          <w:sz w:val="28"/>
          <w:szCs w:val="28"/>
        </w:rPr>
        <w:t>ие неисправности, в размере одной тысячи пятисот</w:t>
      </w:r>
      <w:r w:rsidRPr="00D200F0">
        <w:rPr>
          <w:rFonts w:ascii="Times New Roman" w:hAnsi="Times New Roman" w:cs="Times New Roman"/>
          <w:b/>
          <w:sz w:val="28"/>
          <w:szCs w:val="28"/>
        </w:rPr>
        <w:t xml:space="preserve"> рублей.</w:t>
      </w:r>
    </w:p>
    <w:p w14:paraId="32C21158" w14:textId="77777777" w:rsidR="00D200F0" w:rsidRPr="00D200F0" w:rsidRDefault="00D200F0" w:rsidP="00D200F0">
      <w:pPr>
        <w:spacing w:line="360" w:lineRule="auto"/>
        <w:jc w:val="both"/>
        <w:rPr>
          <w:rFonts w:ascii="Times New Roman" w:eastAsia="Times New Roman" w:hAnsi="Times New Roman" w:cs="Times New Roman"/>
          <w:b/>
          <w:sz w:val="28"/>
          <w:szCs w:val="28"/>
          <w:lang w:eastAsia="ru-RU"/>
        </w:rPr>
      </w:pPr>
      <w:r w:rsidRPr="00D200F0">
        <w:rPr>
          <w:rFonts w:ascii="Times New Roman" w:eastAsia="Times New Roman" w:hAnsi="Times New Roman" w:cs="Times New Roman"/>
          <w:b/>
          <w:sz w:val="28"/>
          <w:szCs w:val="28"/>
          <w:lang w:eastAsia="ru-RU"/>
        </w:rPr>
        <w:t>Ст. 12.16</w:t>
      </w:r>
    </w:p>
    <w:p w14:paraId="5A2035E8" w14:textId="77777777" w:rsidR="00D200F0" w:rsidRPr="00D200F0" w:rsidRDefault="00D200F0" w:rsidP="00D200F0">
      <w:pPr>
        <w:numPr>
          <w:ilvl w:val="0"/>
          <w:numId w:val="46"/>
        </w:numPr>
        <w:spacing w:line="360" w:lineRule="auto"/>
        <w:contextualSpacing/>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w:t>
      </w:r>
    </w:p>
    <w:p w14:paraId="20C0F66D" w14:textId="77777777" w:rsidR="00D200F0" w:rsidRPr="00D200F0" w:rsidRDefault="00D200F0" w:rsidP="00D200F0">
      <w:pPr>
        <w:spacing w:line="360" w:lineRule="auto"/>
        <w:jc w:val="both"/>
        <w:rPr>
          <w:rFonts w:ascii="Times New Roman" w:eastAsia="Times New Roman" w:hAnsi="Times New Roman" w:cs="Times New Roman"/>
          <w:color w:val="000000"/>
          <w:sz w:val="28"/>
          <w:szCs w:val="28"/>
          <w:shd w:val="clear" w:color="auto" w:fill="FFFFFF"/>
          <w:lang w:eastAsia="ru-RU"/>
        </w:rPr>
      </w:pPr>
      <w:r w:rsidRPr="00D200F0">
        <w:rPr>
          <w:rFonts w:ascii="Times New Roman" w:eastAsia="Times New Roman" w:hAnsi="Times New Roman" w:cs="Times New Roman"/>
          <w:color w:val="000000"/>
          <w:sz w:val="28"/>
          <w:szCs w:val="28"/>
          <w:shd w:val="clear" w:color="auto" w:fill="FFFFFF"/>
          <w:lang w:eastAsia="ru-RU"/>
        </w:rPr>
        <w:t>влечет предупреждение или наложение административного штрафа в размере пятисот рублей.</w:t>
      </w:r>
    </w:p>
    <w:p w14:paraId="25BA71B7" w14:textId="77777777" w:rsidR="00D200F0" w:rsidRPr="00D200F0" w:rsidRDefault="00D200F0" w:rsidP="00D200F0">
      <w:pPr>
        <w:numPr>
          <w:ilvl w:val="1"/>
          <w:numId w:val="38"/>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Несоблюдение требований, предписанных дорожными знаками или разметкой проезжей части дороги, за исключением случаев, предусмотренных частями 2-7 и другими статьями настоящей главы, влечёт наложение административного штрафа на:</w:t>
      </w:r>
    </w:p>
    <w:p w14:paraId="7CA94335" w14:textId="09AB3C39" w:rsidR="00D200F0" w:rsidRPr="00D200F0" w:rsidRDefault="00D200F0" w:rsidP="00D200F0">
      <w:pPr>
        <w:numPr>
          <w:ilvl w:val="0"/>
          <w:numId w:val="39"/>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 xml:space="preserve">Производителя беспилотного автомобиля, если несоблюдение требований, предписанных дорожными знаками или разметки проезжей части дороги произошло из-за проблем в </w:t>
      </w:r>
      <w:r w:rsidRPr="00D200F0">
        <w:rPr>
          <w:rFonts w:ascii="Times New Roman" w:hAnsi="Times New Roman" w:cs="Times New Roman"/>
          <w:b/>
          <w:sz w:val="28"/>
          <w:szCs w:val="28"/>
        </w:rPr>
        <w:lastRenderedPageBreak/>
        <w:t>программном или аппаратном обеспечении, возникших по ви</w:t>
      </w:r>
      <w:r>
        <w:rPr>
          <w:rFonts w:ascii="Times New Roman" w:hAnsi="Times New Roman" w:cs="Times New Roman"/>
          <w:b/>
          <w:sz w:val="28"/>
          <w:szCs w:val="28"/>
        </w:rPr>
        <w:t>не производителя, в размере одной тысячи пятисот</w:t>
      </w:r>
      <w:r w:rsidRPr="00D200F0">
        <w:rPr>
          <w:rFonts w:ascii="Times New Roman" w:hAnsi="Times New Roman" w:cs="Times New Roman"/>
          <w:b/>
          <w:sz w:val="28"/>
          <w:szCs w:val="28"/>
        </w:rPr>
        <w:t xml:space="preserve"> рублей;</w:t>
      </w:r>
    </w:p>
    <w:p w14:paraId="04843E45" w14:textId="613BCD8B" w:rsidR="00D200F0" w:rsidRPr="00D200F0" w:rsidRDefault="00D200F0" w:rsidP="00D200F0">
      <w:pPr>
        <w:numPr>
          <w:ilvl w:val="0"/>
          <w:numId w:val="39"/>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Собственника беспилотного автомобиля, если проблемы в программном обеспечении автомобиля возникли по вине владельца автомобиля из-за несвоевременного прохождения технического осмотра, утаивания неисправностей, вмешательст</w:t>
      </w:r>
      <w:r>
        <w:rPr>
          <w:rFonts w:ascii="Times New Roman" w:hAnsi="Times New Roman" w:cs="Times New Roman"/>
          <w:b/>
          <w:sz w:val="28"/>
          <w:szCs w:val="28"/>
        </w:rPr>
        <w:t>ва в программное обеспечение, в размере пятисот</w:t>
      </w:r>
      <w:r w:rsidRPr="00D200F0">
        <w:rPr>
          <w:rFonts w:ascii="Times New Roman" w:hAnsi="Times New Roman" w:cs="Times New Roman"/>
          <w:b/>
          <w:sz w:val="28"/>
          <w:szCs w:val="28"/>
        </w:rPr>
        <w:t xml:space="preserve"> рублей;</w:t>
      </w:r>
    </w:p>
    <w:p w14:paraId="605593D6" w14:textId="6B7ED17C" w:rsidR="00D200F0" w:rsidRPr="00D200F0" w:rsidRDefault="00D200F0" w:rsidP="00D200F0">
      <w:pPr>
        <w:numPr>
          <w:ilvl w:val="0"/>
          <w:numId w:val="39"/>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Собственника автомобиля или иное лицо, находящееся за рулём беспилотного автомобиля, если автомобиль не находился в б</w:t>
      </w:r>
      <w:r>
        <w:rPr>
          <w:rFonts w:ascii="Times New Roman" w:hAnsi="Times New Roman" w:cs="Times New Roman"/>
          <w:b/>
          <w:sz w:val="28"/>
          <w:szCs w:val="28"/>
        </w:rPr>
        <w:t>еспилотном режиме, в размере пятисот</w:t>
      </w:r>
      <w:r w:rsidRPr="00D200F0">
        <w:rPr>
          <w:rFonts w:ascii="Times New Roman" w:hAnsi="Times New Roman" w:cs="Times New Roman"/>
          <w:b/>
          <w:sz w:val="28"/>
          <w:szCs w:val="28"/>
        </w:rPr>
        <w:t xml:space="preserve"> рублей;</w:t>
      </w:r>
    </w:p>
    <w:p w14:paraId="4E15707A" w14:textId="183CA913" w:rsidR="00D200F0" w:rsidRPr="00D200F0" w:rsidRDefault="00D200F0" w:rsidP="00D200F0">
      <w:pPr>
        <w:numPr>
          <w:ilvl w:val="0"/>
          <w:numId w:val="39"/>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 xml:space="preserve">Лицо или группа лиц, осуществляющие техническое обслуживание беспилотного автомобиля, если при проверке технического состояния была проигнорирована неисправность или был выполнен некачественный ремонт, повлекший возникновение неисправности, в размере </w:t>
      </w:r>
      <w:r>
        <w:rPr>
          <w:rFonts w:ascii="Times New Roman" w:hAnsi="Times New Roman" w:cs="Times New Roman"/>
          <w:b/>
          <w:sz w:val="28"/>
          <w:szCs w:val="28"/>
        </w:rPr>
        <w:t>одной тысячи</w:t>
      </w:r>
      <w:r w:rsidRPr="00D200F0">
        <w:rPr>
          <w:rFonts w:ascii="Times New Roman" w:hAnsi="Times New Roman" w:cs="Times New Roman"/>
          <w:b/>
          <w:sz w:val="28"/>
          <w:szCs w:val="28"/>
        </w:rPr>
        <w:t xml:space="preserve"> рублей.</w:t>
      </w:r>
    </w:p>
    <w:p w14:paraId="2788DC34" w14:textId="77777777" w:rsidR="00D200F0" w:rsidRPr="00D200F0" w:rsidRDefault="00D200F0" w:rsidP="00D200F0">
      <w:pPr>
        <w:numPr>
          <w:ilvl w:val="0"/>
          <w:numId w:val="46"/>
        </w:numPr>
        <w:spacing w:line="360" w:lineRule="auto"/>
        <w:contextualSpacing/>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Поворот налево или разворот в нарушение требований, предписанных дорожными знаками или разметкой проезжей части дороги, -</w:t>
      </w:r>
    </w:p>
    <w:p w14:paraId="48746F3D" w14:textId="77777777" w:rsidR="00D200F0" w:rsidRPr="00D200F0" w:rsidRDefault="00D200F0" w:rsidP="00D200F0">
      <w:pPr>
        <w:spacing w:line="360" w:lineRule="auto"/>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Влечет наложение административного штрафа в размере от одной тысячи до одной тысячи пятисот рублей.</w:t>
      </w:r>
    </w:p>
    <w:p w14:paraId="35DC416A" w14:textId="77777777" w:rsidR="00D200F0" w:rsidRPr="00D200F0" w:rsidRDefault="00D200F0" w:rsidP="00D200F0">
      <w:pPr>
        <w:spacing w:line="360" w:lineRule="auto"/>
        <w:ind w:left="805" w:hanging="340"/>
        <w:contextualSpacing/>
        <w:jc w:val="both"/>
        <w:rPr>
          <w:rFonts w:ascii="Times New Roman" w:hAnsi="Times New Roman" w:cs="Times New Roman"/>
          <w:b/>
          <w:sz w:val="28"/>
          <w:szCs w:val="28"/>
        </w:rPr>
      </w:pPr>
      <w:r w:rsidRPr="00D200F0">
        <w:rPr>
          <w:rFonts w:ascii="Times New Roman" w:hAnsi="Times New Roman" w:cs="Times New Roman"/>
          <w:b/>
          <w:sz w:val="28"/>
          <w:szCs w:val="28"/>
        </w:rPr>
        <w:t>2.1 Поворот налево или разворот в нарушение требований, предписанных дорожными знаками или разметкой проезжей части дороги, влечёт наложение административного штрафа на:</w:t>
      </w:r>
    </w:p>
    <w:p w14:paraId="5DC65992" w14:textId="29D73AE8" w:rsidR="00D200F0" w:rsidRPr="00D200F0" w:rsidRDefault="00D200F0" w:rsidP="00D200F0">
      <w:pPr>
        <w:numPr>
          <w:ilvl w:val="0"/>
          <w:numId w:val="41"/>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 xml:space="preserve">Производителя беспилотного автомобиля, если поворот налево или разворот в нарушение требований, предписанных дорожными знаками или разметкой дороги, произошел из-за проблем в программном или аппаратном обеспечении, </w:t>
      </w:r>
      <w:r w:rsidRPr="00D200F0">
        <w:rPr>
          <w:rFonts w:ascii="Times New Roman" w:hAnsi="Times New Roman" w:cs="Times New Roman"/>
          <w:b/>
          <w:sz w:val="28"/>
          <w:szCs w:val="28"/>
        </w:rPr>
        <w:lastRenderedPageBreak/>
        <w:t xml:space="preserve">возникших по вине </w:t>
      </w:r>
      <w:r>
        <w:rPr>
          <w:rFonts w:ascii="Times New Roman" w:hAnsi="Times New Roman" w:cs="Times New Roman"/>
          <w:b/>
          <w:sz w:val="28"/>
          <w:szCs w:val="28"/>
        </w:rPr>
        <w:t>производителя, в размере до пяти тысяч</w:t>
      </w:r>
      <w:r w:rsidRPr="00D200F0">
        <w:rPr>
          <w:rFonts w:ascii="Times New Roman" w:hAnsi="Times New Roman" w:cs="Times New Roman"/>
          <w:b/>
          <w:sz w:val="28"/>
          <w:szCs w:val="28"/>
        </w:rPr>
        <w:t xml:space="preserve"> рублей;</w:t>
      </w:r>
    </w:p>
    <w:p w14:paraId="1D671C9E" w14:textId="193BCC13" w:rsidR="00D200F0" w:rsidRPr="00D200F0" w:rsidRDefault="00D200F0" w:rsidP="00D200F0">
      <w:pPr>
        <w:numPr>
          <w:ilvl w:val="0"/>
          <w:numId w:val="41"/>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Собственник беспилотного автомобиля, если проблемы в программном обеспечении автомобиля возникли по вине владельца автомобиля из-за несвоевременного прохождения технического осмотра, утаивания неисправностей, вмешательства в</w:t>
      </w:r>
      <w:r>
        <w:rPr>
          <w:rFonts w:ascii="Times New Roman" w:hAnsi="Times New Roman" w:cs="Times New Roman"/>
          <w:b/>
          <w:sz w:val="28"/>
          <w:szCs w:val="28"/>
        </w:rPr>
        <w:t xml:space="preserve"> программное обеспечение, в размере до пяти тысяч</w:t>
      </w:r>
      <w:r w:rsidRPr="00D200F0">
        <w:rPr>
          <w:rFonts w:ascii="Times New Roman" w:hAnsi="Times New Roman" w:cs="Times New Roman"/>
          <w:b/>
          <w:sz w:val="28"/>
          <w:szCs w:val="28"/>
        </w:rPr>
        <w:t xml:space="preserve"> рублей;</w:t>
      </w:r>
    </w:p>
    <w:p w14:paraId="17C1A66D" w14:textId="4F15FA9A" w:rsidR="00D200F0" w:rsidRPr="00D200F0" w:rsidRDefault="00D200F0" w:rsidP="00D200F0">
      <w:pPr>
        <w:numPr>
          <w:ilvl w:val="0"/>
          <w:numId w:val="41"/>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Собственника беспилотного автомобиля или иное лицо, находившееся в беспилотном автомобиле, имеющее водительское удостоверение и способное предотвратить совершение манёвра, нарушающего правила дорож</w:t>
      </w:r>
      <w:r>
        <w:rPr>
          <w:rFonts w:ascii="Times New Roman" w:hAnsi="Times New Roman" w:cs="Times New Roman"/>
          <w:b/>
          <w:sz w:val="28"/>
          <w:szCs w:val="28"/>
        </w:rPr>
        <w:t>ного движения, в размере от одной тысячи до одной тысячи пятисот</w:t>
      </w:r>
      <w:r w:rsidRPr="00D200F0">
        <w:rPr>
          <w:rFonts w:ascii="Times New Roman" w:hAnsi="Times New Roman" w:cs="Times New Roman"/>
          <w:b/>
          <w:sz w:val="28"/>
          <w:szCs w:val="28"/>
        </w:rPr>
        <w:t xml:space="preserve"> рублей;</w:t>
      </w:r>
    </w:p>
    <w:p w14:paraId="7B1A72F2" w14:textId="38EFB950" w:rsidR="00D200F0" w:rsidRPr="00D200F0" w:rsidRDefault="00D200F0" w:rsidP="00D200F0">
      <w:pPr>
        <w:numPr>
          <w:ilvl w:val="0"/>
          <w:numId w:val="41"/>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 xml:space="preserve">Собственника автомобиля или иное лицо, находящееся за рулём беспилотного автомобиля, если автомобиль не находился в беспилотном режиме, в размере от </w:t>
      </w:r>
      <w:r>
        <w:rPr>
          <w:rFonts w:ascii="Times New Roman" w:hAnsi="Times New Roman" w:cs="Times New Roman"/>
          <w:b/>
          <w:sz w:val="28"/>
          <w:szCs w:val="28"/>
        </w:rPr>
        <w:t>одной тысячи до одной тысячи пятисот</w:t>
      </w:r>
      <w:r w:rsidRPr="00D200F0">
        <w:rPr>
          <w:rFonts w:ascii="Times New Roman" w:hAnsi="Times New Roman" w:cs="Times New Roman"/>
          <w:b/>
          <w:sz w:val="28"/>
          <w:szCs w:val="28"/>
        </w:rPr>
        <w:t xml:space="preserve"> рублей;</w:t>
      </w:r>
    </w:p>
    <w:p w14:paraId="40B89577" w14:textId="57342C34" w:rsidR="00D200F0" w:rsidRPr="00D200F0" w:rsidRDefault="00D200F0" w:rsidP="00D200F0">
      <w:pPr>
        <w:numPr>
          <w:ilvl w:val="0"/>
          <w:numId w:val="41"/>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 xml:space="preserve">Лицо или группа лиц, осуществляющие техническое обслуживание беспилотного автомобиля, если при проверке технического состояния была проигнорирована неисправность или был выполнен некачественный ремонт, повлекший возникновение </w:t>
      </w:r>
      <w:r>
        <w:rPr>
          <w:rFonts w:ascii="Times New Roman" w:hAnsi="Times New Roman" w:cs="Times New Roman"/>
          <w:b/>
          <w:sz w:val="28"/>
          <w:szCs w:val="28"/>
        </w:rPr>
        <w:t>неисправности, в размере до пяти тысяч</w:t>
      </w:r>
      <w:r w:rsidRPr="00D200F0">
        <w:rPr>
          <w:rFonts w:ascii="Times New Roman" w:hAnsi="Times New Roman" w:cs="Times New Roman"/>
          <w:b/>
          <w:sz w:val="28"/>
          <w:szCs w:val="28"/>
        </w:rPr>
        <w:t xml:space="preserve"> рублей.</w:t>
      </w:r>
    </w:p>
    <w:p w14:paraId="454B1224" w14:textId="62E092EA" w:rsidR="00D200F0" w:rsidRPr="00D200F0" w:rsidRDefault="00D200F0" w:rsidP="00D200F0">
      <w:pPr>
        <w:numPr>
          <w:ilvl w:val="0"/>
          <w:numId w:val="46"/>
        </w:numPr>
        <w:shd w:val="clear" w:color="auto" w:fill="FFFFFF"/>
        <w:spacing w:before="210" w:after="0" w:line="360" w:lineRule="auto"/>
        <w:jc w:val="both"/>
        <w:rPr>
          <w:rFonts w:ascii="Times New Roman" w:eastAsiaTheme="minorEastAsia" w:hAnsi="Times New Roman" w:cs="Times New Roman"/>
          <w:color w:val="000000"/>
          <w:sz w:val="28"/>
          <w:szCs w:val="28"/>
          <w:lang w:eastAsia="ru-RU"/>
        </w:rPr>
      </w:pPr>
      <w:r w:rsidRPr="00D200F0">
        <w:rPr>
          <w:rFonts w:ascii="Times New Roman" w:eastAsiaTheme="minorEastAsia" w:hAnsi="Times New Roman" w:cs="Times New Roman"/>
          <w:color w:val="000000"/>
          <w:sz w:val="28"/>
          <w:szCs w:val="28"/>
          <w:lang w:eastAsia="ru-RU"/>
        </w:rPr>
        <w:t>Движение во встречном направлении по до</w:t>
      </w:r>
      <w:r>
        <w:rPr>
          <w:rFonts w:ascii="Times New Roman" w:eastAsiaTheme="minorEastAsia" w:hAnsi="Times New Roman" w:cs="Times New Roman"/>
          <w:color w:val="000000"/>
          <w:sz w:val="28"/>
          <w:szCs w:val="28"/>
          <w:lang w:eastAsia="ru-RU"/>
        </w:rPr>
        <w:t>роге с односторонним движением, в</w:t>
      </w:r>
      <w:r w:rsidRPr="00D200F0">
        <w:rPr>
          <w:rFonts w:ascii="Times New Roman" w:eastAsia="Times New Roman" w:hAnsi="Times New Roman" w:cs="Times New Roman"/>
          <w:sz w:val="28"/>
          <w:szCs w:val="28"/>
          <w:lang w:eastAsia="ru-RU"/>
        </w:rPr>
        <w:t>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6C03D341" w14:textId="7986FFC9" w:rsidR="00D200F0" w:rsidRPr="00D200F0" w:rsidRDefault="00D200F0" w:rsidP="00D200F0">
      <w:pPr>
        <w:shd w:val="clear" w:color="auto" w:fill="FFFFFF"/>
        <w:spacing w:before="210" w:after="0" w:line="360" w:lineRule="auto"/>
        <w:ind w:firstLine="540"/>
        <w:jc w:val="both"/>
        <w:rPr>
          <w:rFonts w:ascii="Times New Roman" w:eastAsia="Times New Roman" w:hAnsi="Times New Roman" w:cs="Times New Roman"/>
          <w:color w:val="000000"/>
          <w:sz w:val="28"/>
          <w:szCs w:val="28"/>
          <w:lang w:eastAsia="ru-RU"/>
        </w:rPr>
      </w:pPr>
      <w:r w:rsidRPr="00D200F0">
        <w:rPr>
          <w:rFonts w:ascii="Times New Roman" w:eastAsia="Times New Roman" w:hAnsi="Times New Roman" w:cs="Times New Roman"/>
          <w:color w:val="000000"/>
          <w:sz w:val="28"/>
          <w:szCs w:val="28"/>
          <w:lang w:eastAsia="ru-RU"/>
        </w:rPr>
        <w:t>3.1. Повторное совершение административного правонарушения, предусмотренного </w:t>
      </w:r>
      <w:hyperlink r:id="rId34" w:anchor="dst2262" w:history="1">
        <w:r w:rsidRPr="00D200F0">
          <w:rPr>
            <w:rFonts w:ascii="Times New Roman" w:eastAsia="Times New Roman" w:hAnsi="Times New Roman" w:cs="Times New Roman"/>
            <w:sz w:val="28"/>
            <w:szCs w:val="28"/>
            <w:lang w:eastAsia="ru-RU"/>
          </w:rPr>
          <w:t>частью 3</w:t>
        </w:r>
      </w:hyperlink>
      <w:r w:rsidRPr="00D200F0">
        <w:rPr>
          <w:rFonts w:ascii="Times New Roman" w:eastAsia="Times New Roman" w:hAnsi="Times New Roman" w:cs="Times New Roman"/>
          <w:color w:val="000000"/>
          <w:sz w:val="28"/>
          <w:szCs w:val="28"/>
          <w:lang w:eastAsia="ru-RU"/>
        </w:rPr>
        <w:t xml:space="preserve"> настоящей статьи, </w:t>
      </w:r>
      <w:r w:rsidRPr="00D200F0">
        <w:rPr>
          <w:rFonts w:ascii="Times New Roman" w:eastAsia="Times New Roman" w:hAnsi="Times New Roman" w:cs="Times New Roman"/>
          <w:sz w:val="28"/>
          <w:szCs w:val="28"/>
          <w:lang w:eastAsia="ru-RU"/>
        </w:rPr>
        <w:t xml:space="preserve">влечет лишение права управления транспортными средствами на срок один год, а в случае </w:t>
      </w:r>
      <w:r w:rsidRPr="00D200F0">
        <w:rPr>
          <w:rFonts w:ascii="Times New Roman" w:eastAsia="Times New Roman" w:hAnsi="Times New Roman" w:cs="Times New Roman"/>
          <w:sz w:val="28"/>
          <w:szCs w:val="28"/>
          <w:lang w:eastAsia="ru-RU"/>
        </w:rPr>
        <w:lastRenderedPageBreak/>
        <w:t xml:space="preserve">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 </w:t>
      </w:r>
    </w:p>
    <w:p w14:paraId="69CC5F32" w14:textId="77777777" w:rsidR="00D200F0" w:rsidRPr="00D200F0" w:rsidRDefault="00D200F0" w:rsidP="00D200F0">
      <w:pPr>
        <w:spacing w:line="360" w:lineRule="auto"/>
        <w:ind w:left="397" w:hanging="397"/>
        <w:jc w:val="both"/>
        <w:rPr>
          <w:rFonts w:ascii="Times New Roman" w:hAnsi="Times New Roman" w:cs="Times New Roman"/>
          <w:b/>
          <w:sz w:val="28"/>
          <w:szCs w:val="28"/>
        </w:rPr>
      </w:pPr>
      <w:r w:rsidRPr="00D200F0">
        <w:rPr>
          <w:rFonts w:ascii="Times New Roman" w:hAnsi="Times New Roman" w:cs="Times New Roman"/>
          <w:b/>
          <w:sz w:val="28"/>
          <w:szCs w:val="28"/>
        </w:rPr>
        <w:t>3.2 Движение беспилотного автомобиля во встречном направлении влечёт наложение административного штрафа на:</w:t>
      </w:r>
    </w:p>
    <w:p w14:paraId="606CE14C" w14:textId="37DCC7F8" w:rsidR="00D200F0" w:rsidRPr="00D200F0" w:rsidRDefault="00D200F0" w:rsidP="00D200F0">
      <w:pPr>
        <w:numPr>
          <w:ilvl w:val="0"/>
          <w:numId w:val="43"/>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Производителя беспилотного автомобиля, если несоблюдение требований, предписанных дорожными знаками или разметки проезжей части дороги произошло из-за проблем в программном или аппаратном обеспечении, возникших по вин</w:t>
      </w:r>
      <w:r>
        <w:rPr>
          <w:rFonts w:ascii="Times New Roman" w:hAnsi="Times New Roman" w:cs="Times New Roman"/>
          <w:b/>
          <w:sz w:val="28"/>
          <w:szCs w:val="28"/>
        </w:rPr>
        <w:t>е производителя, в размере десяти тысяч</w:t>
      </w:r>
      <w:r w:rsidRPr="00D200F0">
        <w:rPr>
          <w:rFonts w:ascii="Times New Roman" w:hAnsi="Times New Roman" w:cs="Times New Roman"/>
          <w:b/>
          <w:sz w:val="28"/>
          <w:szCs w:val="28"/>
        </w:rPr>
        <w:t xml:space="preserve"> рублей;</w:t>
      </w:r>
    </w:p>
    <w:p w14:paraId="4C0BFC2C" w14:textId="3DDD0F50" w:rsidR="00D200F0" w:rsidRPr="00D200F0" w:rsidRDefault="00D200F0" w:rsidP="00D200F0">
      <w:pPr>
        <w:numPr>
          <w:ilvl w:val="0"/>
          <w:numId w:val="43"/>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 xml:space="preserve">Собственника беспилотного автомобиля, если проблемы в программном обеспечении автомобиля возникли по вине владельца автомобиля из-за несвоевременного прохождения технического осмотра, утаивания неисправностей, вмешательства в </w:t>
      </w:r>
      <w:r>
        <w:rPr>
          <w:rFonts w:ascii="Times New Roman" w:hAnsi="Times New Roman" w:cs="Times New Roman"/>
          <w:b/>
          <w:sz w:val="28"/>
          <w:szCs w:val="28"/>
        </w:rPr>
        <w:t>программное обеспечение, в размере до десяти тысяч</w:t>
      </w:r>
      <w:r w:rsidRPr="00D200F0">
        <w:rPr>
          <w:rFonts w:ascii="Times New Roman" w:hAnsi="Times New Roman" w:cs="Times New Roman"/>
          <w:b/>
          <w:sz w:val="28"/>
          <w:szCs w:val="28"/>
        </w:rPr>
        <w:t xml:space="preserve"> рублей;</w:t>
      </w:r>
    </w:p>
    <w:p w14:paraId="02D5FC7B" w14:textId="77777777" w:rsidR="00D200F0" w:rsidRPr="00D200F0" w:rsidRDefault="00D200F0" w:rsidP="00D200F0">
      <w:pPr>
        <w:numPr>
          <w:ilvl w:val="0"/>
          <w:numId w:val="43"/>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Собственника беспилотного автомобиля или иное лицо, управляющее беспилотным автомобилем, если автомобиль не находился в беспилотном режиме, в размере лишения права управлять транспортными средствами на срок от четырёх до шести месяцев;</w:t>
      </w:r>
    </w:p>
    <w:p w14:paraId="66439BA6" w14:textId="1CB0BCAB" w:rsidR="00D200F0" w:rsidRPr="00D200F0" w:rsidRDefault="00D200F0" w:rsidP="00D200F0">
      <w:pPr>
        <w:numPr>
          <w:ilvl w:val="0"/>
          <w:numId w:val="43"/>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 xml:space="preserve">Собственника беспилотного автомобиля или иное лицо, находящееся в беспилотном автомобиле, имеющее водительское удостоверение и способное предотвратить движение во встречном направлении, </w:t>
      </w:r>
      <w:r>
        <w:rPr>
          <w:rFonts w:ascii="Times New Roman" w:hAnsi="Times New Roman" w:cs="Times New Roman"/>
          <w:b/>
          <w:sz w:val="28"/>
          <w:szCs w:val="28"/>
        </w:rPr>
        <w:t>в размере до пяти тысяч</w:t>
      </w:r>
      <w:r w:rsidRPr="00D200F0">
        <w:rPr>
          <w:rFonts w:ascii="Times New Roman" w:hAnsi="Times New Roman" w:cs="Times New Roman"/>
          <w:b/>
          <w:sz w:val="28"/>
          <w:szCs w:val="28"/>
        </w:rPr>
        <w:t xml:space="preserve"> рублей;</w:t>
      </w:r>
    </w:p>
    <w:p w14:paraId="62ABF3D8" w14:textId="07C7364B" w:rsidR="00D200F0" w:rsidRPr="00D200F0" w:rsidRDefault="00D200F0" w:rsidP="00D200F0">
      <w:pPr>
        <w:numPr>
          <w:ilvl w:val="0"/>
          <w:numId w:val="43"/>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 xml:space="preserve">Лицо или группа лиц, осуществляющие техническое обслуживание беспилотного автомобиля, если при проверке </w:t>
      </w:r>
      <w:r w:rsidRPr="00D200F0">
        <w:rPr>
          <w:rFonts w:ascii="Times New Roman" w:hAnsi="Times New Roman" w:cs="Times New Roman"/>
          <w:b/>
          <w:sz w:val="28"/>
          <w:szCs w:val="28"/>
        </w:rPr>
        <w:lastRenderedPageBreak/>
        <w:t>технического состояния была проигнорирована неисправность или был выполнен некачественный ремонт, повлекший возникновение неиспр</w:t>
      </w:r>
      <w:r>
        <w:rPr>
          <w:rFonts w:ascii="Times New Roman" w:hAnsi="Times New Roman" w:cs="Times New Roman"/>
          <w:b/>
          <w:sz w:val="28"/>
          <w:szCs w:val="28"/>
        </w:rPr>
        <w:t>авности, в размере десяти тысяч рублей.</w:t>
      </w:r>
    </w:p>
    <w:p w14:paraId="63892D76" w14:textId="77777777" w:rsidR="00D200F0" w:rsidRPr="00D200F0" w:rsidRDefault="00D200F0" w:rsidP="00D200F0">
      <w:pPr>
        <w:spacing w:line="360" w:lineRule="auto"/>
        <w:jc w:val="both"/>
        <w:rPr>
          <w:rFonts w:ascii="Times New Roman" w:eastAsia="Times New Roman" w:hAnsi="Times New Roman" w:cs="Times New Roman"/>
          <w:b/>
          <w:sz w:val="28"/>
          <w:szCs w:val="28"/>
          <w:lang w:eastAsia="ru-RU"/>
        </w:rPr>
      </w:pPr>
      <w:r w:rsidRPr="00D200F0">
        <w:rPr>
          <w:rFonts w:ascii="Times New Roman" w:eastAsia="Times New Roman" w:hAnsi="Times New Roman" w:cs="Times New Roman"/>
          <w:b/>
          <w:sz w:val="28"/>
          <w:szCs w:val="28"/>
          <w:lang w:eastAsia="ru-RU"/>
        </w:rPr>
        <w:t xml:space="preserve">Ст. 12.23 </w:t>
      </w:r>
    </w:p>
    <w:p w14:paraId="20A1ED53" w14:textId="77777777" w:rsidR="00D200F0" w:rsidRPr="00D200F0" w:rsidRDefault="00D200F0" w:rsidP="00D200F0">
      <w:pPr>
        <w:numPr>
          <w:ilvl w:val="0"/>
          <w:numId w:val="47"/>
        </w:numPr>
        <w:spacing w:line="360" w:lineRule="auto"/>
        <w:contextualSpacing/>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Нарушение правил перевозки людей, за исключением случаев, предусмотренных частями 2 – 6 настоящей статьи, влечет наложение административного штрафа в размере пятисот рублей.</w:t>
      </w:r>
    </w:p>
    <w:p w14:paraId="7F1A5161" w14:textId="77777777" w:rsidR="00D200F0" w:rsidRPr="00D200F0" w:rsidRDefault="00D200F0" w:rsidP="00D200F0">
      <w:pPr>
        <w:numPr>
          <w:ilvl w:val="0"/>
          <w:numId w:val="47"/>
        </w:numPr>
        <w:spacing w:line="360" w:lineRule="auto"/>
        <w:contextualSpacing/>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влечет наложение административного штрафа в размере одной тысячи рублей.</w:t>
      </w:r>
    </w:p>
    <w:p w14:paraId="2FB0FA57" w14:textId="77777777" w:rsidR="00D200F0" w:rsidRPr="00D200F0" w:rsidRDefault="00D200F0" w:rsidP="00D200F0">
      <w:pPr>
        <w:numPr>
          <w:ilvl w:val="0"/>
          <w:numId w:val="47"/>
        </w:numPr>
        <w:spacing w:line="360" w:lineRule="auto"/>
        <w:contextualSpacing/>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Нарушение требований к перевозке детей, установленных Правилами дорожного движения, 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33809813" w14:textId="77777777" w:rsidR="00D200F0" w:rsidRPr="00D200F0" w:rsidRDefault="00D200F0" w:rsidP="00D200F0">
      <w:pPr>
        <w:numPr>
          <w:ilvl w:val="0"/>
          <w:numId w:val="47"/>
        </w:numPr>
        <w:spacing w:line="360" w:lineRule="auto"/>
        <w:contextualSpacing/>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6756DAC8" w14:textId="77777777" w:rsidR="00D200F0" w:rsidRPr="00D200F0" w:rsidRDefault="00D200F0" w:rsidP="00D200F0">
      <w:pPr>
        <w:numPr>
          <w:ilvl w:val="0"/>
          <w:numId w:val="47"/>
        </w:numPr>
        <w:spacing w:line="360" w:lineRule="auto"/>
        <w:contextualSpacing/>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 xml:space="preserve">Нарушение требований к перевозке детей в ночное время, установленных Правилами организованной перевозки группы детей </w:t>
      </w:r>
      <w:r w:rsidRPr="00D200F0">
        <w:rPr>
          <w:rFonts w:ascii="Times New Roman" w:eastAsia="Times New Roman" w:hAnsi="Times New Roman" w:cs="Times New Roman"/>
          <w:sz w:val="28"/>
          <w:szCs w:val="28"/>
          <w:lang w:eastAsia="ru-RU"/>
        </w:rPr>
        <w:lastRenderedPageBreak/>
        <w:t>автобусами, 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14:paraId="0A14083F" w14:textId="77777777" w:rsidR="00D200F0" w:rsidRPr="00D200F0" w:rsidRDefault="00D200F0" w:rsidP="00D200F0">
      <w:pPr>
        <w:numPr>
          <w:ilvl w:val="0"/>
          <w:numId w:val="47"/>
        </w:numPr>
        <w:spacing w:line="360" w:lineRule="auto"/>
        <w:contextualSpacing/>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влечет наложение административного штрафа на должностных лиц в размере двадцати пяти тысяч рублей; на юридических лиц – ста тысяч рублей.</w:t>
      </w:r>
    </w:p>
    <w:p w14:paraId="3D8D0758" w14:textId="77777777" w:rsidR="00D200F0" w:rsidRPr="00D200F0" w:rsidRDefault="00D200F0" w:rsidP="00D200F0">
      <w:pPr>
        <w:spacing w:line="360" w:lineRule="auto"/>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65F861F" w14:textId="61C35652" w:rsidR="00D200F0" w:rsidRPr="00D200F0" w:rsidRDefault="00D200F0" w:rsidP="00D200F0">
      <w:pPr>
        <w:numPr>
          <w:ilvl w:val="0"/>
          <w:numId w:val="47"/>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Перевозка пассажиров на беспилотных транспортных средствах без лицензии, подтверждающей исправность и безопасность беспилотного автомобиля для других участников дорожного движения, выданной Госавтодорнадзором, влечёт за собой админ</w:t>
      </w:r>
      <w:r>
        <w:rPr>
          <w:rFonts w:ascii="Times New Roman" w:hAnsi="Times New Roman" w:cs="Times New Roman"/>
          <w:b/>
          <w:sz w:val="28"/>
          <w:szCs w:val="28"/>
        </w:rPr>
        <w:t>истративный штраф, в размере пяти тысяч</w:t>
      </w:r>
      <w:r w:rsidRPr="00D200F0">
        <w:rPr>
          <w:rFonts w:ascii="Times New Roman" w:hAnsi="Times New Roman" w:cs="Times New Roman"/>
          <w:b/>
          <w:sz w:val="28"/>
          <w:szCs w:val="28"/>
        </w:rPr>
        <w:t xml:space="preserve"> рублей.</w:t>
      </w:r>
    </w:p>
    <w:p w14:paraId="79A93437" w14:textId="77777777" w:rsidR="00D200F0" w:rsidRPr="00D200F0" w:rsidRDefault="00D200F0" w:rsidP="00D200F0">
      <w:pPr>
        <w:shd w:val="clear" w:color="auto" w:fill="FFFFFF"/>
        <w:spacing w:after="0" w:line="360" w:lineRule="auto"/>
        <w:ind w:firstLine="540"/>
        <w:jc w:val="both"/>
        <w:rPr>
          <w:rFonts w:ascii="Times New Roman" w:eastAsia="Times New Roman" w:hAnsi="Times New Roman" w:cs="Times New Roman"/>
          <w:b/>
          <w:color w:val="000000"/>
          <w:sz w:val="28"/>
          <w:szCs w:val="28"/>
          <w:lang w:eastAsia="ru-RU"/>
        </w:rPr>
      </w:pPr>
      <w:r w:rsidRPr="00D200F0">
        <w:rPr>
          <w:rFonts w:ascii="Times New Roman" w:eastAsia="Times New Roman" w:hAnsi="Times New Roman" w:cs="Times New Roman"/>
          <w:b/>
          <w:sz w:val="28"/>
          <w:szCs w:val="28"/>
          <w:lang w:eastAsia="ru-RU"/>
        </w:rPr>
        <w:t>Ст. 12.2</w:t>
      </w:r>
      <w:r w:rsidRPr="00D200F0">
        <w:rPr>
          <w:rFonts w:ascii="Times New Roman" w:eastAsia="Times New Roman" w:hAnsi="Times New Roman" w:cs="Times New Roman"/>
          <w:b/>
          <w:color w:val="000000"/>
          <w:sz w:val="28"/>
          <w:szCs w:val="28"/>
          <w:lang w:eastAsia="ru-RU"/>
        </w:rPr>
        <w:t>4</w:t>
      </w:r>
    </w:p>
    <w:p w14:paraId="6B4523D4" w14:textId="77777777" w:rsidR="00D200F0" w:rsidRPr="00D200F0" w:rsidRDefault="00D200F0" w:rsidP="00D200F0">
      <w:pPr>
        <w:numPr>
          <w:ilvl w:val="0"/>
          <w:numId w:val="4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00F0">
        <w:rPr>
          <w:rFonts w:ascii="Times New Roman" w:eastAsia="Times New Roman" w:hAnsi="Times New Roman" w:cs="Times New Roman"/>
          <w:color w:val="000000"/>
          <w:sz w:val="28"/>
          <w:szCs w:val="28"/>
          <w:lang w:eastAsia="ru-RU"/>
        </w:rPr>
        <w:t>Нарушение Правил дорожного движения или правил эксплуатации транспортного средства, повлекшее причинение легкого вреда здоровью потерпевшего, в</w:t>
      </w:r>
      <w:r w:rsidRPr="00D200F0">
        <w:rPr>
          <w:rFonts w:ascii="Times New Roman" w:eastAsia="Times New Roman" w:hAnsi="Times New Roman" w:cs="Times New Roman"/>
          <w:sz w:val="28"/>
          <w:szCs w:val="28"/>
          <w:lang w:eastAsia="ru-RU"/>
        </w:rPr>
        <w:t>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14:paraId="567C73FA" w14:textId="77777777" w:rsidR="00D200F0" w:rsidRPr="00D200F0" w:rsidRDefault="00D200F0" w:rsidP="00D200F0">
      <w:pPr>
        <w:numPr>
          <w:ilvl w:val="1"/>
          <w:numId w:val="48"/>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sz w:val="28"/>
          <w:szCs w:val="28"/>
        </w:rPr>
        <w:t xml:space="preserve">. </w:t>
      </w:r>
      <w:r w:rsidRPr="00D200F0">
        <w:rPr>
          <w:rFonts w:ascii="Times New Roman" w:hAnsi="Times New Roman" w:cs="Times New Roman"/>
          <w:b/>
          <w:sz w:val="28"/>
          <w:szCs w:val="28"/>
        </w:rPr>
        <w:t xml:space="preserve">Нарушение правил дорожного движения беспилотным транспортным средством, повлекшее причинение легкого вреда здоровью влечёт за собой административный штраф, </w:t>
      </w:r>
      <w:r w:rsidRPr="00D200F0">
        <w:rPr>
          <w:rFonts w:ascii="Times New Roman" w:hAnsi="Times New Roman" w:cs="Times New Roman"/>
          <w:b/>
          <w:sz w:val="28"/>
          <w:szCs w:val="28"/>
        </w:rPr>
        <w:lastRenderedPageBreak/>
        <w:t>который, в зависимости от обстоятельств причинения вреда, может быть наложен на:</w:t>
      </w:r>
    </w:p>
    <w:p w14:paraId="7F7A1050" w14:textId="553D8227" w:rsidR="00D200F0" w:rsidRPr="00D200F0" w:rsidRDefault="00D200F0" w:rsidP="00D200F0">
      <w:pPr>
        <w:numPr>
          <w:ilvl w:val="1"/>
          <w:numId w:val="2"/>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лицо, которое имеет водительское удостоверение и в момент причинения вреда находилось за рулём беспилотного автомобиля и могло предотвратить причинени</w:t>
      </w:r>
      <w:r>
        <w:rPr>
          <w:rFonts w:ascii="Times New Roman" w:hAnsi="Times New Roman" w:cs="Times New Roman"/>
          <w:b/>
          <w:sz w:val="28"/>
          <w:szCs w:val="28"/>
        </w:rPr>
        <w:t>е вреда здоровью, в размере пяти тысяч</w:t>
      </w:r>
      <w:r w:rsidRPr="00D200F0">
        <w:rPr>
          <w:rFonts w:ascii="Times New Roman" w:hAnsi="Times New Roman" w:cs="Times New Roman"/>
          <w:b/>
          <w:sz w:val="28"/>
          <w:szCs w:val="28"/>
        </w:rPr>
        <w:t xml:space="preserve"> рублей.</w:t>
      </w:r>
    </w:p>
    <w:p w14:paraId="08D0CCBE" w14:textId="5D30867F" w:rsidR="00D200F0" w:rsidRPr="00D200F0" w:rsidRDefault="00D200F0" w:rsidP="00D200F0">
      <w:pPr>
        <w:numPr>
          <w:ilvl w:val="1"/>
          <w:numId w:val="2"/>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 xml:space="preserve">собственника беспилотного автомобиля, если за рулём беспилотного автомобиля не находилось лицо, обладающее правами на управление транспортным средством или это лицо, не могло предотвратить причинение вреда здоровью, или причинение легкого вреда здоровью произошло из-за неисправности беспилотного автомобиля, возникшей по вине владельца беспилотного автомобиля. В размере от </w:t>
      </w:r>
      <w:r>
        <w:rPr>
          <w:rFonts w:ascii="Times New Roman" w:hAnsi="Times New Roman" w:cs="Times New Roman"/>
          <w:b/>
          <w:sz w:val="28"/>
          <w:szCs w:val="28"/>
        </w:rPr>
        <w:t xml:space="preserve">двух </w:t>
      </w:r>
      <w:r w:rsidRPr="00D200F0">
        <w:rPr>
          <w:rFonts w:ascii="Times New Roman" w:hAnsi="Times New Roman" w:cs="Times New Roman"/>
          <w:b/>
          <w:sz w:val="28"/>
          <w:szCs w:val="28"/>
        </w:rPr>
        <w:t xml:space="preserve">до </w:t>
      </w:r>
      <w:r>
        <w:rPr>
          <w:rFonts w:ascii="Times New Roman" w:hAnsi="Times New Roman" w:cs="Times New Roman"/>
          <w:b/>
          <w:sz w:val="28"/>
          <w:szCs w:val="28"/>
        </w:rPr>
        <w:t>пяти тысяч</w:t>
      </w:r>
      <w:r w:rsidRPr="00D200F0">
        <w:rPr>
          <w:rFonts w:ascii="Times New Roman" w:hAnsi="Times New Roman" w:cs="Times New Roman"/>
          <w:b/>
          <w:sz w:val="28"/>
          <w:szCs w:val="28"/>
        </w:rPr>
        <w:t xml:space="preserve"> рублей.</w:t>
      </w:r>
    </w:p>
    <w:p w14:paraId="4D4B5C48" w14:textId="42C18DBB" w:rsidR="00D200F0" w:rsidRPr="00D200F0" w:rsidRDefault="00D200F0" w:rsidP="00D200F0">
      <w:pPr>
        <w:numPr>
          <w:ilvl w:val="1"/>
          <w:numId w:val="2"/>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 xml:space="preserve">производителя беспилотного автомобиля, если неисправность, повлекшая за собой причинение легкого вреда здоровью, возникла по вине производителя беспилотного транспортного средства. В размере от </w:t>
      </w:r>
      <w:r>
        <w:rPr>
          <w:rFonts w:ascii="Times New Roman" w:hAnsi="Times New Roman" w:cs="Times New Roman"/>
          <w:b/>
          <w:sz w:val="28"/>
          <w:szCs w:val="28"/>
        </w:rPr>
        <w:t>двух</w:t>
      </w:r>
      <w:r w:rsidRPr="00D200F0">
        <w:rPr>
          <w:rFonts w:ascii="Times New Roman" w:hAnsi="Times New Roman" w:cs="Times New Roman"/>
          <w:b/>
          <w:sz w:val="28"/>
          <w:szCs w:val="28"/>
        </w:rPr>
        <w:t xml:space="preserve"> до </w:t>
      </w:r>
      <w:r>
        <w:rPr>
          <w:rFonts w:ascii="Times New Roman" w:hAnsi="Times New Roman" w:cs="Times New Roman"/>
          <w:b/>
          <w:sz w:val="28"/>
          <w:szCs w:val="28"/>
        </w:rPr>
        <w:t xml:space="preserve">пяти </w:t>
      </w:r>
      <w:r w:rsidRPr="00D200F0">
        <w:rPr>
          <w:rFonts w:ascii="Times New Roman" w:hAnsi="Times New Roman" w:cs="Times New Roman"/>
          <w:b/>
          <w:sz w:val="28"/>
          <w:szCs w:val="28"/>
        </w:rPr>
        <w:t>тысяч рублей.</w:t>
      </w:r>
    </w:p>
    <w:p w14:paraId="5F200607" w14:textId="77777777" w:rsidR="00D200F0" w:rsidRPr="00D200F0" w:rsidRDefault="00D200F0" w:rsidP="00D200F0">
      <w:pPr>
        <w:numPr>
          <w:ilvl w:val="0"/>
          <w:numId w:val="48"/>
        </w:numPr>
        <w:spacing w:after="0" w:line="360" w:lineRule="auto"/>
        <w:contextualSpacing/>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 xml:space="preserve">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14:paraId="6A942C82" w14:textId="77777777" w:rsidR="00D200F0" w:rsidRPr="00D200F0" w:rsidRDefault="00D200F0" w:rsidP="00D200F0">
      <w:pPr>
        <w:spacing w:after="0" w:line="360" w:lineRule="auto"/>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14:paraId="517C5BA1" w14:textId="77777777" w:rsidR="00D200F0" w:rsidRPr="00D200F0" w:rsidRDefault="00D200F0" w:rsidP="00D200F0">
      <w:pPr>
        <w:spacing w:line="360" w:lineRule="auto"/>
        <w:ind w:left="851"/>
        <w:contextualSpacing/>
        <w:jc w:val="both"/>
        <w:rPr>
          <w:rFonts w:ascii="Times New Roman" w:hAnsi="Times New Roman" w:cs="Times New Roman"/>
          <w:b/>
          <w:sz w:val="28"/>
          <w:szCs w:val="28"/>
        </w:rPr>
      </w:pPr>
      <w:r w:rsidRPr="00D200F0">
        <w:rPr>
          <w:rFonts w:ascii="Times New Roman" w:hAnsi="Times New Roman" w:cs="Times New Roman"/>
          <w:sz w:val="28"/>
          <w:szCs w:val="28"/>
        </w:rPr>
        <w:t>2.1</w:t>
      </w:r>
      <w:r w:rsidRPr="00D200F0">
        <w:rPr>
          <w:rFonts w:ascii="Times New Roman" w:hAnsi="Times New Roman" w:cs="Times New Roman"/>
          <w:b/>
          <w:sz w:val="28"/>
          <w:szCs w:val="28"/>
        </w:rPr>
        <w:t>. Нарушение правил дорожного движения беспилотным транспортным средством, повлекшее причинение вреда здоровью средней тяжести влечёт за собой административный штраф, который, в зависимости от обстоятельств причинения вреда, может быть наложен на:</w:t>
      </w:r>
    </w:p>
    <w:p w14:paraId="2AD4189D" w14:textId="7760EDFD" w:rsidR="00D200F0" w:rsidRPr="00D200F0" w:rsidRDefault="00D200F0" w:rsidP="00D200F0">
      <w:pPr>
        <w:numPr>
          <w:ilvl w:val="0"/>
          <w:numId w:val="25"/>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lastRenderedPageBreak/>
        <w:t xml:space="preserve">лицо, которое имеет водительское удостоверение и в момент причинения вреда находилось за рулём беспилотного автомобиля и могло предотвратить причинение вреда здоровью. В размере от </w:t>
      </w:r>
      <w:r>
        <w:rPr>
          <w:rFonts w:ascii="Times New Roman" w:hAnsi="Times New Roman" w:cs="Times New Roman"/>
          <w:b/>
          <w:sz w:val="28"/>
          <w:szCs w:val="28"/>
        </w:rPr>
        <w:t>пятнадцати</w:t>
      </w:r>
      <w:r w:rsidRPr="00D200F0">
        <w:rPr>
          <w:rFonts w:ascii="Times New Roman" w:hAnsi="Times New Roman" w:cs="Times New Roman"/>
          <w:b/>
          <w:sz w:val="28"/>
          <w:szCs w:val="28"/>
        </w:rPr>
        <w:t xml:space="preserve"> до </w:t>
      </w:r>
      <w:r>
        <w:rPr>
          <w:rFonts w:ascii="Times New Roman" w:hAnsi="Times New Roman" w:cs="Times New Roman"/>
          <w:b/>
          <w:sz w:val="28"/>
          <w:szCs w:val="28"/>
        </w:rPr>
        <w:t>двадцати тысяч</w:t>
      </w:r>
      <w:r w:rsidRPr="00D200F0">
        <w:rPr>
          <w:rFonts w:ascii="Times New Roman" w:hAnsi="Times New Roman" w:cs="Times New Roman"/>
          <w:b/>
          <w:sz w:val="28"/>
          <w:szCs w:val="28"/>
        </w:rPr>
        <w:t xml:space="preserve"> рублей.</w:t>
      </w:r>
    </w:p>
    <w:p w14:paraId="25C112CF" w14:textId="3DF310EE" w:rsidR="00D200F0" w:rsidRPr="00D200F0" w:rsidRDefault="00D200F0" w:rsidP="00D200F0">
      <w:pPr>
        <w:numPr>
          <w:ilvl w:val="0"/>
          <w:numId w:val="25"/>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 xml:space="preserve">собственника беспилотного автомобиля, если за рулём беспилотного автомобиля не находилось лицо, обладающее правами на управление транспортным средством или это лицо, не могло предотвратить причинение вреда здоровью, или причинение легкого вреда здоровью произошло из-за неисправности беспилотного автомобиля, возникшей по вине владельца беспилотного автомобиля. В размере от </w:t>
      </w:r>
      <w:r>
        <w:rPr>
          <w:rFonts w:ascii="Times New Roman" w:hAnsi="Times New Roman" w:cs="Times New Roman"/>
          <w:b/>
          <w:sz w:val="28"/>
          <w:szCs w:val="28"/>
        </w:rPr>
        <w:t>десяти</w:t>
      </w:r>
      <w:r w:rsidRPr="00D200F0">
        <w:rPr>
          <w:rFonts w:ascii="Times New Roman" w:hAnsi="Times New Roman" w:cs="Times New Roman"/>
          <w:b/>
          <w:sz w:val="28"/>
          <w:szCs w:val="28"/>
        </w:rPr>
        <w:t xml:space="preserve"> до </w:t>
      </w:r>
      <w:r>
        <w:rPr>
          <w:rFonts w:ascii="Times New Roman" w:hAnsi="Times New Roman" w:cs="Times New Roman"/>
          <w:b/>
          <w:sz w:val="28"/>
          <w:szCs w:val="28"/>
        </w:rPr>
        <w:t>пятнадцати тысяч</w:t>
      </w:r>
      <w:r w:rsidRPr="00D200F0">
        <w:rPr>
          <w:rFonts w:ascii="Times New Roman" w:hAnsi="Times New Roman" w:cs="Times New Roman"/>
          <w:b/>
          <w:sz w:val="28"/>
          <w:szCs w:val="28"/>
        </w:rPr>
        <w:t xml:space="preserve"> рублей.</w:t>
      </w:r>
    </w:p>
    <w:p w14:paraId="14A6F39C" w14:textId="252752F7" w:rsidR="00D200F0" w:rsidRPr="00D200F0" w:rsidRDefault="00D200F0" w:rsidP="00D200F0">
      <w:pPr>
        <w:numPr>
          <w:ilvl w:val="0"/>
          <w:numId w:val="25"/>
        </w:numPr>
        <w:spacing w:line="360" w:lineRule="auto"/>
        <w:contextualSpacing/>
        <w:jc w:val="both"/>
        <w:rPr>
          <w:rFonts w:ascii="Times New Roman" w:hAnsi="Times New Roman" w:cs="Times New Roman"/>
          <w:b/>
          <w:sz w:val="28"/>
          <w:szCs w:val="28"/>
        </w:rPr>
      </w:pPr>
      <w:r w:rsidRPr="00D200F0">
        <w:rPr>
          <w:rFonts w:ascii="Times New Roman" w:hAnsi="Times New Roman" w:cs="Times New Roman"/>
          <w:b/>
          <w:sz w:val="28"/>
          <w:szCs w:val="28"/>
        </w:rPr>
        <w:t xml:space="preserve">производителя беспилотного автомобиля, если неисправность, повлекшая за собой причинение легкого вреда здоровью, возникла по вине производителя беспилотного транспортного средства. В размере от </w:t>
      </w:r>
      <w:r>
        <w:rPr>
          <w:rFonts w:ascii="Times New Roman" w:hAnsi="Times New Roman" w:cs="Times New Roman"/>
          <w:b/>
          <w:sz w:val="28"/>
          <w:szCs w:val="28"/>
        </w:rPr>
        <w:t>пятнадцати</w:t>
      </w:r>
      <w:r w:rsidRPr="00D200F0">
        <w:rPr>
          <w:rFonts w:ascii="Times New Roman" w:hAnsi="Times New Roman" w:cs="Times New Roman"/>
          <w:b/>
          <w:sz w:val="28"/>
          <w:szCs w:val="28"/>
        </w:rPr>
        <w:t xml:space="preserve"> до </w:t>
      </w:r>
      <w:r>
        <w:rPr>
          <w:rFonts w:ascii="Times New Roman" w:hAnsi="Times New Roman" w:cs="Times New Roman"/>
          <w:b/>
          <w:sz w:val="28"/>
          <w:szCs w:val="28"/>
        </w:rPr>
        <w:t>двадцати</w:t>
      </w:r>
      <w:r w:rsidRPr="00D200F0">
        <w:rPr>
          <w:rFonts w:ascii="Times New Roman" w:hAnsi="Times New Roman" w:cs="Times New Roman"/>
          <w:b/>
          <w:sz w:val="28"/>
          <w:szCs w:val="28"/>
        </w:rPr>
        <w:t xml:space="preserve"> тысяч рублей.</w:t>
      </w:r>
    </w:p>
    <w:p w14:paraId="63DC578D" w14:textId="77777777" w:rsidR="00D200F0" w:rsidRPr="00D200F0" w:rsidRDefault="00D200F0" w:rsidP="00D200F0">
      <w:pPr>
        <w:spacing w:line="360" w:lineRule="auto"/>
        <w:jc w:val="both"/>
        <w:rPr>
          <w:rFonts w:ascii="Times New Roman" w:eastAsia="Times New Roman" w:hAnsi="Times New Roman" w:cs="Times New Roman"/>
          <w:b/>
          <w:sz w:val="28"/>
          <w:szCs w:val="28"/>
          <w:lang w:eastAsia="ru-RU"/>
        </w:rPr>
      </w:pPr>
      <w:r w:rsidRPr="00D200F0">
        <w:rPr>
          <w:rFonts w:ascii="Times New Roman" w:eastAsia="Times New Roman" w:hAnsi="Times New Roman" w:cs="Times New Roman"/>
          <w:b/>
          <w:sz w:val="28"/>
          <w:szCs w:val="28"/>
          <w:lang w:eastAsia="ru-RU"/>
        </w:rPr>
        <w:t xml:space="preserve">Ст. 12.31 </w:t>
      </w:r>
    </w:p>
    <w:p w14:paraId="171798B0" w14:textId="77777777" w:rsidR="00D200F0" w:rsidRPr="00D200F0" w:rsidRDefault="00D200F0" w:rsidP="00D200F0">
      <w:pPr>
        <w:numPr>
          <w:ilvl w:val="0"/>
          <w:numId w:val="49"/>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color w:val="000000"/>
          <w:sz w:val="28"/>
          <w:szCs w:val="28"/>
          <w:lang w:eastAsia="ru-RU"/>
        </w:rPr>
        <w:t>Выпуск на линию транспортного средства, не зарегистрированного в установленном </w:t>
      </w:r>
      <w:hyperlink r:id="rId35" w:history="1">
        <w:r w:rsidRPr="00D200F0">
          <w:rPr>
            <w:rFonts w:ascii="Times New Roman" w:eastAsia="Times New Roman" w:hAnsi="Times New Roman" w:cs="Times New Roman"/>
            <w:sz w:val="28"/>
            <w:szCs w:val="28"/>
            <w:lang w:eastAsia="ru-RU"/>
          </w:rPr>
          <w:t>порядке</w:t>
        </w:r>
      </w:hyperlink>
      <w:r w:rsidRPr="00D200F0">
        <w:rPr>
          <w:rFonts w:ascii="Times New Roman" w:eastAsia="Times New Roman" w:hAnsi="Times New Roman" w:cs="Times New Roman"/>
          <w:color w:val="000000"/>
          <w:sz w:val="28"/>
          <w:szCs w:val="28"/>
          <w:lang w:eastAsia="ru-RU"/>
        </w:rPr>
        <w:t> или не прошедшего </w:t>
      </w:r>
      <w:hyperlink r:id="rId36" w:history="1">
        <w:r w:rsidRPr="00D200F0">
          <w:rPr>
            <w:rFonts w:ascii="Times New Roman" w:eastAsia="Times New Roman" w:hAnsi="Times New Roman" w:cs="Times New Roman"/>
            <w:sz w:val="28"/>
            <w:szCs w:val="28"/>
            <w:lang w:eastAsia="ru-RU"/>
          </w:rPr>
          <w:t>технического осмотра</w:t>
        </w:r>
      </w:hyperlink>
      <w:r w:rsidRPr="00D200F0">
        <w:rPr>
          <w:rFonts w:ascii="Times New Roman" w:eastAsia="Times New Roman" w:hAnsi="Times New Roman" w:cs="Times New Roman"/>
          <w:sz w:val="28"/>
          <w:szCs w:val="28"/>
          <w:lang w:eastAsia="ru-RU"/>
        </w:rPr>
        <w:t>, 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14:paraId="3AB3A99C" w14:textId="70A68D1E" w:rsidR="00D200F0" w:rsidRPr="00D200F0" w:rsidRDefault="00D200F0" w:rsidP="00D200F0">
      <w:pPr>
        <w:shd w:val="clear" w:color="auto" w:fill="FFFFFF"/>
        <w:spacing w:after="0" w:line="360" w:lineRule="auto"/>
        <w:ind w:left="720"/>
        <w:contextualSpacing/>
        <w:jc w:val="both"/>
        <w:rPr>
          <w:rFonts w:ascii="Times New Roman" w:eastAsia="Times New Roman" w:hAnsi="Times New Roman" w:cs="Times New Roman"/>
          <w:b/>
          <w:sz w:val="28"/>
          <w:szCs w:val="28"/>
          <w:lang w:eastAsia="ru-RU"/>
        </w:rPr>
      </w:pPr>
      <w:r w:rsidRPr="00D200F0">
        <w:rPr>
          <w:rFonts w:ascii="Times New Roman" w:eastAsia="Times New Roman" w:hAnsi="Times New Roman" w:cs="Times New Roman"/>
          <w:b/>
          <w:sz w:val="28"/>
          <w:szCs w:val="28"/>
          <w:lang w:eastAsia="ru-RU"/>
        </w:rPr>
        <w:t xml:space="preserve">1.1 Выпуск на линию беспилотного транспортного средства без прохождения технического осмотра, влечет за собой наложение административного штрафа на должностное лицо ответственное за техническое состояние беспилотного транспортного средства в </w:t>
      </w:r>
      <w:r w:rsidRPr="00D200F0">
        <w:rPr>
          <w:rFonts w:ascii="Times New Roman" w:eastAsia="Times New Roman" w:hAnsi="Times New Roman" w:cs="Times New Roman"/>
          <w:b/>
          <w:sz w:val="28"/>
          <w:szCs w:val="28"/>
          <w:lang w:eastAsia="ru-RU"/>
        </w:rPr>
        <w:lastRenderedPageBreak/>
        <w:t xml:space="preserve">размере тысячи рублей, для юридических лиц в размере ста тысяч рублей. </w:t>
      </w:r>
    </w:p>
    <w:p w14:paraId="197EA103" w14:textId="77777777" w:rsidR="00D200F0" w:rsidRPr="00D200F0" w:rsidRDefault="00D200F0" w:rsidP="00D200F0">
      <w:pPr>
        <w:numPr>
          <w:ilvl w:val="0"/>
          <w:numId w:val="49"/>
        </w:numPr>
        <w:spacing w:after="0" w:line="360" w:lineRule="auto"/>
        <w:contextualSpacing/>
        <w:jc w:val="both"/>
        <w:rPr>
          <w:rFonts w:ascii="Times New Roman" w:eastAsia="Times New Roman" w:hAnsi="Times New Roman" w:cs="Times New Roman"/>
          <w:sz w:val="28"/>
          <w:szCs w:val="28"/>
          <w:lang w:eastAsia="ru-RU"/>
        </w:rPr>
      </w:pPr>
      <w:r w:rsidRPr="00D200F0">
        <w:rPr>
          <w:rFonts w:ascii="Times New Roman" w:eastAsia="Times New Roman" w:hAnsi="Times New Roman" w:cs="Times New Roman"/>
          <w:sz w:val="28"/>
          <w:szCs w:val="28"/>
          <w:lang w:eastAsia="ru-RU"/>
        </w:rPr>
        <w:t>Выпуск на линию транспортного средства, имеющего </w:t>
      </w:r>
      <w:hyperlink r:id="rId37" w:history="1">
        <w:r w:rsidRPr="00D200F0">
          <w:rPr>
            <w:rFonts w:ascii="Times New Roman" w:eastAsia="Times New Roman" w:hAnsi="Times New Roman" w:cs="Times New Roman"/>
            <w:sz w:val="28"/>
            <w:szCs w:val="28"/>
            <w:lang w:eastAsia="ru-RU"/>
          </w:rPr>
          <w:t>неисправности</w:t>
        </w:r>
      </w:hyperlink>
      <w:r w:rsidRPr="00D200F0">
        <w:rPr>
          <w:rFonts w:ascii="Times New Roman" w:eastAsia="Times New Roman" w:hAnsi="Times New Roman" w:cs="Times New Roman"/>
          <w:sz w:val="28"/>
          <w:szCs w:val="28"/>
          <w:lang w:eastAsia="ru-RU"/>
        </w:rPr>
        <w:t>, с которыми запрещена эксплуатация, за исключением случаев, предусмотренных частью 2 статьи 11.23</w:t>
      </w:r>
      <w:r w:rsidRPr="00D200F0">
        <w:rPr>
          <w:rFonts w:ascii="Times New Roman" w:eastAsia="Times New Roman" w:hAnsi="Times New Roman" w:cs="Times New Roman"/>
          <w:color w:val="1A0DAB"/>
          <w:sz w:val="28"/>
          <w:szCs w:val="28"/>
          <w:lang w:eastAsia="ru-RU"/>
        </w:rPr>
        <w:t xml:space="preserve"> </w:t>
      </w:r>
      <w:r w:rsidRPr="00D200F0">
        <w:rPr>
          <w:rFonts w:ascii="Times New Roman" w:eastAsia="Times New Roman" w:hAnsi="Times New Roman" w:cs="Times New Roman"/>
          <w:sz w:val="28"/>
          <w:szCs w:val="28"/>
          <w:lang w:eastAsia="ru-RU"/>
        </w:rPr>
        <w:t>настоящего Кодекса, или выпуск на линию транспортного средства, переоборудованного без соответствующего разрешения, 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14:paraId="29F3B3AD" w14:textId="77777777" w:rsidR="00D200F0" w:rsidRPr="00D200F0" w:rsidRDefault="00D200F0" w:rsidP="00D200F0">
      <w:pPr>
        <w:spacing w:line="360" w:lineRule="auto"/>
        <w:ind w:left="737"/>
        <w:jc w:val="both"/>
        <w:rPr>
          <w:rFonts w:ascii="Times New Roman" w:eastAsia="Times New Roman" w:hAnsi="Times New Roman" w:cs="Times New Roman"/>
          <w:b/>
          <w:sz w:val="28"/>
          <w:szCs w:val="28"/>
          <w:lang w:eastAsia="ru-RU"/>
        </w:rPr>
      </w:pPr>
      <w:r w:rsidRPr="00D200F0">
        <w:rPr>
          <w:rFonts w:ascii="Times New Roman" w:eastAsia="Times New Roman" w:hAnsi="Times New Roman" w:cs="Times New Roman"/>
          <w:b/>
          <w:sz w:val="28"/>
          <w:szCs w:val="28"/>
          <w:lang w:eastAsia="ru-RU"/>
        </w:rPr>
        <w:t xml:space="preserve">2.1 Выпуск на линию беспилотного транспортного средства с неисправными сенсорами, мешающими нормальному восприятию беспилотным транспортным средством обстановки на дороге, влечёт за собой наложение административного штрафа на должностных лиц, ответственных за техническое обслуживание беспилотного автомобиля в размере от двадцати до ста двадцати тысяч рублей. </w:t>
      </w:r>
    </w:p>
    <w:p w14:paraId="0540C78C" w14:textId="77777777" w:rsidR="00D200F0" w:rsidRPr="00D200F0" w:rsidRDefault="00D200F0" w:rsidP="00D200F0">
      <w:pPr>
        <w:spacing w:after="0" w:line="360" w:lineRule="auto"/>
        <w:ind w:left="567"/>
        <w:contextualSpacing/>
        <w:jc w:val="both"/>
        <w:rPr>
          <w:rFonts w:ascii="Times New Roman" w:eastAsia="Times New Roman" w:hAnsi="Times New Roman" w:cs="Times New Roman"/>
          <w:b/>
          <w:sz w:val="28"/>
          <w:szCs w:val="28"/>
          <w:lang w:eastAsia="ru-RU"/>
        </w:rPr>
      </w:pPr>
    </w:p>
    <w:p w14:paraId="2133F537" w14:textId="77777777" w:rsidR="00D200F0" w:rsidRPr="00D200F0" w:rsidRDefault="00D200F0" w:rsidP="00D200F0">
      <w:pPr>
        <w:spacing w:line="360" w:lineRule="auto"/>
        <w:ind w:left="567"/>
        <w:jc w:val="both"/>
        <w:rPr>
          <w:rFonts w:ascii="Times New Roman" w:eastAsia="Times New Roman" w:hAnsi="Times New Roman" w:cs="Times New Roman"/>
          <w:b/>
          <w:sz w:val="28"/>
          <w:szCs w:val="28"/>
          <w:lang w:eastAsia="ru-RU"/>
        </w:rPr>
      </w:pPr>
    </w:p>
    <w:p w14:paraId="61531106" w14:textId="77777777" w:rsidR="00D200F0" w:rsidRPr="00D200F0" w:rsidRDefault="00D200F0" w:rsidP="00D200F0">
      <w:pPr>
        <w:spacing w:line="360" w:lineRule="auto"/>
        <w:ind w:left="567"/>
        <w:jc w:val="both"/>
        <w:rPr>
          <w:rFonts w:ascii="Times New Roman" w:eastAsia="Times New Roman" w:hAnsi="Times New Roman" w:cs="Times New Roman"/>
          <w:sz w:val="28"/>
          <w:szCs w:val="28"/>
          <w:lang w:eastAsia="ru-RU"/>
        </w:rPr>
      </w:pPr>
    </w:p>
    <w:p w14:paraId="4AC10F69" w14:textId="77777777" w:rsidR="00D200F0" w:rsidRPr="00D200F0" w:rsidRDefault="00D200F0" w:rsidP="00D200F0">
      <w:pPr>
        <w:spacing w:line="360" w:lineRule="auto"/>
        <w:jc w:val="both"/>
        <w:rPr>
          <w:rFonts w:ascii="Times New Roman" w:eastAsia="Times New Roman" w:hAnsi="Times New Roman" w:cs="Times New Roman"/>
          <w:sz w:val="28"/>
          <w:szCs w:val="28"/>
          <w:lang w:eastAsia="ru-RU"/>
        </w:rPr>
      </w:pPr>
    </w:p>
    <w:p w14:paraId="6B790F20" w14:textId="77777777" w:rsidR="00D200F0" w:rsidRPr="00D200F0" w:rsidRDefault="00D200F0" w:rsidP="00D200F0">
      <w:pPr>
        <w:spacing w:line="360" w:lineRule="auto"/>
        <w:jc w:val="both"/>
        <w:rPr>
          <w:rFonts w:ascii="Times New Roman" w:eastAsia="Times New Roman" w:hAnsi="Times New Roman" w:cs="Times New Roman"/>
          <w:sz w:val="28"/>
          <w:szCs w:val="28"/>
          <w:lang w:eastAsia="ru-RU"/>
        </w:rPr>
      </w:pPr>
    </w:p>
    <w:p w14:paraId="1E46329E" w14:textId="77777777" w:rsidR="00D200F0" w:rsidRPr="00D200F0" w:rsidRDefault="00D200F0" w:rsidP="00D200F0">
      <w:pPr>
        <w:spacing w:line="360" w:lineRule="auto"/>
        <w:jc w:val="both"/>
        <w:rPr>
          <w:rFonts w:ascii="Times New Roman" w:eastAsia="Times New Roman" w:hAnsi="Times New Roman" w:cs="Times New Roman"/>
          <w:sz w:val="28"/>
          <w:szCs w:val="28"/>
          <w:lang w:eastAsia="ru-RU"/>
        </w:rPr>
      </w:pPr>
    </w:p>
    <w:p w14:paraId="061091C5" w14:textId="77777777" w:rsidR="00D200F0" w:rsidRPr="00D200F0" w:rsidRDefault="00D200F0" w:rsidP="00D200F0">
      <w:pPr>
        <w:spacing w:line="360" w:lineRule="auto"/>
        <w:jc w:val="both"/>
        <w:rPr>
          <w:rFonts w:ascii="Times New Roman" w:eastAsiaTheme="minorEastAsia" w:hAnsi="Times New Roman" w:cs="Times New Roman"/>
          <w:sz w:val="28"/>
          <w:szCs w:val="28"/>
          <w:lang w:eastAsia="ru-RU"/>
        </w:rPr>
      </w:pPr>
    </w:p>
    <w:p w14:paraId="44B4F926" w14:textId="77777777" w:rsidR="00D200F0" w:rsidRPr="00D200F0" w:rsidRDefault="00D200F0" w:rsidP="00D200F0">
      <w:pPr>
        <w:spacing w:line="360" w:lineRule="auto"/>
        <w:jc w:val="both"/>
        <w:rPr>
          <w:rFonts w:eastAsiaTheme="minorEastAsia"/>
          <w:sz w:val="28"/>
          <w:szCs w:val="28"/>
          <w:lang w:eastAsia="ru-RU"/>
        </w:rPr>
      </w:pPr>
    </w:p>
    <w:p w14:paraId="2BAA774F" w14:textId="77777777" w:rsidR="00D200F0" w:rsidRPr="00D200F0" w:rsidRDefault="00D200F0" w:rsidP="00607F28">
      <w:pPr>
        <w:pStyle w:val="a3"/>
        <w:rPr>
          <w:rFonts w:ascii="Times New Roman" w:hAnsi="Times New Roman" w:cs="Times New Roman"/>
          <w:sz w:val="28"/>
          <w:szCs w:val="28"/>
        </w:rPr>
      </w:pPr>
    </w:p>
    <w:sectPr w:rsidR="00D200F0" w:rsidRPr="00D200F0" w:rsidSect="00607F28">
      <w:footerReference w:type="default" r:id="rId3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4C0CB" w14:textId="77777777" w:rsidR="003215E0" w:rsidRDefault="003215E0" w:rsidP="00993E9A">
      <w:pPr>
        <w:spacing w:after="0" w:line="240" w:lineRule="auto"/>
      </w:pPr>
      <w:r>
        <w:separator/>
      </w:r>
    </w:p>
  </w:endnote>
  <w:endnote w:type="continuationSeparator" w:id="0">
    <w:p w14:paraId="22E583A6" w14:textId="77777777" w:rsidR="003215E0" w:rsidRDefault="003215E0" w:rsidP="0099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430511"/>
      <w:docPartObj>
        <w:docPartGallery w:val="Page Numbers (Bottom of Page)"/>
        <w:docPartUnique/>
      </w:docPartObj>
    </w:sdtPr>
    <w:sdtEndPr/>
    <w:sdtContent>
      <w:p w14:paraId="1594A57F" w14:textId="28D1895C" w:rsidR="003440B8" w:rsidRDefault="003440B8">
        <w:pPr>
          <w:pStyle w:val="a6"/>
          <w:jc w:val="right"/>
        </w:pPr>
        <w:r>
          <w:fldChar w:fldCharType="begin"/>
        </w:r>
        <w:r>
          <w:instrText>PAGE   \* MERGEFORMAT</w:instrText>
        </w:r>
        <w:r>
          <w:fldChar w:fldCharType="separate"/>
        </w:r>
        <w:r w:rsidR="0048321C">
          <w:rPr>
            <w:noProof/>
          </w:rPr>
          <w:t>21</w:t>
        </w:r>
        <w:r>
          <w:fldChar w:fldCharType="end"/>
        </w:r>
      </w:p>
    </w:sdtContent>
  </w:sdt>
  <w:p w14:paraId="029DA439" w14:textId="77777777" w:rsidR="003440B8" w:rsidRDefault="003440B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11981" w14:textId="77777777" w:rsidR="003215E0" w:rsidRDefault="003215E0" w:rsidP="00993E9A">
      <w:pPr>
        <w:spacing w:after="0" w:line="240" w:lineRule="auto"/>
      </w:pPr>
      <w:r>
        <w:separator/>
      </w:r>
    </w:p>
  </w:footnote>
  <w:footnote w:type="continuationSeparator" w:id="0">
    <w:p w14:paraId="1E49ABF3" w14:textId="77777777" w:rsidR="003215E0" w:rsidRDefault="003215E0" w:rsidP="00993E9A">
      <w:pPr>
        <w:spacing w:after="0" w:line="240" w:lineRule="auto"/>
      </w:pPr>
      <w:r>
        <w:continuationSeparator/>
      </w:r>
    </w:p>
  </w:footnote>
  <w:footnote w:id="1">
    <w:p w14:paraId="7F98E3FB" w14:textId="63D94B70" w:rsidR="003440B8" w:rsidRPr="004B740C" w:rsidRDefault="003440B8">
      <w:pPr>
        <w:pStyle w:val="a8"/>
        <w:rPr>
          <w:rFonts w:ascii="Times New Roman" w:hAnsi="Times New Roman" w:cs="Times New Roman"/>
        </w:rPr>
      </w:pPr>
      <w:r w:rsidRPr="004B740C">
        <w:rPr>
          <w:rStyle w:val="aa"/>
          <w:rFonts w:ascii="Times New Roman" w:hAnsi="Times New Roman" w:cs="Times New Roman"/>
        </w:rPr>
        <w:footnoteRef/>
      </w:r>
      <w:r w:rsidRPr="004B740C">
        <w:rPr>
          <w:rFonts w:ascii="Times New Roman" w:hAnsi="Times New Roman" w:cs="Times New Roman"/>
        </w:rPr>
        <w:t xml:space="preserve"> Прототип: </w:t>
      </w:r>
      <w:r w:rsidRPr="004B740C">
        <w:rPr>
          <w:rFonts w:ascii="Times New Roman" w:hAnsi="Times New Roman" w:cs="Times New Roman"/>
          <w:lang w:val="en-US"/>
        </w:rPr>
        <w:t>Shenzhen</w:t>
      </w:r>
      <w:r w:rsidRPr="004B740C">
        <w:rPr>
          <w:rFonts w:ascii="Times New Roman" w:hAnsi="Times New Roman" w:cs="Times New Roman"/>
        </w:rPr>
        <w:t xml:space="preserve"> </w:t>
      </w:r>
      <w:r w:rsidRPr="004B740C">
        <w:rPr>
          <w:rFonts w:ascii="Times New Roman" w:hAnsi="Times New Roman" w:cs="Times New Roman"/>
          <w:lang w:val="en-US"/>
        </w:rPr>
        <w:t>accelerates</w:t>
      </w:r>
      <w:r w:rsidRPr="004B740C">
        <w:rPr>
          <w:rFonts w:ascii="Times New Roman" w:hAnsi="Times New Roman" w:cs="Times New Roman"/>
        </w:rPr>
        <w:t xml:space="preserve"> </w:t>
      </w:r>
      <w:r w:rsidRPr="004B740C">
        <w:rPr>
          <w:rFonts w:ascii="Times New Roman" w:hAnsi="Times New Roman" w:cs="Times New Roman"/>
          <w:lang w:val="en-US"/>
        </w:rPr>
        <w:t>China</w:t>
      </w:r>
      <w:r w:rsidRPr="004B740C">
        <w:rPr>
          <w:rFonts w:ascii="Times New Roman" w:hAnsi="Times New Roman" w:cs="Times New Roman"/>
        </w:rPr>
        <w:t>‘</w:t>
      </w:r>
      <w:r w:rsidRPr="004B740C">
        <w:rPr>
          <w:rFonts w:ascii="Times New Roman" w:hAnsi="Times New Roman" w:cs="Times New Roman"/>
          <w:lang w:val="en-US"/>
        </w:rPr>
        <w:t>s</w:t>
      </w:r>
      <w:r w:rsidRPr="004B740C">
        <w:rPr>
          <w:rFonts w:ascii="Times New Roman" w:hAnsi="Times New Roman" w:cs="Times New Roman"/>
        </w:rPr>
        <w:t xml:space="preserve"> </w:t>
      </w:r>
      <w:r w:rsidRPr="004B740C">
        <w:rPr>
          <w:rFonts w:ascii="Times New Roman" w:hAnsi="Times New Roman" w:cs="Times New Roman"/>
          <w:lang w:val="en-US"/>
        </w:rPr>
        <w:t>driverless</w:t>
      </w:r>
      <w:r w:rsidRPr="004B740C">
        <w:rPr>
          <w:rFonts w:ascii="Times New Roman" w:hAnsi="Times New Roman" w:cs="Times New Roman"/>
        </w:rPr>
        <w:t xml:space="preserve"> </w:t>
      </w:r>
      <w:r w:rsidRPr="004B740C">
        <w:rPr>
          <w:rFonts w:ascii="Times New Roman" w:hAnsi="Times New Roman" w:cs="Times New Roman"/>
          <w:lang w:val="en-US"/>
        </w:rPr>
        <w:t>car</w:t>
      </w:r>
      <w:r w:rsidRPr="004B740C">
        <w:rPr>
          <w:rFonts w:ascii="Times New Roman" w:hAnsi="Times New Roman" w:cs="Times New Roman"/>
        </w:rPr>
        <w:t xml:space="preserve"> </w:t>
      </w:r>
      <w:r w:rsidRPr="004B740C">
        <w:rPr>
          <w:rFonts w:ascii="Times New Roman" w:hAnsi="Times New Roman" w:cs="Times New Roman"/>
          <w:lang w:val="en-US"/>
        </w:rPr>
        <w:t>dream</w:t>
      </w:r>
      <w:r w:rsidRPr="004B740C">
        <w:rPr>
          <w:rFonts w:ascii="Times New Roman" w:hAnsi="Times New Roman" w:cs="Times New Roman"/>
        </w:rPr>
        <w:t xml:space="preserve"> (Закон введенный в Китае в провинции Шэньчжень) [Электронный ресурс] – Режим доступа: </w:t>
      </w:r>
      <w:hyperlink r:id="rId1" w:history="1">
        <w:r w:rsidRPr="004B740C">
          <w:rPr>
            <w:rStyle w:val="ab"/>
            <w:rFonts w:ascii="Times New Roman" w:hAnsi="Times New Roman" w:cs="Times New Roman"/>
          </w:rPr>
          <w:t>https://www.reuters.com/technology/shenzhen-accelerates-chinas-driverless-car-dreams-2022-08-01/</w:t>
        </w:r>
      </w:hyperlink>
      <w:r w:rsidRPr="004B740C">
        <w:rPr>
          <w:rFonts w:ascii="Times New Roman" w:hAnsi="Times New Roman" w:cs="Times New Roman"/>
        </w:rPr>
        <w:t xml:space="preserve">  (Дата обращения 06.09.2022)</w:t>
      </w:r>
    </w:p>
  </w:footnote>
  <w:footnote w:id="2">
    <w:p w14:paraId="43AC7321" w14:textId="72329E2B" w:rsidR="003440B8" w:rsidRPr="004B740C" w:rsidRDefault="003440B8" w:rsidP="00945C03">
      <w:pPr>
        <w:pStyle w:val="a8"/>
        <w:jc w:val="both"/>
        <w:rPr>
          <w:rFonts w:ascii="Times New Roman" w:hAnsi="Times New Roman" w:cs="Times New Roman"/>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Government to review driving laws in preparations for self-driving vehicles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2" w:history="1">
        <w:r w:rsidRPr="004B740C">
          <w:rPr>
            <w:rFonts w:ascii="Times New Roman" w:hAnsi="Times New Roman" w:cs="Times New Roman"/>
            <w:color w:val="0000FF"/>
            <w:u w:val="single"/>
            <w:lang w:val="en-US"/>
          </w:rPr>
          <w:t>Government to review driving laws in preparation for self-driving vehicles - GOV.UK (www.gov.uk)</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19.10.2022)</w:t>
      </w:r>
    </w:p>
  </w:footnote>
  <w:footnote w:id="3">
    <w:p w14:paraId="25F0DB6B" w14:textId="2E75ED04" w:rsidR="003440B8" w:rsidRPr="00885B32" w:rsidRDefault="003440B8">
      <w:pPr>
        <w:pStyle w:val="a8"/>
        <w:rPr>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Shenzhen accelerates China‘s driverless car dream (</w:t>
      </w:r>
      <w:r w:rsidRPr="004B740C">
        <w:rPr>
          <w:rFonts w:ascii="Times New Roman" w:hAnsi="Times New Roman" w:cs="Times New Roman"/>
        </w:rPr>
        <w:t>Закон</w:t>
      </w:r>
      <w:r w:rsidRPr="004B740C">
        <w:rPr>
          <w:rFonts w:ascii="Times New Roman" w:hAnsi="Times New Roman" w:cs="Times New Roman"/>
          <w:lang w:val="en-US"/>
        </w:rPr>
        <w:t xml:space="preserve"> </w:t>
      </w:r>
      <w:r w:rsidRPr="004B740C">
        <w:rPr>
          <w:rFonts w:ascii="Times New Roman" w:hAnsi="Times New Roman" w:cs="Times New Roman"/>
        </w:rPr>
        <w:t>введенный</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Китае</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провинции</w:t>
      </w:r>
      <w:r w:rsidRPr="004B740C">
        <w:rPr>
          <w:rFonts w:ascii="Times New Roman" w:hAnsi="Times New Roman" w:cs="Times New Roman"/>
          <w:lang w:val="en-US"/>
        </w:rPr>
        <w:t xml:space="preserve"> </w:t>
      </w:r>
      <w:r w:rsidRPr="004B740C">
        <w:rPr>
          <w:rFonts w:ascii="Times New Roman" w:hAnsi="Times New Roman" w:cs="Times New Roman"/>
        </w:rPr>
        <w:t>Шэньчжень</w:t>
      </w:r>
      <w:r w:rsidRPr="004B740C">
        <w:rPr>
          <w:rFonts w:ascii="Times New Roman" w:hAnsi="Times New Roman" w:cs="Times New Roman"/>
          <w:lang w:val="en-US"/>
        </w:rPr>
        <w:t>)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3" w:history="1">
        <w:r w:rsidRPr="004B740C">
          <w:rPr>
            <w:rStyle w:val="ab"/>
            <w:rFonts w:ascii="Times New Roman" w:hAnsi="Times New Roman" w:cs="Times New Roman"/>
            <w:lang w:val="en-US"/>
          </w:rPr>
          <w:t>https://www.reuters.com/technology/shenzhen-accelerates-chinas-driverless-car-dreams-2022-08-01/</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06.09.2022)</w:t>
      </w:r>
    </w:p>
  </w:footnote>
  <w:footnote w:id="4">
    <w:p w14:paraId="47E575BA" w14:textId="131EE8D1" w:rsidR="003440B8" w:rsidRPr="004B740C" w:rsidRDefault="003440B8">
      <w:pPr>
        <w:pStyle w:val="a8"/>
        <w:rPr>
          <w:rFonts w:ascii="Times New Roman" w:hAnsi="Times New Roman" w:cs="Times New Roman"/>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Shenzhen accelerates China‘s driverless car dream (</w:t>
      </w:r>
      <w:r w:rsidRPr="004B740C">
        <w:rPr>
          <w:rFonts w:ascii="Times New Roman" w:hAnsi="Times New Roman" w:cs="Times New Roman"/>
        </w:rPr>
        <w:t>Закон</w:t>
      </w:r>
      <w:r w:rsidRPr="004B740C">
        <w:rPr>
          <w:rFonts w:ascii="Times New Roman" w:hAnsi="Times New Roman" w:cs="Times New Roman"/>
          <w:lang w:val="en-US"/>
        </w:rPr>
        <w:t xml:space="preserve"> </w:t>
      </w:r>
      <w:r w:rsidRPr="004B740C">
        <w:rPr>
          <w:rFonts w:ascii="Times New Roman" w:hAnsi="Times New Roman" w:cs="Times New Roman"/>
        </w:rPr>
        <w:t>введенный</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Китае</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провинции</w:t>
      </w:r>
      <w:r w:rsidRPr="004B740C">
        <w:rPr>
          <w:rFonts w:ascii="Times New Roman" w:hAnsi="Times New Roman" w:cs="Times New Roman"/>
          <w:lang w:val="en-US"/>
        </w:rPr>
        <w:t xml:space="preserve"> </w:t>
      </w:r>
      <w:r w:rsidRPr="004B740C">
        <w:rPr>
          <w:rFonts w:ascii="Times New Roman" w:hAnsi="Times New Roman" w:cs="Times New Roman"/>
        </w:rPr>
        <w:t>Шэньчжень</w:t>
      </w:r>
      <w:r w:rsidRPr="004B740C">
        <w:rPr>
          <w:rFonts w:ascii="Times New Roman" w:hAnsi="Times New Roman" w:cs="Times New Roman"/>
          <w:lang w:val="en-US"/>
        </w:rPr>
        <w:t>)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4" w:history="1">
        <w:r w:rsidRPr="004B740C">
          <w:rPr>
            <w:rStyle w:val="ab"/>
            <w:rFonts w:ascii="Times New Roman" w:hAnsi="Times New Roman" w:cs="Times New Roman"/>
            <w:lang w:val="en-US"/>
          </w:rPr>
          <w:t>https://www.reuters.com/technology/shenzhen-accelerates-chinas-driverless-car-dreams-2022-08-01/</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06.09.2022)</w:t>
      </w:r>
    </w:p>
  </w:footnote>
  <w:footnote w:id="5">
    <w:p w14:paraId="3D4CD813" w14:textId="2535AC22" w:rsidR="003440B8" w:rsidRPr="004B740C" w:rsidRDefault="003440B8" w:rsidP="004B740C">
      <w:pPr>
        <w:pStyle w:val="a8"/>
        <w:jc w:val="both"/>
        <w:rPr>
          <w:rFonts w:ascii="Times New Roman" w:hAnsi="Times New Roman" w:cs="Times New Roman"/>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Government to review driving laws in preparations for self-driving vehicles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5" w:history="1">
        <w:r w:rsidRPr="004B740C">
          <w:rPr>
            <w:rFonts w:ascii="Times New Roman" w:hAnsi="Times New Roman" w:cs="Times New Roman"/>
            <w:color w:val="0000FF"/>
            <w:u w:val="single"/>
            <w:lang w:val="en-US"/>
          </w:rPr>
          <w:t>Government to review driving laws in preparation for self-driving vehicles - GOV.UK (www.gov.uk)</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19.10.2022)</w:t>
      </w:r>
    </w:p>
  </w:footnote>
  <w:footnote w:id="6">
    <w:p w14:paraId="7377AB24" w14:textId="09DF53BD" w:rsidR="003440B8" w:rsidRPr="004B740C" w:rsidRDefault="003440B8">
      <w:pPr>
        <w:pStyle w:val="a8"/>
        <w:rPr>
          <w:rFonts w:ascii="Times New Roman" w:hAnsi="Times New Roman" w:cs="Times New Roman"/>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Shenzhen accelerates China‘s driverless car dream (</w:t>
      </w:r>
      <w:r w:rsidRPr="004B740C">
        <w:rPr>
          <w:rFonts w:ascii="Times New Roman" w:hAnsi="Times New Roman" w:cs="Times New Roman"/>
        </w:rPr>
        <w:t>Закон</w:t>
      </w:r>
      <w:r w:rsidRPr="004B740C">
        <w:rPr>
          <w:rFonts w:ascii="Times New Roman" w:hAnsi="Times New Roman" w:cs="Times New Roman"/>
          <w:lang w:val="en-US"/>
        </w:rPr>
        <w:t xml:space="preserve"> </w:t>
      </w:r>
      <w:r w:rsidRPr="004B740C">
        <w:rPr>
          <w:rFonts w:ascii="Times New Roman" w:hAnsi="Times New Roman" w:cs="Times New Roman"/>
        </w:rPr>
        <w:t>введенный</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Китае</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провинции</w:t>
      </w:r>
      <w:r w:rsidRPr="004B740C">
        <w:rPr>
          <w:rFonts w:ascii="Times New Roman" w:hAnsi="Times New Roman" w:cs="Times New Roman"/>
          <w:lang w:val="en-US"/>
        </w:rPr>
        <w:t xml:space="preserve"> </w:t>
      </w:r>
      <w:r w:rsidRPr="004B740C">
        <w:rPr>
          <w:rFonts w:ascii="Times New Roman" w:hAnsi="Times New Roman" w:cs="Times New Roman"/>
        </w:rPr>
        <w:t>Шэньчжень</w:t>
      </w:r>
      <w:r w:rsidRPr="004B740C">
        <w:rPr>
          <w:rFonts w:ascii="Times New Roman" w:hAnsi="Times New Roman" w:cs="Times New Roman"/>
          <w:lang w:val="en-US"/>
        </w:rPr>
        <w:t>)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6" w:history="1">
        <w:r w:rsidRPr="004B740C">
          <w:rPr>
            <w:rStyle w:val="ab"/>
            <w:rFonts w:ascii="Times New Roman" w:hAnsi="Times New Roman" w:cs="Times New Roman"/>
            <w:lang w:val="en-US"/>
          </w:rPr>
          <w:t>https://www.reuters.com/technology/shenzhen-accelerates-chinas-driverless-car-dreams-2022-08-01/</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06.09.2022)</w:t>
      </w:r>
    </w:p>
  </w:footnote>
  <w:footnote w:id="7">
    <w:p w14:paraId="0B313FA0" w14:textId="3D98098B" w:rsidR="003440B8" w:rsidRPr="00945C03" w:rsidRDefault="003440B8" w:rsidP="00945C03">
      <w:pPr>
        <w:pStyle w:val="a8"/>
        <w:jc w:val="both"/>
        <w:rPr>
          <w:rFonts w:ascii="Times New Roman" w:hAnsi="Times New Roman" w:cs="Times New Roman"/>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Government to review driving laws in preparations for self-driving vehicles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7" w:history="1">
        <w:r w:rsidRPr="004B740C">
          <w:rPr>
            <w:rFonts w:ascii="Times New Roman" w:hAnsi="Times New Roman" w:cs="Times New Roman"/>
            <w:color w:val="0000FF"/>
            <w:u w:val="single"/>
            <w:lang w:val="en-US"/>
          </w:rPr>
          <w:t>Government to review driving laws in preparation for self-driving vehicles - GOV.UK (www.gov.uk)</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19.10.2022)</w:t>
      </w:r>
    </w:p>
  </w:footnote>
  <w:footnote w:id="8">
    <w:p w14:paraId="1B93BF60" w14:textId="140F388C" w:rsidR="003440B8" w:rsidRPr="004B740C" w:rsidRDefault="003440B8">
      <w:pPr>
        <w:pStyle w:val="a8"/>
        <w:rPr>
          <w:rFonts w:ascii="Times New Roman" w:hAnsi="Times New Roman" w:cs="Times New Roman"/>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Shenzhen accelerates China‘s driverless car dream (</w:t>
      </w:r>
      <w:r w:rsidRPr="004B740C">
        <w:rPr>
          <w:rFonts w:ascii="Times New Roman" w:hAnsi="Times New Roman" w:cs="Times New Roman"/>
        </w:rPr>
        <w:t>Закон</w:t>
      </w:r>
      <w:r w:rsidRPr="004B740C">
        <w:rPr>
          <w:rFonts w:ascii="Times New Roman" w:hAnsi="Times New Roman" w:cs="Times New Roman"/>
          <w:lang w:val="en-US"/>
        </w:rPr>
        <w:t xml:space="preserve"> </w:t>
      </w:r>
      <w:r w:rsidRPr="004B740C">
        <w:rPr>
          <w:rFonts w:ascii="Times New Roman" w:hAnsi="Times New Roman" w:cs="Times New Roman"/>
        </w:rPr>
        <w:t>введенный</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Китае</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провинции</w:t>
      </w:r>
      <w:r w:rsidRPr="004B740C">
        <w:rPr>
          <w:rFonts w:ascii="Times New Roman" w:hAnsi="Times New Roman" w:cs="Times New Roman"/>
          <w:lang w:val="en-US"/>
        </w:rPr>
        <w:t xml:space="preserve"> </w:t>
      </w:r>
      <w:r w:rsidRPr="004B740C">
        <w:rPr>
          <w:rFonts w:ascii="Times New Roman" w:hAnsi="Times New Roman" w:cs="Times New Roman"/>
        </w:rPr>
        <w:t>Шэньчжень</w:t>
      </w:r>
      <w:r w:rsidRPr="004B740C">
        <w:rPr>
          <w:rFonts w:ascii="Times New Roman" w:hAnsi="Times New Roman" w:cs="Times New Roman"/>
          <w:lang w:val="en-US"/>
        </w:rPr>
        <w:t>)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8" w:history="1">
        <w:r w:rsidRPr="004B740C">
          <w:rPr>
            <w:rStyle w:val="ab"/>
            <w:rFonts w:ascii="Times New Roman" w:hAnsi="Times New Roman" w:cs="Times New Roman"/>
            <w:lang w:val="en-US"/>
          </w:rPr>
          <w:t>https://www.reuters.com/technology/shenzhen-accelerates-chinas-driverless-car-dreams-2022-08-01/</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06.09.2022)</w:t>
      </w:r>
    </w:p>
  </w:footnote>
  <w:footnote w:id="9">
    <w:p w14:paraId="3A274668" w14:textId="75F85DF1" w:rsidR="003440B8" w:rsidRPr="00885B32" w:rsidRDefault="003440B8">
      <w:pPr>
        <w:pStyle w:val="a8"/>
        <w:rPr>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Shenzhen accelerates China‘s driverless car dream (</w:t>
      </w:r>
      <w:r w:rsidRPr="004B740C">
        <w:rPr>
          <w:rFonts w:ascii="Times New Roman" w:hAnsi="Times New Roman" w:cs="Times New Roman"/>
        </w:rPr>
        <w:t>Закон</w:t>
      </w:r>
      <w:r w:rsidRPr="004B740C">
        <w:rPr>
          <w:rFonts w:ascii="Times New Roman" w:hAnsi="Times New Roman" w:cs="Times New Roman"/>
          <w:lang w:val="en-US"/>
        </w:rPr>
        <w:t xml:space="preserve"> </w:t>
      </w:r>
      <w:r w:rsidRPr="004B740C">
        <w:rPr>
          <w:rFonts w:ascii="Times New Roman" w:hAnsi="Times New Roman" w:cs="Times New Roman"/>
        </w:rPr>
        <w:t>введенный</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Китае</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провинции</w:t>
      </w:r>
      <w:r w:rsidRPr="004B740C">
        <w:rPr>
          <w:rFonts w:ascii="Times New Roman" w:hAnsi="Times New Roman" w:cs="Times New Roman"/>
          <w:lang w:val="en-US"/>
        </w:rPr>
        <w:t xml:space="preserve"> </w:t>
      </w:r>
      <w:r w:rsidRPr="004B740C">
        <w:rPr>
          <w:rFonts w:ascii="Times New Roman" w:hAnsi="Times New Roman" w:cs="Times New Roman"/>
        </w:rPr>
        <w:t>Шэньчжень</w:t>
      </w:r>
      <w:r w:rsidRPr="004B740C">
        <w:rPr>
          <w:rFonts w:ascii="Times New Roman" w:hAnsi="Times New Roman" w:cs="Times New Roman"/>
          <w:lang w:val="en-US"/>
        </w:rPr>
        <w:t>)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9" w:history="1">
        <w:r w:rsidRPr="004B740C">
          <w:rPr>
            <w:rStyle w:val="ab"/>
            <w:rFonts w:ascii="Times New Roman" w:hAnsi="Times New Roman" w:cs="Times New Roman"/>
            <w:lang w:val="en-US"/>
          </w:rPr>
          <w:t>https://www.reuters.com/technology/shenzhen-accelerates-chinas-driverless-car-dreams-2022-08-01/</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06.09.2022)</w:t>
      </w:r>
    </w:p>
  </w:footnote>
  <w:footnote w:id="10">
    <w:p w14:paraId="6BADDF68" w14:textId="5B13DA2F" w:rsidR="003440B8" w:rsidRPr="004B740C" w:rsidRDefault="003440B8">
      <w:pPr>
        <w:pStyle w:val="a8"/>
        <w:rPr>
          <w:rFonts w:ascii="Times New Roman" w:hAnsi="Times New Roman" w:cs="Times New Roman"/>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Shenzhen accelerates China‘s driverless car dream (</w:t>
      </w:r>
      <w:r w:rsidRPr="004B740C">
        <w:rPr>
          <w:rFonts w:ascii="Times New Roman" w:hAnsi="Times New Roman" w:cs="Times New Roman"/>
        </w:rPr>
        <w:t>Закон</w:t>
      </w:r>
      <w:r w:rsidRPr="004B740C">
        <w:rPr>
          <w:rFonts w:ascii="Times New Roman" w:hAnsi="Times New Roman" w:cs="Times New Roman"/>
          <w:lang w:val="en-US"/>
        </w:rPr>
        <w:t xml:space="preserve"> </w:t>
      </w:r>
      <w:r w:rsidRPr="004B740C">
        <w:rPr>
          <w:rFonts w:ascii="Times New Roman" w:hAnsi="Times New Roman" w:cs="Times New Roman"/>
        </w:rPr>
        <w:t>введенный</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Китае</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провинции</w:t>
      </w:r>
      <w:r w:rsidRPr="004B740C">
        <w:rPr>
          <w:rFonts w:ascii="Times New Roman" w:hAnsi="Times New Roman" w:cs="Times New Roman"/>
          <w:lang w:val="en-US"/>
        </w:rPr>
        <w:t xml:space="preserve"> </w:t>
      </w:r>
      <w:r w:rsidRPr="004B740C">
        <w:rPr>
          <w:rFonts w:ascii="Times New Roman" w:hAnsi="Times New Roman" w:cs="Times New Roman"/>
        </w:rPr>
        <w:t>Шэньчжень</w:t>
      </w:r>
      <w:r w:rsidRPr="004B740C">
        <w:rPr>
          <w:rFonts w:ascii="Times New Roman" w:hAnsi="Times New Roman" w:cs="Times New Roman"/>
          <w:lang w:val="en-US"/>
        </w:rPr>
        <w:t>)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10" w:history="1">
        <w:r w:rsidRPr="004B740C">
          <w:rPr>
            <w:rStyle w:val="ab"/>
            <w:rFonts w:ascii="Times New Roman" w:hAnsi="Times New Roman" w:cs="Times New Roman"/>
            <w:lang w:val="en-US"/>
          </w:rPr>
          <w:t>https://www.reuters.com/technology/shenzhen-accelerates-chinas-driverless-car-dreams-2022-08-01/</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06.09.2022)</w:t>
      </w:r>
    </w:p>
  </w:footnote>
  <w:footnote w:id="11">
    <w:p w14:paraId="46ACCD3E" w14:textId="376DC357" w:rsidR="003440B8" w:rsidRPr="004B740C" w:rsidRDefault="003440B8" w:rsidP="00945C03">
      <w:pPr>
        <w:pStyle w:val="a8"/>
        <w:jc w:val="both"/>
        <w:rPr>
          <w:rFonts w:ascii="Times New Roman" w:hAnsi="Times New Roman" w:cs="Times New Roman"/>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Government to review driving laws in preparations for self-driving vehicles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11" w:history="1">
        <w:r w:rsidRPr="004B740C">
          <w:rPr>
            <w:rFonts w:ascii="Times New Roman" w:hAnsi="Times New Roman" w:cs="Times New Roman"/>
            <w:color w:val="0000FF"/>
            <w:u w:val="single"/>
            <w:lang w:val="en-US"/>
          </w:rPr>
          <w:t>Government to review driving laws in preparation for self-driving vehicles - GOV.UK (www.gov.uk)</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19.10.2022)</w:t>
      </w:r>
    </w:p>
  </w:footnote>
  <w:footnote w:id="12">
    <w:p w14:paraId="361A5D0F" w14:textId="1391AE15" w:rsidR="003440B8" w:rsidRPr="00885B32" w:rsidRDefault="003440B8">
      <w:pPr>
        <w:pStyle w:val="a8"/>
        <w:rPr>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Shenzhen accelerates China‘s driverless car dream (</w:t>
      </w:r>
      <w:r w:rsidRPr="004B740C">
        <w:rPr>
          <w:rFonts w:ascii="Times New Roman" w:hAnsi="Times New Roman" w:cs="Times New Roman"/>
        </w:rPr>
        <w:t>Закон</w:t>
      </w:r>
      <w:r w:rsidRPr="004B740C">
        <w:rPr>
          <w:rFonts w:ascii="Times New Roman" w:hAnsi="Times New Roman" w:cs="Times New Roman"/>
          <w:lang w:val="en-US"/>
        </w:rPr>
        <w:t xml:space="preserve"> </w:t>
      </w:r>
      <w:r w:rsidRPr="004B740C">
        <w:rPr>
          <w:rFonts w:ascii="Times New Roman" w:hAnsi="Times New Roman" w:cs="Times New Roman"/>
        </w:rPr>
        <w:t>введенный</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Китае</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провинции</w:t>
      </w:r>
      <w:r w:rsidRPr="004B740C">
        <w:rPr>
          <w:rFonts w:ascii="Times New Roman" w:hAnsi="Times New Roman" w:cs="Times New Roman"/>
          <w:lang w:val="en-US"/>
        </w:rPr>
        <w:t xml:space="preserve"> </w:t>
      </w:r>
      <w:r w:rsidRPr="004B740C">
        <w:rPr>
          <w:rFonts w:ascii="Times New Roman" w:hAnsi="Times New Roman" w:cs="Times New Roman"/>
        </w:rPr>
        <w:t>Шэньчжень</w:t>
      </w:r>
      <w:r w:rsidRPr="004B740C">
        <w:rPr>
          <w:rFonts w:ascii="Times New Roman" w:hAnsi="Times New Roman" w:cs="Times New Roman"/>
          <w:lang w:val="en-US"/>
        </w:rPr>
        <w:t>)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12" w:history="1">
        <w:r w:rsidRPr="004B740C">
          <w:rPr>
            <w:rStyle w:val="ab"/>
            <w:rFonts w:ascii="Times New Roman" w:hAnsi="Times New Roman" w:cs="Times New Roman"/>
            <w:lang w:val="en-US"/>
          </w:rPr>
          <w:t>https://www.reuters.com/technology/shenzhen-accelerates-chinas-driverless-car-dreams-2022-08-01/</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06.09.2022)</w:t>
      </w:r>
    </w:p>
  </w:footnote>
  <w:footnote w:id="13">
    <w:p w14:paraId="47CF5769" w14:textId="77777777" w:rsidR="003440B8" w:rsidRPr="004B740C" w:rsidRDefault="003440B8" w:rsidP="00E46346">
      <w:pPr>
        <w:pStyle w:val="a8"/>
        <w:jc w:val="both"/>
        <w:rPr>
          <w:rFonts w:ascii="Times New Roman" w:hAnsi="Times New Roman" w:cs="Times New Roman"/>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Shenzhen accelerates China‘s driverless car dream (</w:t>
      </w:r>
      <w:r w:rsidRPr="004B740C">
        <w:rPr>
          <w:rFonts w:ascii="Times New Roman" w:hAnsi="Times New Roman" w:cs="Times New Roman"/>
        </w:rPr>
        <w:t>Закон</w:t>
      </w:r>
      <w:r w:rsidRPr="004B740C">
        <w:rPr>
          <w:rFonts w:ascii="Times New Roman" w:hAnsi="Times New Roman" w:cs="Times New Roman"/>
          <w:lang w:val="en-US"/>
        </w:rPr>
        <w:t xml:space="preserve"> </w:t>
      </w:r>
      <w:r w:rsidRPr="004B740C">
        <w:rPr>
          <w:rFonts w:ascii="Times New Roman" w:hAnsi="Times New Roman" w:cs="Times New Roman"/>
        </w:rPr>
        <w:t>введенный</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Китае</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провинции</w:t>
      </w:r>
      <w:r w:rsidRPr="004B740C">
        <w:rPr>
          <w:rFonts w:ascii="Times New Roman" w:hAnsi="Times New Roman" w:cs="Times New Roman"/>
          <w:lang w:val="en-US"/>
        </w:rPr>
        <w:t xml:space="preserve"> </w:t>
      </w:r>
      <w:r w:rsidRPr="004B740C">
        <w:rPr>
          <w:rFonts w:ascii="Times New Roman" w:hAnsi="Times New Roman" w:cs="Times New Roman"/>
        </w:rPr>
        <w:t>Шэньчжень</w:t>
      </w:r>
      <w:r w:rsidRPr="004B740C">
        <w:rPr>
          <w:rFonts w:ascii="Times New Roman" w:hAnsi="Times New Roman" w:cs="Times New Roman"/>
          <w:lang w:val="en-US"/>
        </w:rPr>
        <w:t>)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13" w:history="1">
        <w:r w:rsidRPr="004B740C">
          <w:rPr>
            <w:rStyle w:val="ab"/>
            <w:rFonts w:ascii="Times New Roman" w:hAnsi="Times New Roman" w:cs="Times New Roman"/>
            <w:lang w:val="en-US"/>
          </w:rPr>
          <w:t>https://www.reuters.com/technology/shenzhen-accelerates-chinas-driverless-car-dreams-2022-08-01/</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06.09.2022)</w:t>
      </w:r>
    </w:p>
  </w:footnote>
  <w:footnote w:id="14">
    <w:p w14:paraId="78593CD2" w14:textId="77777777" w:rsidR="003440B8" w:rsidRPr="0053022B" w:rsidRDefault="003440B8" w:rsidP="0053022B">
      <w:pPr>
        <w:pStyle w:val="a8"/>
        <w:jc w:val="both"/>
        <w:rPr>
          <w:rFonts w:ascii="Times New Roman" w:hAnsi="Times New Roman" w:cs="Times New Roman"/>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Government to review driving laws in preparations for self-driving vehicles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14" w:history="1">
        <w:r w:rsidRPr="004B740C">
          <w:rPr>
            <w:rFonts w:ascii="Times New Roman" w:hAnsi="Times New Roman" w:cs="Times New Roman"/>
            <w:color w:val="0000FF"/>
            <w:u w:val="single"/>
            <w:lang w:val="en-US"/>
          </w:rPr>
          <w:t>Government to review driving laws in preparation for self-driving vehicles - GOV.UK (www.gov.uk)</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19.10.2022)</w:t>
      </w:r>
    </w:p>
  </w:footnote>
  <w:footnote w:id="15">
    <w:p w14:paraId="0927D63B" w14:textId="58F6AF41" w:rsidR="003440B8" w:rsidRPr="004B740C" w:rsidRDefault="003440B8">
      <w:pPr>
        <w:pStyle w:val="a8"/>
        <w:rPr>
          <w:rFonts w:ascii="Times New Roman" w:hAnsi="Times New Roman" w:cs="Times New Roman"/>
          <w:lang w:val="en-US"/>
        </w:rPr>
      </w:pPr>
      <w:r w:rsidRPr="004B740C">
        <w:rPr>
          <w:rStyle w:val="aa"/>
          <w:rFonts w:ascii="Times New Roman" w:hAnsi="Times New Roman" w:cs="Times New Roman"/>
        </w:rPr>
        <w:footnoteRef/>
      </w:r>
      <w:r w:rsidRPr="004B740C">
        <w:rPr>
          <w:rFonts w:ascii="Times New Roman" w:hAnsi="Times New Roman" w:cs="Times New Roman"/>
          <w:lang w:val="en-US"/>
        </w:rPr>
        <w:t xml:space="preserve"> </w:t>
      </w:r>
      <w:r w:rsidRPr="004B740C">
        <w:rPr>
          <w:rFonts w:ascii="Times New Roman" w:hAnsi="Times New Roman" w:cs="Times New Roman"/>
        </w:rPr>
        <w:t>Прототип</w:t>
      </w:r>
      <w:r w:rsidRPr="004B740C">
        <w:rPr>
          <w:rFonts w:ascii="Times New Roman" w:hAnsi="Times New Roman" w:cs="Times New Roman"/>
          <w:lang w:val="en-US"/>
        </w:rPr>
        <w:t>: Shenzhen accelerates China‘s driverless car dream (</w:t>
      </w:r>
      <w:r w:rsidRPr="004B740C">
        <w:rPr>
          <w:rFonts w:ascii="Times New Roman" w:hAnsi="Times New Roman" w:cs="Times New Roman"/>
        </w:rPr>
        <w:t>Закон</w:t>
      </w:r>
      <w:r w:rsidRPr="004B740C">
        <w:rPr>
          <w:rFonts w:ascii="Times New Roman" w:hAnsi="Times New Roman" w:cs="Times New Roman"/>
          <w:lang w:val="en-US"/>
        </w:rPr>
        <w:t xml:space="preserve"> </w:t>
      </w:r>
      <w:r w:rsidRPr="004B740C">
        <w:rPr>
          <w:rFonts w:ascii="Times New Roman" w:hAnsi="Times New Roman" w:cs="Times New Roman"/>
        </w:rPr>
        <w:t>введенный</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Китае</w:t>
      </w:r>
      <w:r w:rsidRPr="004B740C">
        <w:rPr>
          <w:rFonts w:ascii="Times New Roman" w:hAnsi="Times New Roman" w:cs="Times New Roman"/>
          <w:lang w:val="en-US"/>
        </w:rPr>
        <w:t xml:space="preserve"> </w:t>
      </w:r>
      <w:r w:rsidRPr="004B740C">
        <w:rPr>
          <w:rFonts w:ascii="Times New Roman" w:hAnsi="Times New Roman" w:cs="Times New Roman"/>
        </w:rPr>
        <w:t>в</w:t>
      </w:r>
      <w:r w:rsidRPr="004B740C">
        <w:rPr>
          <w:rFonts w:ascii="Times New Roman" w:hAnsi="Times New Roman" w:cs="Times New Roman"/>
          <w:lang w:val="en-US"/>
        </w:rPr>
        <w:t xml:space="preserve"> </w:t>
      </w:r>
      <w:r w:rsidRPr="004B740C">
        <w:rPr>
          <w:rFonts w:ascii="Times New Roman" w:hAnsi="Times New Roman" w:cs="Times New Roman"/>
        </w:rPr>
        <w:t>провинции</w:t>
      </w:r>
      <w:r w:rsidRPr="004B740C">
        <w:rPr>
          <w:rFonts w:ascii="Times New Roman" w:hAnsi="Times New Roman" w:cs="Times New Roman"/>
          <w:lang w:val="en-US"/>
        </w:rPr>
        <w:t xml:space="preserve"> </w:t>
      </w:r>
      <w:r w:rsidRPr="004B740C">
        <w:rPr>
          <w:rFonts w:ascii="Times New Roman" w:hAnsi="Times New Roman" w:cs="Times New Roman"/>
        </w:rPr>
        <w:t>Шэньчжень</w:t>
      </w:r>
      <w:r w:rsidRPr="004B740C">
        <w:rPr>
          <w:rFonts w:ascii="Times New Roman" w:hAnsi="Times New Roman" w:cs="Times New Roman"/>
          <w:lang w:val="en-US"/>
        </w:rPr>
        <w:t>) [</w:t>
      </w:r>
      <w:r w:rsidRPr="004B740C">
        <w:rPr>
          <w:rFonts w:ascii="Times New Roman" w:hAnsi="Times New Roman" w:cs="Times New Roman"/>
        </w:rPr>
        <w:t>Электронный</w:t>
      </w:r>
      <w:r w:rsidRPr="004B740C">
        <w:rPr>
          <w:rFonts w:ascii="Times New Roman" w:hAnsi="Times New Roman" w:cs="Times New Roman"/>
          <w:lang w:val="en-US"/>
        </w:rPr>
        <w:t xml:space="preserve"> </w:t>
      </w:r>
      <w:r w:rsidRPr="004B740C">
        <w:rPr>
          <w:rFonts w:ascii="Times New Roman" w:hAnsi="Times New Roman" w:cs="Times New Roman"/>
        </w:rPr>
        <w:t>ресурс</w:t>
      </w:r>
      <w:r w:rsidRPr="004B740C">
        <w:rPr>
          <w:rFonts w:ascii="Times New Roman" w:hAnsi="Times New Roman" w:cs="Times New Roman"/>
          <w:lang w:val="en-US"/>
        </w:rPr>
        <w:t xml:space="preserve">] – </w:t>
      </w:r>
      <w:r w:rsidRPr="004B740C">
        <w:rPr>
          <w:rFonts w:ascii="Times New Roman" w:hAnsi="Times New Roman" w:cs="Times New Roman"/>
        </w:rPr>
        <w:t>Режим</w:t>
      </w:r>
      <w:r w:rsidRPr="004B740C">
        <w:rPr>
          <w:rFonts w:ascii="Times New Roman" w:hAnsi="Times New Roman" w:cs="Times New Roman"/>
          <w:lang w:val="en-US"/>
        </w:rPr>
        <w:t xml:space="preserve"> </w:t>
      </w:r>
      <w:r w:rsidRPr="004B740C">
        <w:rPr>
          <w:rFonts w:ascii="Times New Roman" w:hAnsi="Times New Roman" w:cs="Times New Roman"/>
        </w:rPr>
        <w:t>доступа</w:t>
      </w:r>
      <w:r w:rsidRPr="004B740C">
        <w:rPr>
          <w:rFonts w:ascii="Times New Roman" w:hAnsi="Times New Roman" w:cs="Times New Roman"/>
          <w:lang w:val="en-US"/>
        </w:rPr>
        <w:t xml:space="preserve">: </w:t>
      </w:r>
      <w:hyperlink r:id="rId15" w:history="1">
        <w:r w:rsidRPr="004B740C">
          <w:rPr>
            <w:rStyle w:val="ab"/>
            <w:rFonts w:ascii="Times New Roman" w:hAnsi="Times New Roman" w:cs="Times New Roman"/>
            <w:lang w:val="en-US"/>
          </w:rPr>
          <w:t>https://www.reuters.com/technology/shenzhen-accelerates-chinas-driverless-car-dreams-2022-08-01/</w:t>
        </w:r>
      </w:hyperlink>
      <w:r w:rsidRPr="004B740C">
        <w:rPr>
          <w:rFonts w:ascii="Times New Roman" w:hAnsi="Times New Roman" w:cs="Times New Roman"/>
          <w:lang w:val="en-US"/>
        </w:rPr>
        <w:t xml:space="preserve">  (</w:t>
      </w:r>
      <w:r w:rsidRPr="004B740C">
        <w:rPr>
          <w:rFonts w:ascii="Times New Roman" w:hAnsi="Times New Roman" w:cs="Times New Roman"/>
        </w:rPr>
        <w:t>Дата</w:t>
      </w:r>
      <w:r w:rsidRPr="004B740C">
        <w:rPr>
          <w:rFonts w:ascii="Times New Roman" w:hAnsi="Times New Roman" w:cs="Times New Roman"/>
          <w:lang w:val="en-US"/>
        </w:rPr>
        <w:t xml:space="preserve"> </w:t>
      </w:r>
      <w:r w:rsidRPr="004B740C">
        <w:rPr>
          <w:rFonts w:ascii="Times New Roman" w:hAnsi="Times New Roman" w:cs="Times New Roman"/>
        </w:rPr>
        <w:t>обращения</w:t>
      </w:r>
      <w:r w:rsidRPr="004B740C">
        <w:rPr>
          <w:rFonts w:ascii="Times New Roman" w:hAnsi="Times New Roman" w:cs="Times New Roman"/>
          <w:lang w:val="en-US"/>
        </w:rPr>
        <w:t xml:space="preserve"> 06.09.2022)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420"/>
    <w:multiLevelType w:val="hybridMultilevel"/>
    <w:tmpl w:val="C338A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C77F8"/>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57F63"/>
    <w:multiLevelType w:val="hybridMultilevel"/>
    <w:tmpl w:val="8E168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F7D23"/>
    <w:multiLevelType w:val="hybridMultilevel"/>
    <w:tmpl w:val="AEC8B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8634E"/>
    <w:multiLevelType w:val="multilevel"/>
    <w:tmpl w:val="CBEA7F3C"/>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15:restartNumberingAfterBreak="0">
    <w:nsid w:val="08445C3A"/>
    <w:multiLevelType w:val="multilevel"/>
    <w:tmpl w:val="0CC89DEC"/>
    <w:lvl w:ilvl="0">
      <w:start w:val="1"/>
      <w:numFmt w:val="decimal"/>
      <w:lvlText w:val="%1."/>
      <w:lvlJc w:val="left"/>
      <w:pPr>
        <w:ind w:left="375" w:hanging="375"/>
      </w:pPr>
      <w:rPr>
        <w:rFonts w:ascii="Times New Roman" w:eastAsiaTheme="minorHAnsi" w:hAnsi="Times New Roman" w:cs="Times New Roman"/>
      </w:rPr>
    </w:lvl>
    <w:lvl w:ilvl="1">
      <w:start w:val="1"/>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CD654B"/>
    <w:multiLevelType w:val="multilevel"/>
    <w:tmpl w:val="55AAE30E"/>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DEA7E6B"/>
    <w:multiLevelType w:val="hybridMultilevel"/>
    <w:tmpl w:val="7C34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EC32E1"/>
    <w:multiLevelType w:val="multilevel"/>
    <w:tmpl w:val="31365B64"/>
    <w:lvl w:ilvl="0">
      <w:start w:val="1"/>
      <w:numFmt w:val="decimal"/>
      <w:lvlText w:val="%1"/>
      <w:lvlJc w:val="left"/>
      <w:pPr>
        <w:ind w:left="375" w:hanging="375"/>
      </w:pPr>
      <w:rPr>
        <w:rFonts w:hint="default"/>
      </w:rPr>
    </w:lvl>
    <w:lvl w:ilvl="1">
      <w:start w:val="2"/>
      <w:numFmt w:val="decimal"/>
      <w:lvlText w:val="%1.%2"/>
      <w:lvlJc w:val="left"/>
      <w:pPr>
        <w:ind w:left="1460" w:hanging="375"/>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9" w15:restartNumberingAfterBreak="0">
    <w:nsid w:val="105419D5"/>
    <w:multiLevelType w:val="hybridMultilevel"/>
    <w:tmpl w:val="54FA8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F63D7C"/>
    <w:multiLevelType w:val="multilevel"/>
    <w:tmpl w:val="FFFFFFFF"/>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29626A"/>
    <w:multiLevelType w:val="multilevel"/>
    <w:tmpl w:val="9C06036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7832900"/>
    <w:multiLevelType w:val="hybridMultilevel"/>
    <w:tmpl w:val="CCC8C200"/>
    <w:lvl w:ilvl="0" w:tplc="5D16AE42">
      <w:start w:val="1"/>
      <w:numFmt w:val="decimal"/>
      <w:lvlText w:val="%1)"/>
      <w:lvlJc w:val="left"/>
      <w:pPr>
        <w:ind w:left="1636"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8856073"/>
    <w:multiLevelType w:val="hybridMultilevel"/>
    <w:tmpl w:val="2CA8AD0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333C2F"/>
    <w:multiLevelType w:val="hybridMultilevel"/>
    <w:tmpl w:val="3EEAFC28"/>
    <w:lvl w:ilvl="0" w:tplc="3864D21A">
      <w:start w:val="1"/>
      <w:numFmt w:val="decimal"/>
      <w:lvlText w:val="%1)"/>
      <w:lvlJc w:val="left"/>
      <w:pPr>
        <w:ind w:left="12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ED723E"/>
    <w:multiLevelType w:val="hybridMultilevel"/>
    <w:tmpl w:val="21484CB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CC5A65"/>
    <w:multiLevelType w:val="hybridMultilevel"/>
    <w:tmpl w:val="25EAE608"/>
    <w:lvl w:ilvl="0" w:tplc="F56E3C2C">
      <w:start w:val="2"/>
      <w:numFmt w:val="decimal"/>
      <w:lvlText w:val="%1)"/>
      <w:lvlJc w:val="left"/>
      <w:pPr>
        <w:ind w:left="19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BD5672"/>
    <w:multiLevelType w:val="multilevel"/>
    <w:tmpl w:val="31365B64"/>
    <w:lvl w:ilvl="0">
      <w:start w:val="1"/>
      <w:numFmt w:val="decimal"/>
      <w:lvlText w:val="%1"/>
      <w:lvlJc w:val="left"/>
      <w:pPr>
        <w:ind w:left="375" w:hanging="375"/>
      </w:pPr>
      <w:rPr>
        <w:rFonts w:hint="default"/>
      </w:rPr>
    </w:lvl>
    <w:lvl w:ilvl="1">
      <w:start w:val="2"/>
      <w:numFmt w:val="decimal"/>
      <w:lvlText w:val="%1.%2"/>
      <w:lvlJc w:val="left"/>
      <w:pPr>
        <w:ind w:left="1460" w:hanging="375"/>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18" w15:restartNumberingAfterBreak="0">
    <w:nsid w:val="2B047CA9"/>
    <w:multiLevelType w:val="multilevel"/>
    <w:tmpl w:val="47F62416"/>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FAF13E4"/>
    <w:multiLevelType w:val="hybridMultilevel"/>
    <w:tmpl w:val="3E662C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4E2A57"/>
    <w:multiLevelType w:val="hybridMultilevel"/>
    <w:tmpl w:val="6D64125A"/>
    <w:lvl w:ilvl="0" w:tplc="3864D21A">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1" w15:restartNumberingAfterBreak="0">
    <w:nsid w:val="33726010"/>
    <w:multiLevelType w:val="hybridMultilevel"/>
    <w:tmpl w:val="07D03A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A31503"/>
    <w:multiLevelType w:val="hybridMultilevel"/>
    <w:tmpl w:val="977CD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D430C1"/>
    <w:multiLevelType w:val="multilevel"/>
    <w:tmpl w:val="31365B64"/>
    <w:lvl w:ilvl="0">
      <w:start w:val="1"/>
      <w:numFmt w:val="decimal"/>
      <w:lvlText w:val="%1"/>
      <w:lvlJc w:val="left"/>
      <w:pPr>
        <w:ind w:left="375" w:hanging="375"/>
      </w:pPr>
      <w:rPr>
        <w:rFonts w:hint="default"/>
      </w:rPr>
    </w:lvl>
    <w:lvl w:ilvl="1">
      <w:start w:val="2"/>
      <w:numFmt w:val="decimal"/>
      <w:lvlText w:val="%1.%2"/>
      <w:lvlJc w:val="left"/>
      <w:pPr>
        <w:ind w:left="1460" w:hanging="375"/>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24" w15:restartNumberingAfterBreak="0">
    <w:nsid w:val="36F62A7C"/>
    <w:multiLevelType w:val="hybridMultilevel"/>
    <w:tmpl w:val="27A2D6F2"/>
    <w:lvl w:ilvl="0" w:tplc="DB6C5F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873CE5"/>
    <w:multiLevelType w:val="multilevel"/>
    <w:tmpl w:val="D63AE72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5F54E6"/>
    <w:multiLevelType w:val="hybridMultilevel"/>
    <w:tmpl w:val="5280692A"/>
    <w:lvl w:ilvl="0" w:tplc="0419000F">
      <w:start w:val="1"/>
      <w:numFmt w:val="decimal"/>
      <w:lvlText w:val="%1."/>
      <w:lvlJc w:val="left"/>
      <w:pPr>
        <w:ind w:left="720" w:hanging="360"/>
      </w:pPr>
    </w:lvl>
    <w:lvl w:ilvl="1" w:tplc="CF86F03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C02B57"/>
    <w:multiLevelType w:val="hybridMultilevel"/>
    <w:tmpl w:val="881CF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4677E"/>
    <w:multiLevelType w:val="multilevel"/>
    <w:tmpl w:val="0CC89DEC"/>
    <w:lvl w:ilvl="0">
      <w:start w:val="1"/>
      <w:numFmt w:val="decimal"/>
      <w:lvlText w:val="%1."/>
      <w:lvlJc w:val="left"/>
      <w:pPr>
        <w:ind w:left="375" w:hanging="375"/>
      </w:pPr>
      <w:rPr>
        <w:rFonts w:ascii="Times New Roman" w:eastAsiaTheme="minorHAnsi" w:hAnsi="Times New Roman" w:cs="Times New Roman"/>
      </w:rPr>
    </w:lvl>
    <w:lvl w:ilvl="1">
      <w:start w:val="1"/>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937BBC"/>
    <w:multiLevelType w:val="multilevel"/>
    <w:tmpl w:val="0CC89DEC"/>
    <w:lvl w:ilvl="0">
      <w:start w:val="1"/>
      <w:numFmt w:val="decimal"/>
      <w:lvlText w:val="%1."/>
      <w:lvlJc w:val="left"/>
      <w:pPr>
        <w:ind w:left="375" w:hanging="375"/>
      </w:pPr>
      <w:rPr>
        <w:rFonts w:ascii="Times New Roman" w:eastAsiaTheme="minorHAnsi" w:hAnsi="Times New Roman" w:cs="Times New Roman"/>
      </w:rPr>
    </w:lvl>
    <w:lvl w:ilvl="1">
      <w:start w:val="1"/>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1663A46"/>
    <w:multiLevelType w:val="multilevel"/>
    <w:tmpl w:val="8A6A84F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4316612A"/>
    <w:multiLevelType w:val="multilevel"/>
    <w:tmpl w:val="31365B64"/>
    <w:lvl w:ilvl="0">
      <w:start w:val="1"/>
      <w:numFmt w:val="decimal"/>
      <w:lvlText w:val="%1"/>
      <w:lvlJc w:val="left"/>
      <w:pPr>
        <w:ind w:left="375" w:hanging="375"/>
      </w:pPr>
      <w:rPr>
        <w:rFonts w:hint="default"/>
      </w:rPr>
    </w:lvl>
    <w:lvl w:ilvl="1">
      <w:start w:val="2"/>
      <w:numFmt w:val="decimal"/>
      <w:lvlText w:val="%1.%2"/>
      <w:lvlJc w:val="left"/>
      <w:pPr>
        <w:ind w:left="1460" w:hanging="375"/>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32" w15:restartNumberingAfterBreak="0">
    <w:nsid w:val="4B3A4560"/>
    <w:multiLevelType w:val="hybridMultilevel"/>
    <w:tmpl w:val="95CA1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A835CF"/>
    <w:multiLevelType w:val="multilevel"/>
    <w:tmpl w:val="0E52A368"/>
    <w:lvl w:ilvl="0">
      <w:start w:val="2"/>
      <w:numFmt w:val="decimal"/>
      <w:lvlText w:val="%1"/>
      <w:lvlJc w:val="left"/>
      <w:pPr>
        <w:ind w:left="375" w:hanging="375"/>
      </w:pPr>
      <w:rPr>
        <w:rFonts w:eastAsiaTheme="majorEastAsia" w:hint="default"/>
        <w:color w:val="000000" w:themeColor="text1"/>
      </w:rPr>
    </w:lvl>
    <w:lvl w:ilvl="1">
      <w:start w:val="3"/>
      <w:numFmt w:val="decimal"/>
      <w:lvlText w:val="%1.%2"/>
      <w:lvlJc w:val="left"/>
      <w:pPr>
        <w:ind w:left="1095" w:hanging="375"/>
      </w:pPr>
      <w:rPr>
        <w:rFonts w:eastAsiaTheme="majorEastAsia" w:hint="default"/>
        <w:color w:val="000000" w:themeColor="text1"/>
      </w:rPr>
    </w:lvl>
    <w:lvl w:ilvl="2">
      <w:start w:val="1"/>
      <w:numFmt w:val="decimal"/>
      <w:lvlText w:val="%1.%2.%3"/>
      <w:lvlJc w:val="left"/>
      <w:pPr>
        <w:ind w:left="2160" w:hanging="720"/>
      </w:pPr>
      <w:rPr>
        <w:rFonts w:eastAsiaTheme="majorEastAsia" w:hint="default"/>
        <w:color w:val="000000" w:themeColor="text1"/>
      </w:rPr>
    </w:lvl>
    <w:lvl w:ilvl="3">
      <w:start w:val="1"/>
      <w:numFmt w:val="decimal"/>
      <w:lvlText w:val="%1.%2.%3.%4"/>
      <w:lvlJc w:val="left"/>
      <w:pPr>
        <w:ind w:left="3240" w:hanging="1080"/>
      </w:pPr>
      <w:rPr>
        <w:rFonts w:eastAsiaTheme="majorEastAsia" w:hint="default"/>
        <w:color w:val="000000" w:themeColor="text1"/>
      </w:rPr>
    </w:lvl>
    <w:lvl w:ilvl="4">
      <w:start w:val="1"/>
      <w:numFmt w:val="decimal"/>
      <w:lvlText w:val="%1.%2.%3.%4.%5"/>
      <w:lvlJc w:val="left"/>
      <w:pPr>
        <w:ind w:left="3960" w:hanging="1080"/>
      </w:pPr>
      <w:rPr>
        <w:rFonts w:eastAsiaTheme="majorEastAsia" w:hint="default"/>
        <w:color w:val="000000" w:themeColor="text1"/>
      </w:rPr>
    </w:lvl>
    <w:lvl w:ilvl="5">
      <w:start w:val="1"/>
      <w:numFmt w:val="decimal"/>
      <w:lvlText w:val="%1.%2.%3.%4.%5.%6"/>
      <w:lvlJc w:val="left"/>
      <w:pPr>
        <w:ind w:left="5040" w:hanging="1440"/>
      </w:pPr>
      <w:rPr>
        <w:rFonts w:eastAsiaTheme="majorEastAsia" w:hint="default"/>
        <w:color w:val="000000" w:themeColor="text1"/>
      </w:rPr>
    </w:lvl>
    <w:lvl w:ilvl="6">
      <w:start w:val="1"/>
      <w:numFmt w:val="decimal"/>
      <w:lvlText w:val="%1.%2.%3.%4.%5.%6.%7"/>
      <w:lvlJc w:val="left"/>
      <w:pPr>
        <w:ind w:left="5760" w:hanging="1440"/>
      </w:pPr>
      <w:rPr>
        <w:rFonts w:eastAsiaTheme="majorEastAsia" w:hint="default"/>
        <w:color w:val="000000" w:themeColor="text1"/>
      </w:rPr>
    </w:lvl>
    <w:lvl w:ilvl="7">
      <w:start w:val="1"/>
      <w:numFmt w:val="decimal"/>
      <w:lvlText w:val="%1.%2.%3.%4.%5.%6.%7.%8"/>
      <w:lvlJc w:val="left"/>
      <w:pPr>
        <w:ind w:left="6840" w:hanging="1800"/>
      </w:pPr>
      <w:rPr>
        <w:rFonts w:eastAsiaTheme="majorEastAsia" w:hint="default"/>
        <w:color w:val="000000" w:themeColor="text1"/>
      </w:rPr>
    </w:lvl>
    <w:lvl w:ilvl="8">
      <w:start w:val="1"/>
      <w:numFmt w:val="decimal"/>
      <w:lvlText w:val="%1.%2.%3.%4.%5.%6.%7.%8.%9"/>
      <w:lvlJc w:val="left"/>
      <w:pPr>
        <w:ind w:left="7920" w:hanging="2160"/>
      </w:pPr>
      <w:rPr>
        <w:rFonts w:eastAsiaTheme="majorEastAsia" w:hint="default"/>
        <w:color w:val="000000" w:themeColor="text1"/>
      </w:rPr>
    </w:lvl>
  </w:abstractNum>
  <w:abstractNum w:abstractNumId="34" w15:restartNumberingAfterBreak="0">
    <w:nsid w:val="51C96527"/>
    <w:multiLevelType w:val="hybridMultilevel"/>
    <w:tmpl w:val="AB021B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2054FB0"/>
    <w:multiLevelType w:val="hybridMultilevel"/>
    <w:tmpl w:val="21484CB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8E00FD"/>
    <w:multiLevelType w:val="hybridMultilevel"/>
    <w:tmpl w:val="A85433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DE5D9A"/>
    <w:multiLevelType w:val="hybridMultilevel"/>
    <w:tmpl w:val="3F841E94"/>
    <w:lvl w:ilvl="0" w:tplc="CF86F030">
      <w:start w:val="1"/>
      <w:numFmt w:val="decimal"/>
      <w:lvlText w:val="%1)"/>
      <w:lvlJc w:val="left"/>
      <w:pPr>
        <w:ind w:left="2319" w:hanging="360"/>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38" w15:restartNumberingAfterBreak="0">
    <w:nsid w:val="5E412E15"/>
    <w:multiLevelType w:val="multilevel"/>
    <w:tmpl w:val="5F7EEDC2"/>
    <w:lvl w:ilvl="0">
      <w:start w:val="1"/>
      <w:numFmt w:val="decimal"/>
      <w:lvlText w:val="%1."/>
      <w:lvlJc w:val="left"/>
      <w:pPr>
        <w:ind w:left="90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350" w:hanging="720"/>
      </w:pPr>
      <w:rPr>
        <w:rFonts w:hint="default"/>
      </w:rPr>
    </w:lvl>
    <w:lvl w:ilvl="3">
      <w:start w:val="1"/>
      <w:numFmt w:val="decimal"/>
      <w:isLgl/>
      <w:lvlText w:val="%1.%2.%3.%4"/>
      <w:lvlJc w:val="left"/>
      <w:pPr>
        <w:ind w:left="2895" w:hanging="720"/>
      </w:pPr>
      <w:rPr>
        <w:rFonts w:hint="default"/>
      </w:rPr>
    </w:lvl>
    <w:lvl w:ilvl="4">
      <w:start w:val="1"/>
      <w:numFmt w:val="decimal"/>
      <w:isLgl/>
      <w:lvlText w:val="%1.%2.%3.%4.%5"/>
      <w:lvlJc w:val="left"/>
      <w:pPr>
        <w:ind w:left="3800" w:hanging="1080"/>
      </w:pPr>
      <w:rPr>
        <w:rFonts w:hint="default"/>
      </w:rPr>
    </w:lvl>
    <w:lvl w:ilvl="5">
      <w:start w:val="1"/>
      <w:numFmt w:val="decimal"/>
      <w:isLgl/>
      <w:lvlText w:val="%1.%2.%3.%4.%5.%6"/>
      <w:lvlJc w:val="left"/>
      <w:pPr>
        <w:ind w:left="4345" w:hanging="1080"/>
      </w:pPr>
      <w:rPr>
        <w:rFonts w:hint="default"/>
      </w:rPr>
    </w:lvl>
    <w:lvl w:ilvl="6">
      <w:start w:val="1"/>
      <w:numFmt w:val="decimal"/>
      <w:isLgl/>
      <w:lvlText w:val="%1.%2.%3.%4.%5.%6.%7"/>
      <w:lvlJc w:val="left"/>
      <w:pPr>
        <w:ind w:left="5250" w:hanging="1440"/>
      </w:pPr>
      <w:rPr>
        <w:rFonts w:hint="default"/>
      </w:rPr>
    </w:lvl>
    <w:lvl w:ilvl="7">
      <w:start w:val="1"/>
      <w:numFmt w:val="decimal"/>
      <w:isLgl/>
      <w:lvlText w:val="%1.%2.%3.%4.%5.%6.%7.%8"/>
      <w:lvlJc w:val="left"/>
      <w:pPr>
        <w:ind w:left="5795" w:hanging="1440"/>
      </w:pPr>
      <w:rPr>
        <w:rFonts w:hint="default"/>
      </w:rPr>
    </w:lvl>
    <w:lvl w:ilvl="8">
      <w:start w:val="1"/>
      <w:numFmt w:val="decimal"/>
      <w:isLgl/>
      <w:lvlText w:val="%1.%2.%3.%4.%5.%6.%7.%8.%9"/>
      <w:lvlJc w:val="left"/>
      <w:pPr>
        <w:ind w:left="6700" w:hanging="1800"/>
      </w:pPr>
      <w:rPr>
        <w:rFonts w:hint="default"/>
      </w:rPr>
    </w:lvl>
  </w:abstractNum>
  <w:abstractNum w:abstractNumId="39" w15:restartNumberingAfterBreak="0">
    <w:nsid w:val="61A2468F"/>
    <w:multiLevelType w:val="hybridMultilevel"/>
    <w:tmpl w:val="1B62C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525384"/>
    <w:multiLevelType w:val="hybridMultilevel"/>
    <w:tmpl w:val="DF7ACEF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5C2A2B"/>
    <w:multiLevelType w:val="hybridMultilevel"/>
    <w:tmpl w:val="01544572"/>
    <w:lvl w:ilvl="0" w:tplc="5D16AE42">
      <w:start w:val="1"/>
      <w:numFmt w:val="decimal"/>
      <w:lvlText w:val="%1)"/>
      <w:lvlJc w:val="left"/>
      <w:pPr>
        <w:ind w:left="1636"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F0446F2"/>
    <w:multiLevelType w:val="hybridMultilevel"/>
    <w:tmpl w:val="B3322154"/>
    <w:lvl w:ilvl="0" w:tplc="F56E3C2C">
      <w:start w:val="2"/>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3" w15:restartNumberingAfterBreak="0">
    <w:nsid w:val="7207391C"/>
    <w:multiLevelType w:val="hybridMultilevel"/>
    <w:tmpl w:val="9A345AEA"/>
    <w:lvl w:ilvl="0" w:tplc="3BC086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4" w15:restartNumberingAfterBreak="0">
    <w:nsid w:val="72312186"/>
    <w:multiLevelType w:val="multilevel"/>
    <w:tmpl w:val="88B85B5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92F4B9C"/>
    <w:multiLevelType w:val="hybridMultilevel"/>
    <w:tmpl w:val="6A2C86D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8A5D7F"/>
    <w:multiLevelType w:val="multilevel"/>
    <w:tmpl w:val="61DCA5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D365242"/>
    <w:multiLevelType w:val="hybridMultilevel"/>
    <w:tmpl w:val="54CC6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7251DE"/>
    <w:multiLevelType w:val="hybridMultilevel"/>
    <w:tmpl w:val="1AFCB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6"/>
  </w:num>
  <w:num w:numId="3">
    <w:abstractNumId w:val="46"/>
  </w:num>
  <w:num w:numId="4">
    <w:abstractNumId w:val="7"/>
  </w:num>
  <w:num w:numId="5">
    <w:abstractNumId w:val="27"/>
  </w:num>
  <w:num w:numId="6">
    <w:abstractNumId w:val="39"/>
  </w:num>
  <w:num w:numId="7">
    <w:abstractNumId w:val="25"/>
  </w:num>
  <w:num w:numId="8">
    <w:abstractNumId w:val="6"/>
  </w:num>
  <w:num w:numId="9">
    <w:abstractNumId w:val="44"/>
  </w:num>
  <w:num w:numId="10">
    <w:abstractNumId w:val="18"/>
  </w:num>
  <w:num w:numId="11">
    <w:abstractNumId w:val="30"/>
  </w:num>
  <w:num w:numId="12">
    <w:abstractNumId w:val="29"/>
  </w:num>
  <w:num w:numId="13">
    <w:abstractNumId w:val="21"/>
  </w:num>
  <w:num w:numId="14">
    <w:abstractNumId w:val="0"/>
  </w:num>
  <w:num w:numId="15">
    <w:abstractNumId w:val="47"/>
  </w:num>
  <w:num w:numId="16">
    <w:abstractNumId w:val="33"/>
  </w:num>
  <w:num w:numId="17">
    <w:abstractNumId w:val="2"/>
  </w:num>
  <w:num w:numId="18">
    <w:abstractNumId w:val="48"/>
  </w:num>
  <w:num w:numId="19">
    <w:abstractNumId w:val="5"/>
  </w:num>
  <w:num w:numId="20">
    <w:abstractNumId w:val="23"/>
  </w:num>
  <w:num w:numId="21">
    <w:abstractNumId w:val="31"/>
  </w:num>
  <w:num w:numId="22">
    <w:abstractNumId w:val="17"/>
  </w:num>
  <w:num w:numId="23">
    <w:abstractNumId w:val="8"/>
  </w:num>
  <w:num w:numId="24">
    <w:abstractNumId w:val="37"/>
  </w:num>
  <w:num w:numId="25">
    <w:abstractNumId w:val="20"/>
  </w:num>
  <w:num w:numId="26">
    <w:abstractNumId w:val="14"/>
  </w:num>
  <w:num w:numId="27">
    <w:abstractNumId w:val="28"/>
  </w:num>
  <w:num w:numId="28">
    <w:abstractNumId w:val="19"/>
  </w:num>
  <w:num w:numId="29">
    <w:abstractNumId w:val="10"/>
  </w:num>
  <w:num w:numId="30">
    <w:abstractNumId w:val="4"/>
  </w:num>
  <w:num w:numId="31">
    <w:abstractNumId w:val="12"/>
  </w:num>
  <w:num w:numId="32">
    <w:abstractNumId w:val="41"/>
  </w:num>
  <w:num w:numId="33">
    <w:abstractNumId w:val="42"/>
  </w:num>
  <w:num w:numId="34">
    <w:abstractNumId w:val="16"/>
  </w:num>
  <w:num w:numId="35">
    <w:abstractNumId w:val="32"/>
  </w:num>
  <w:num w:numId="36">
    <w:abstractNumId w:val="9"/>
  </w:num>
  <w:num w:numId="37">
    <w:abstractNumId w:val="43"/>
  </w:num>
  <w:num w:numId="38">
    <w:abstractNumId w:val="11"/>
  </w:num>
  <w:num w:numId="39">
    <w:abstractNumId w:val="15"/>
  </w:num>
  <w:num w:numId="40">
    <w:abstractNumId w:val="34"/>
  </w:num>
  <w:num w:numId="41">
    <w:abstractNumId w:val="3"/>
  </w:num>
  <w:num w:numId="42">
    <w:abstractNumId w:val="35"/>
  </w:num>
  <w:num w:numId="43">
    <w:abstractNumId w:val="36"/>
  </w:num>
  <w:num w:numId="44">
    <w:abstractNumId w:val="1"/>
  </w:num>
  <w:num w:numId="45">
    <w:abstractNumId w:val="13"/>
  </w:num>
  <w:num w:numId="46">
    <w:abstractNumId w:val="45"/>
  </w:num>
  <w:num w:numId="47">
    <w:abstractNumId w:val="40"/>
  </w:num>
  <w:num w:numId="48">
    <w:abstractNumId w:val="3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17"/>
    <w:rsid w:val="000016A0"/>
    <w:rsid w:val="000021D7"/>
    <w:rsid w:val="000046DE"/>
    <w:rsid w:val="00006532"/>
    <w:rsid w:val="00007E75"/>
    <w:rsid w:val="00011094"/>
    <w:rsid w:val="000174E4"/>
    <w:rsid w:val="00045765"/>
    <w:rsid w:val="00053649"/>
    <w:rsid w:val="00076EEF"/>
    <w:rsid w:val="00081991"/>
    <w:rsid w:val="000B240E"/>
    <w:rsid w:val="000C2A01"/>
    <w:rsid w:val="000C667F"/>
    <w:rsid w:val="000D63E0"/>
    <w:rsid w:val="000F079C"/>
    <w:rsid w:val="000F5468"/>
    <w:rsid w:val="0010340E"/>
    <w:rsid w:val="00132A00"/>
    <w:rsid w:val="001374A4"/>
    <w:rsid w:val="001434B7"/>
    <w:rsid w:val="00150180"/>
    <w:rsid w:val="001A1FEF"/>
    <w:rsid w:val="001A6EEF"/>
    <w:rsid w:val="001C11C2"/>
    <w:rsid w:val="001C34AD"/>
    <w:rsid w:val="001D3B6B"/>
    <w:rsid w:val="001E55D7"/>
    <w:rsid w:val="001E69DD"/>
    <w:rsid w:val="002010A9"/>
    <w:rsid w:val="00206C98"/>
    <w:rsid w:val="00216E14"/>
    <w:rsid w:val="00217C10"/>
    <w:rsid w:val="0022617D"/>
    <w:rsid w:val="002279DE"/>
    <w:rsid w:val="0023250D"/>
    <w:rsid w:val="00234710"/>
    <w:rsid w:val="002379DE"/>
    <w:rsid w:val="00245472"/>
    <w:rsid w:val="00246216"/>
    <w:rsid w:val="0026349B"/>
    <w:rsid w:val="00284BFB"/>
    <w:rsid w:val="00287594"/>
    <w:rsid w:val="002920F3"/>
    <w:rsid w:val="00292B4B"/>
    <w:rsid w:val="00293F0D"/>
    <w:rsid w:val="002946C1"/>
    <w:rsid w:val="002A440F"/>
    <w:rsid w:val="002A6A6F"/>
    <w:rsid w:val="002B3A3C"/>
    <w:rsid w:val="002B3FC6"/>
    <w:rsid w:val="002B4309"/>
    <w:rsid w:val="002C07DC"/>
    <w:rsid w:val="002C6A1E"/>
    <w:rsid w:val="002D2069"/>
    <w:rsid w:val="002D3E0F"/>
    <w:rsid w:val="002E2B5E"/>
    <w:rsid w:val="002E3D4E"/>
    <w:rsid w:val="002F0764"/>
    <w:rsid w:val="002F1AB3"/>
    <w:rsid w:val="0030284D"/>
    <w:rsid w:val="00316668"/>
    <w:rsid w:val="003215E0"/>
    <w:rsid w:val="0033087C"/>
    <w:rsid w:val="003440B8"/>
    <w:rsid w:val="00364DB1"/>
    <w:rsid w:val="003749B7"/>
    <w:rsid w:val="00386000"/>
    <w:rsid w:val="00392121"/>
    <w:rsid w:val="0039403F"/>
    <w:rsid w:val="00395791"/>
    <w:rsid w:val="003A4380"/>
    <w:rsid w:val="003B7D93"/>
    <w:rsid w:val="003F666B"/>
    <w:rsid w:val="004151CD"/>
    <w:rsid w:val="004362E0"/>
    <w:rsid w:val="00452BDB"/>
    <w:rsid w:val="004577FC"/>
    <w:rsid w:val="004621DC"/>
    <w:rsid w:val="00471E1E"/>
    <w:rsid w:val="0048321C"/>
    <w:rsid w:val="004835EB"/>
    <w:rsid w:val="00485030"/>
    <w:rsid w:val="00490F99"/>
    <w:rsid w:val="00492A30"/>
    <w:rsid w:val="00496A55"/>
    <w:rsid w:val="004A0824"/>
    <w:rsid w:val="004A7920"/>
    <w:rsid w:val="004B1382"/>
    <w:rsid w:val="004B1D96"/>
    <w:rsid w:val="004B740C"/>
    <w:rsid w:val="004E23AF"/>
    <w:rsid w:val="004E497F"/>
    <w:rsid w:val="004E5F20"/>
    <w:rsid w:val="004F1290"/>
    <w:rsid w:val="0053022B"/>
    <w:rsid w:val="005328CC"/>
    <w:rsid w:val="00535534"/>
    <w:rsid w:val="00547DB5"/>
    <w:rsid w:val="005509C7"/>
    <w:rsid w:val="0055551D"/>
    <w:rsid w:val="00563D4D"/>
    <w:rsid w:val="00574D62"/>
    <w:rsid w:val="00594F6E"/>
    <w:rsid w:val="005B3CA8"/>
    <w:rsid w:val="005B4858"/>
    <w:rsid w:val="005C69FC"/>
    <w:rsid w:val="005D77AB"/>
    <w:rsid w:val="005F255C"/>
    <w:rsid w:val="005F3B5C"/>
    <w:rsid w:val="00606772"/>
    <w:rsid w:val="00607F28"/>
    <w:rsid w:val="0061560F"/>
    <w:rsid w:val="006251F1"/>
    <w:rsid w:val="00636A0E"/>
    <w:rsid w:val="006435FE"/>
    <w:rsid w:val="00646D72"/>
    <w:rsid w:val="00655435"/>
    <w:rsid w:val="00670AB1"/>
    <w:rsid w:val="00684BEA"/>
    <w:rsid w:val="006A5696"/>
    <w:rsid w:val="006A6C0A"/>
    <w:rsid w:val="006A70A5"/>
    <w:rsid w:val="006B3C95"/>
    <w:rsid w:val="006B4025"/>
    <w:rsid w:val="006C2AC1"/>
    <w:rsid w:val="006C75C8"/>
    <w:rsid w:val="006F1FEA"/>
    <w:rsid w:val="006F46B8"/>
    <w:rsid w:val="006F5F7B"/>
    <w:rsid w:val="0070521C"/>
    <w:rsid w:val="00707E36"/>
    <w:rsid w:val="007260BB"/>
    <w:rsid w:val="00741894"/>
    <w:rsid w:val="0074628D"/>
    <w:rsid w:val="00772B52"/>
    <w:rsid w:val="0078141A"/>
    <w:rsid w:val="007860B1"/>
    <w:rsid w:val="007A0C49"/>
    <w:rsid w:val="007A3D16"/>
    <w:rsid w:val="007A552D"/>
    <w:rsid w:val="007B02B8"/>
    <w:rsid w:val="007B52A2"/>
    <w:rsid w:val="007C3A44"/>
    <w:rsid w:val="007D47D8"/>
    <w:rsid w:val="007E06BA"/>
    <w:rsid w:val="007E0E82"/>
    <w:rsid w:val="007E1E00"/>
    <w:rsid w:val="007F0CB5"/>
    <w:rsid w:val="007F5146"/>
    <w:rsid w:val="00802097"/>
    <w:rsid w:val="0080233A"/>
    <w:rsid w:val="00803035"/>
    <w:rsid w:val="008106A7"/>
    <w:rsid w:val="008142F1"/>
    <w:rsid w:val="00823718"/>
    <w:rsid w:val="0083212D"/>
    <w:rsid w:val="00833CE1"/>
    <w:rsid w:val="008366E7"/>
    <w:rsid w:val="00843E74"/>
    <w:rsid w:val="00861CFF"/>
    <w:rsid w:val="008645FB"/>
    <w:rsid w:val="00885B32"/>
    <w:rsid w:val="00891E17"/>
    <w:rsid w:val="008B5B12"/>
    <w:rsid w:val="008C3E41"/>
    <w:rsid w:val="009016AC"/>
    <w:rsid w:val="009058F9"/>
    <w:rsid w:val="00922CE4"/>
    <w:rsid w:val="00945C03"/>
    <w:rsid w:val="0095490F"/>
    <w:rsid w:val="009666AB"/>
    <w:rsid w:val="0097787C"/>
    <w:rsid w:val="00990247"/>
    <w:rsid w:val="00993E9A"/>
    <w:rsid w:val="009A4342"/>
    <w:rsid w:val="009B03CF"/>
    <w:rsid w:val="009B3BD0"/>
    <w:rsid w:val="009C4000"/>
    <w:rsid w:val="009C42A6"/>
    <w:rsid w:val="009D297C"/>
    <w:rsid w:val="00A037C4"/>
    <w:rsid w:val="00A259B7"/>
    <w:rsid w:val="00A25A3E"/>
    <w:rsid w:val="00A303FA"/>
    <w:rsid w:val="00A34FCD"/>
    <w:rsid w:val="00A41803"/>
    <w:rsid w:val="00A44A62"/>
    <w:rsid w:val="00A45580"/>
    <w:rsid w:val="00A5073B"/>
    <w:rsid w:val="00A51936"/>
    <w:rsid w:val="00A5732F"/>
    <w:rsid w:val="00A57807"/>
    <w:rsid w:val="00A62D2C"/>
    <w:rsid w:val="00A66C91"/>
    <w:rsid w:val="00A70FC5"/>
    <w:rsid w:val="00A8161A"/>
    <w:rsid w:val="00A872E9"/>
    <w:rsid w:val="00A90219"/>
    <w:rsid w:val="00AC5E45"/>
    <w:rsid w:val="00AC5FB5"/>
    <w:rsid w:val="00AF40DD"/>
    <w:rsid w:val="00B1182E"/>
    <w:rsid w:val="00B1249F"/>
    <w:rsid w:val="00B26002"/>
    <w:rsid w:val="00B31467"/>
    <w:rsid w:val="00B3561E"/>
    <w:rsid w:val="00B35EC2"/>
    <w:rsid w:val="00B43817"/>
    <w:rsid w:val="00B438F8"/>
    <w:rsid w:val="00B50255"/>
    <w:rsid w:val="00B53ED6"/>
    <w:rsid w:val="00B5609E"/>
    <w:rsid w:val="00B61B78"/>
    <w:rsid w:val="00B67EE6"/>
    <w:rsid w:val="00B83473"/>
    <w:rsid w:val="00B90571"/>
    <w:rsid w:val="00B932E5"/>
    <w:rsid w:val="00BB0F22"/>
    <w:rsid w:val="00BC3C69"/>
    <w:rsid w:val="00BC7457"/>
    <w:rsid w:val="00BD2AA6"/>
    <w:rsid w:val="00BD6BA1"/>
    <w:rsid w:val="00BE58A7"/>
    <w:rsid w:val="00BE7D18"/>
    <w:rsid w:val="00BF28BC"/>
    <w:rsid w:val="00BF553D"/>
    <w:rsid w:val="00C070F7"/>
    <w:rsid w:val="00C10D3E"/>
    <w:rsid w:val="00C30C0E"/>
    <w:rsid w:val="00C31EBD"/>
    <w:rsid w:val="00C324A5"/>
    <w:rsid w:val="00C563D6"/>
    <w:rsid w:val="00C82FC5"/>
    <w:rsid w:val="00C8794A"/>
    <w:rsid w:val="00C918E2"/>
    <w:rsid w:val="00CA2F7D"/>
    <w:rsid w:val="00CA3420"/>
    <w:rsid w:val="00CB4B33"/>
    <w:rsid w:val="00CC579D"/>
    <w:rsid w:val="00CD0174"/>
    <w:rsid w:val="00CE2906"/>
    <w:rsid w:val="00CE6EE4"/>
    <w:rsid w:val="00CF1237"/>
    <w:rsid w:val="00D1442D"/>
    <w:rsid w:val="00D200F0"/>
    <w:rsid w:val="00D22E1B"/>
    <w:rsid w:val="00D23553"/>
    <w:rsid w:val="00D35017"/>
    <w:rsid w:val="00D4017B"/>
    <w:rsid w:val="00D4670D"/>
    <w:rsid w:val="00D525FF"/>
    <w:rsid w:val="00D52AD4"/>
    <w:rsid w:val="00D55528"/>
    <w:rsid w:val="00D82890"/>
    <w:rsid w:val="00D85C10"/>
    <w:rsid w:val="00D95A30"/>
    <w:rsid w:val="00D9788E"/>
    <w:rsid w:val="00DA0DF4"/>
    <w:rsid w:val="00DA53B5"/>
    <w:rsid w:val="00DB1774"/>
    <w:rsid w:val="00DB5EB3"/>
    <w:rsid w:val="00DE2807"/>
    <w:rsid w:val="00DE7035"/>
    <w:rsid w:val="00DF2099"/>
    <w:rsid w:val="00E148C7"/>
    <w:rsid w:val="00E21B55"/>
    <w:rsid w:val="00E336DB"/>
    <w:rsid w:val="00E34A6F"/>
    <w:rsid w:val="00E3773C"/>
    <w:rsid w:val="00E37B0D"/>
    <w:rsid w:val="00E46346"/>
    <w:rsid w:val="00E523EF"/>
    <w:rsid w:val="00EA1B3E"/>
    <w:rsid w:val="00EA439E"/>
    <w:rsid w:val="00EB7376"/>
    <w:rsid w:val="00EC7AC9"/>
    <w:rsid w:val="00ED6CEA"/>
    <w:rsid w:val="00EE51DD"/>
    <w:rsid w:val="00EF1522"/>
    <w:rsid w:val="00EF2DF1"/>
    <w:rsid w:val="00F3683A"/>
    <w:rsid w:val="00F44224"/>
    <w:rsid w:val="00F47731"/>
    <w:rsid w:val="00F47CF8"/>
    <w:rsid w:val="00F6049C"/>
    <w:rsid w:val="00F74946"/>
    <w:rsid w:val="00F75834"/>
    <w:rsid w:val="00F84A7D"/>
    <w:rsid w:val="00FA61C9"/>
    <w:rsid w:val="00FB5FAD"/>
    <w:rsid w:val="00FD3A95"/>
    <w:rsid w:val="00FD46F4"/>
    <w:rsid w:val="00FE0334"/>
    <w:rsid w:val="00FE46F0"/>
    <w:rsid w:val="00FF0122"/>
    <w:rsid w:val="00FF3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9090"/>
  <w15:chartTrackingRefBased/>
  <w15:docId w15:val="{87E238A1-AF34-4FB1-B521-41B6A97D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34A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B43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A7D"/>
    <w:pPr>
      <w:ind w:left="720"/>
      <w:contextualSpacing/>
    </w:pPr>
  </w:style>
  <w:style w:type="paragraph" w:styleId="a4">
    <w:name w:val="header"/>
    <w:basedOn w:val="a"/>
    <w:link w:val="a5"/>
    <w:uiPriority w:val="99"/>
    <w:unhideWhenUsed/>
    <w:rsid w:val="00993E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E9A"/>
  </w:style>
  <w:style w:type="paragraph" w:styleId="a6">
    <w:name w:val="footer"/>
    <w:basedOn w:val="a"/>
    <w:link w:val="a7"/>
    <w:uiPriority w:val="99"/>
    <w:unhideWhenUsed/>
    <w:rsid w:val="00993E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E9A"/>
  </w:style>
  <w:style w:type="paragraph" w:styleId="a8">
    <w:name w:val="footnote text"/>
    <w:basedOn w:val="a"/>
    <w:link w:val="a9"/>
    <w:uiPriority w:val="99"/>
    <w:unhideWhenUsed/>
    <w:rsid w:val="00A5073B"/>
    <w:pPr>
      <w:spacing w:after="0" w:line="240" w:lineRule="auto"/>
    </w:pPr>
    <w:rPr>
      <w:sz w:val="20"/>
      <w:szCs w:val="20"/>
    </w:rPr>
  </w:style>
  <w:style w:type="character" w:customStyle="1" w:styleId="a9">
    <w:name w:val="Текст сноски Знак"/>
    <w:basedOn w:val="a0"/>
    <w:link w:val="a8"/>
    <w:uiPriority w:val="99"/>
    <w:rsid w:val="00A5073B"/>
    <w:rPr>
      <w:sz w:val="20"/>
      <w:szCs w:val="20"/>
    </w:rPr>
  </w:style>
  <w:style w:type="character" w:styleId="aa">
    <w:name w:val="footnote reference"/>
    <w:basedOn w:val="a0"/>
    <w:uiPriority w:val="99"/>
    <w:semiHidden/>
    <w:unhideWhenUsed/>
    <w:rsid w:val="00A5073B"/>
    <w:rPr>
      <w:vertAlign w:val="superscript"/>
    </w:rPr>
  </w:style>
  <w:style w:type="character" w:styleId="ab">
    <w:name w:val="Hyperlink"/>
    <w:basedOn w:val="a0"/>
    <w:uiPriority w:val="99"/>
    <w:unhideWhenUsed/>
    <w:rsid w:val="000016A0"/>
    <w:rPr>
      <w:color w:val="0563C1" w:themeColor="hyperlink"/>
      <w:u w:val="single"/>
    </w:rPr>
  </w:style>
  <w:style w:type="character" w:customStyle="1" w:styleId="10">
    <w:name w:val="Заголовок 1 Знак"/>
    <w:basedOn w:val="a0"/>
    <w:link w:val="1"/>
    <w:uiPriority w:val="9"/>
    <w:rsid w:val="00E34A6F"/>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E34A6F"/>
    <w:pPr>
      <w:outlineLvl w:val="9"/>
    </w:pPr>
    <w:rPr>
      <w:lang w:eastAsia="ru-RU"/>
    </w:rPr>
  </w:style>
  <w:style w:type="character" w:customStyle="1" w:styleId="20">
    <w:name w:val="Заголовок 2 Знак"/>
    <w:basedOn w:val="a0"/>
    <w:link w:val="2"/>
    <w:uiPriority w:val="9"/>
    <w:rsid w:val="002B4309"/>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2F1AB3"/>
    <w:pPr>
      <w:tabs>
        <w:tab w:val="right" w:leader="dot" w:pos="9061"/>
      </w:tabs>
      <w:spacing w:after="100"/>
    </w:pPr>
    <w:rPr>
      <w:rFonts w:ascii="Times New Roman" w:hAnsi="Times New Roman" w:cs="Times New Roman"/>
      <w:noProof/>
    </w:rPr>
  </w:style>
  <w:style w:type="paragraph" w:styleId="ad">
    <w:name w:val="endnote text"/>
    <w:basedOn w:val="a"/>
    <w:link w:val="ae"/>
    <w:uiPriority w:val="99"/>
    <w:semiHidden/>
    <w:unhideWhenUsed/>
    <w:rsid w:val="00FD46F4"/>
    <w:pPr>
      <w:spacing w:after="0" w:line="240" w:lineRule="auto"/>
    </w:pPr>
    <w:rPr>
      <w:sz w:val="20"/>
      <w:szCs w:val="20"/>
    </w:rPr>
  </w:style>
  <w:style w:type="character" w:customStyle="1" w:styleId="ae">
    <w:name w:val="Текст концевой сноски Знак"/>
    <w:basedOn w:val="a0"/>
    <w:link w:val="ad"/>
    <w:uiPriority w:val="99"/>
    <w:semiHidden/>
    <w:rsid w:val="00FD46F4"/>
    <w:rPr>
      <w:sz w:val="20"/>
      <w:szCs w:val="20"/>
    </w:rPr>
  </w:style>
  <w:style w:type="character" w:styleId="af">
    <w:name w:val="endnote reference"/>
    <w:basedOn w:val="a0"/>
    <w:uiPriority w:val="99"/>
    <w:semiHidden/>
    <w:unhideWhenUsed/>
    <w:rsid w:val="00FD4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21694">
      <w:bodyDiv w:val="1"/>
      <w:marLeft w:val="0"/>
      <w:marRight w:val="0"/>
      <w:marTop w:val="0"/>
      <w:marBottom w:val="0"/>
      <w:divBdr>
        <w:top w:val="none" w:sz="0" w:space="0" w:color="auto"/>
        <w:left w:val="none" w:sz="0" w:space="0" w:color="auto"/>
        <w:bottom w:val="none" w:sz="0" w:space="0" w:color="auto"/>
        <w:right w:val="none" w:sz="0" w:space="0" w:color="auto"/>
      </w:divBdr>
    </w:div>
    <w:div w:id="940575163">
      <w:bodyDiv w:val="1"/>
      <w:marLeft w:val="0"/>
      <w:marRight w:val="0"/>
      <w:marTop w:val="0"/>
      <w:marBottom w:val="0"/>
      <w:divBdr>
        <w:top w:val="none" w:sz="0" w:space="0" w:color="auto"/>
        <w:left w:val="none" w:sz="0" w:space="0" w:color="auto"/>
        <w:bottom w:val="none" w:sz="0" w:space="0" w:color="auto"/>
        <w:right w:val="none" w:sz="0" w:space="0" w:color="auto"/>
      </w:divBdr>
    </w:div>
    <w:div w:id="12705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aininitiative.nih.gov" TargetMode="External"/><Relationship Id="rId18" Type="http://schemas.openxmlformats.org/officeDocument/2006/relationships/hyperlink" Target="https://bespilot.com/chastye-voprosy/kto-otvechaet-esli-ba-popadet-v-avariyu" TargetMode="External"/><Relationship Id="rId26" Type="http://schemas.openxmlformats.org/officeDocument/2006/relationships/chart" Target="charts/chart3.xml"/><Relationship Id="rId39" Type="http://schemas.openxmlformats.org/officeDocument/2006/relationships/fontTable" Target="fontTable.xml"/><Relationship Id="rId21" Type="http://schemas.openxmlformats.org/officeDocument/2006/relationships/hyperlink" Target="https://www.nhtsa.gov/node/32086" TargetMode="External"/><Relationship Id="rId34" Type="http://schemas.openxmlformats.org/officeDocument/2006/relationships/hyperlink" Target="https://www.consultant.ru/document/cons_doc_LAW_430599/423d650543917f5abe5c2480d6fb3fca332f9d22/" TargetMode="External"/><Relationship Id="rId7" Type="http://schemas.openxmlformats.org/officeDocument/2006/relationships/endnotes" Target="endnotes.xml"/><Relationship Id="rId12" Type="http://schemas.openxmlformats.org/officeDocument/2006/relationships/hyperlink" Target="https://www.congress.gov/bill/111th-congress/senate-bill/586?s=1&amp;r=39" TargetMode="External"/><Relationship Id="rId17" Type="http://schemas.openxmlformats.org/officeDocument/2006/relationships/hyperlink" Target="https://drive2-ru.turbopages.org/drive2.ru/s/c/523813662738092597" TargetMode="Externa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ss-ru.turbopages.org/tass.ru/s/ekonomika/12327831" TargetMode="External"/><Relationship Id="rId20" Type="http://schemas.openxmlformats.org/officeDocument/2006/relationships/hyperlink" Target="https://www.gov.uk/government/news/government-to-review-driving-laws-in-preparation-for-self-driving-vehicles"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athpenaltyinfo.org/policy-issues/juveniles" TargetMode="Externa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hyperlink" Target="https://www.consultant.ru/document/cons_doc_LAW_34661/9ea898782c9b757a988def614fa84e149393859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rmative_reference_dictionary.academic.ru" TargetMode="External"/><Relationship Id="rId23" Type="http://schemas.openxmlformats.org/officeDocument/2006/relationships/hyperlink" Target="https://www.reuters.com/technology/shenzhen-accelerates-chinas-driverless-car-dreams-2022-08-01/" TargetMode="External"/><Relationship Id="rId28" Type="http://schemas.openxmlformats.org/officeDocument/2006/relationships/chart" Target="charts/chart5.xml"/><Relationship Id="rId36" Type="http://schemas.openxmlformats.org/officeDocument/2006/relationships/hyperlink" Target="https://www.consultant.ru/document/cons_doc_LAW_34661/9ea898782c9b757a988def614fa84e1493938591/" TargetMode="External"/><Relationship Id="rId10" Type="http://schemas.openxmlformats.org/officeDocument/2006/relationships/hyperlink" Target="https://www.nature.com/neuro/articles?year=2003" TargetMode="External"/><Relationship Id="rId19" Type="http://schemas.openxmlformats.org/officeDocument/2006/relationships/hyperlink" Target="https://www.techradar.com/news/car-tech/volvo-steps-up-as-first-automaker-to-take-responsibility-for-self-driving-car-accidents-1306293" TargetMode="Externa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s://www.law.umich.edu/special/exoneration/Pages/casedetail.aspx?caseid=3280" TargetMode="External"/><Relationship Id="rId14" Type="http://schemas.openxmlformats.org/officeDocument/2006/relationships/hyperlink" Target="https://hightech.fm/2021/07/23/neuro-rights" TargetMode="External"/><Relationship Id="rId22" Type="http://schemas.openxmlformats.org/officeDocument/2006/relationships/hyperlink" Target="https://www.congress.gov/bill/105th-congress/senate-bill/1298"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yperlink" Target="https://www.consultant.ru/document/cons_doc_LAW_34661/9ea898782c9b757a988def614fa84e1493938591/"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reuters.com/technology/shenzhen-accelerates-chinas-driverless-car-dreams-2022-08-01/" TargetMode="External"/><Relationship Id="rId13" Type="http://schemas.openxmlformats.org/officeDocument/2006/relationships/hyperlink" Target="https://www.reuters.com/technology/shenzhen-accelerates-chinas-driverless-car-dreams-2022-08-01/" TargetMode="External"/><Relationship Id="rId3" Type="http://schemas.openxmlformats.org/officeDocument/2006/relationships/hyperlink" Target="https://www.reuters.com/technology/shenzhen-accelerates-chinas-driverless-car-dreams-2022-08-01/" TargetMode="External"/><Relationship Id="rId7" Type="http://schemas.openxmlformats.org/officeDocument/2006/relationships/hyperlink" Target="https://www.gov.uk/government/news/government-to-review-driving-laws-in-preparation-for-self-driving-vehicles" TargetMode="External"/><Relationship Id="rId12" Type="http://schemas.openxmlformats.org/officeDocument/2006/relationships/hyperlink" Target="https://www.reuters.com/technology/shenzhen-accelerates-chinas-driverless-car-dreams-2022-08-01/" TargetMode="External"/><Relationship Id="rId2" Type="http://schemas.openxmlformats.org/officeDocument/2006/relationships/hyperlink" Target="https://www.gov.uk/government/news/government-to-review-driving-laws-in-preparation-for-self-driving-vehicles" TargetMode="External"/><Relationship Id="rId1" Type="http://schemas.openxmlformats.org/officeDocument/2006/relationships/hyperlink" Target="https://www.reuters.com/technology/shenzhen-accelerates-chinas-driverless-car-dreams-2022-08-01/" TargetMode="External"/><Relationship Id="rId6" Type="http://schemas.openxmlformats.org/officeDocument/2006/relationships/hyperlink" Target="https://www.reuters.com/technology/shenzhen-accelerates-chinas-driverless-car-dreams-2022-08-01/" TargetMode="External"/><Relationship Id="rId11" Type="http://schemas.openxmlformats.org/officeDocument/2006/relationships/hyperlink" Target="https://www.gov.uk/government/news/government-to-review-driving-laws-in-preparation-for-self-driving-vehicles" TargetMode="External"/><Relationship Id="rId5" Type="http://schemas.openxmlformats.org/officeDocument/2006/relationships/hyperlink" Target="https://www.gov.uk/government/news/government-to-review-driving-laws-in-preparation-for-self-driving-vehicles" TargetMode="External"/><Relationship Id="rId15" Type="http://schemas.openxmlformats.org/officeDocument/2006/relationships/hyperlink" Target="https://www.reuters.com/technology/shenzhen-accelerates-chinas-driverless-car-dreams-2022-08-01/" TargetMode="External"/><Relationship Id="rId10" Type="http://schemas.openxmlformats.org/officeDocument/2006/relationships/hyperlink" Target="https://www.reuters.com/technology/shenzhen-accelerates-chinas-driverless-car-dreams-2022-08-01/" TargetMode="External"/><Relationship Id="rId4" Type="http://schemas.openxmlformats.org/officeDocument/2006/relationships/hyperlink" Target="https://www.reuters.com/technology/shenzhen-accelerates-chinas-driverless-car-dreams-2022-08-01/" TargetMode="External"/><Relationship Id="rId9" Type="http://schemas.openxmlformats.org/officeDocument/2006/relationships/hyperlink" Target="https://www.reuters.com/technology/shenzhen-accelerates-chinas-driverless-car-dreams-2022-08-01/" TargetMode="External"/><Relationship Id="rId14" Type="http://schemas.openxmlformats.org/officeDocument/2006/relationships/hyperlink" Target="https://www.gov.uk/government/news/government-to-review-driving-laws-in-preparation-for-self-driving-vehicl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6992785322124591"/>
          <c:y val="7.151979565772669E-2"/>
          <c:w val="0.48590944247911039"/>
          <c:h val="0.77075290875996827"/>
        </c:manualLayout>
      </c:layout>
      <c:pieChart>
        <c:varyColors val="1"/>
        <c:ser>
          <c:idx val="0"/>
          <c:order val="0"/>
          <c:tx>
            <c:strRef>
              <c:f>Лист1!$B$1</c:f>
              <c:strCache>
                <c:ptCount val="1"/>
                <c:pt idx="0">
                  <c:v>Столбец1</c:v>
                </c:pt>
              </c:strCache>
            </c:strRef>
          </c:tx>
          <c:dPt>
            <c:idx val="0"/>
            <c:bubble3D val="0"/>
            <c:spPr>
              <a:solidFill>
                <a:schemeClr val="accent5">
                  <a:tint val="58000"/>
                </a:schemeClr>
              </a:solidFill>
              <a:ln w="19050">
                <a:solidFill>
                  <a:schemeClr val="lt1"/>
                </a:solidFill>
              </a:ln>
              <a:effectLst/>
            </c:spPr>
            <c:extLst>
              <c:ext xmlns:c16="http://schemas.microsoft.com/office/drawing/2014/chart" uri="{C3380CC4-5D6E-409C-BE32-E72D297353CC}">
                <c16:uniqueId val="{00000001-1ED5-3D4C-A104-F7F9BADA5AEB}"/>
              </c:ext>
            </c:extLst>
          </c:dPt>
          <c:dPt>
            <c:idx val="1"/>
            <c:bubble3D val="0"/>
            <c:spPr>
              <a:solidFill>
                <a:schemeClr val="accent5">
                  <a:tint val="86000"/>
                </a:schemeClr>
              </a:solidFill>
              <a:ln w="19050">
                <a:solidFill>
                  <a:schemeClr val="lt1"/>
                </a:solidFill>
              </a:ln>
              <a:effectLst/>
            </c:spPr>
            <c:extLst>
              <c:ext xmlns:c16="http://schemas.microsoft.com/office/drawing/2014/chart" uri="{C3380CC4-5D6E-409C-BE32-E72D297353CC}">
                <c16:uniqueId val="{00000003-1ED5-3D4C-A104-F7F9BADA5AEB}"/>
              </c:ext>
            </c:extLst>
          </c:dPt>
          <c:dPt>
            <c:idx val="2"/>
            <c:bubble3D val="0"/>
            <c:spPr>
              <a:solidFill>
                <a:schemeClr val="accent5">
                  <a:shade val="86000"/>
                </a:schemeClr>
              </a:solidFill>
              <a:ln w="19050">
                <a:solidFill>
                  <a:schemeClr val="lt1"/>
                </a:solidFill>
              </a:ln>
              <a:effectLst/>
            </c:spPr>
            <c:extLst>
              <c:ext xmlns:c16="http://schemas.microsoft.com/office/drawing/2014/chart" uri="{C3380CC4-5D6E-409C-BE32-E72D297353CC}">
                <c16:uniqueId val="{00000005-1ED5-3D4C-A104-F7F9BADA5AEB}"/>
              </c:ext>
            </c:extLst>
          </c:dPt>
          <c:dPt>
            <c:idx val="3"/>
            <c:bubble3D val="0"/>
            <c:spPr>
              <a:solidFill>
                <a:schemeClr val="accent5">
                  <a:shade val="58000"/>
                </a:schemeClr>
              </a:solidFill>
              <a:ln w="19050">
                <a:solidFill>
                  <a:schemeClr val="lt1"/>
                </a:solidFill>
              </a:ln>
              <a:effectLst/>
            </c:spPr>
            <c:extLst>
              <c:ext xmlns:c16="http://schemas.microsoft.com/office/drawing/2014/chart" uri="{C3380CC4-5D6E-409C-BE32-E72D297353CC}">
                <c16:uniqueId val="{00000007-1ED5-3D4C-A104-F7F9BADA5A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c:formatCode>
                <c:ptCount val="4"/>
                <c:pt idx="0">
                  <c:v>0.35</c:v>
                </c:pt>
                <c:pt idx="1">
                  <c:v>0.65</c:v>
                </c:pt>
              </c:numCache>
            </c:numRef>
          </c:val>
          <c:extLst>
            <c:ext xmlns:c16="http://schemas.microsoft.com/office/drawing/2014/chart" uri="{C3380CC4-5D6E-409C-BE32-E72D297353CC}">
              <c16:uniqueId val="{00000000-6CAE-1649-8BCD-872AC3D132D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1-2A51-674D-89AD-B6B2ECD9BF55}"/>
              </c:ext>
            </c:extLst>
          </c:dPt>
          <c:dPt>
            <c:idx val="1"/>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3-2A51-674D-89AD-B6B2ECD9BF55}"/>
              </c:ext>
            </c:extLst>
          </c:dPt>
          <c:dPt>
            <c:idx val="2"/>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5-2A51-674D-89AD-B6B2ECD9BF55}"/>
              </c:ext>
            </c:extLst>
          </c:dPt>
          <c:dPt>
            <c:idx val="3"/>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7-2A51-674D-89AD-B6B2ECD9BF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 </c:v>
                </c:pt>
              </c:strCache>
            </c:strRef>
          </c:cat>
          <c:val>
            <c:numRef>
              <c:f>Лист1!$B$2:$B$5</c:f>
              <c:numCache>
                <c:formatCode>0.00%</c:formatCode>
                <c:ptCount val="4"/>
                <c:pt idx="0">
                  <c:v>0.92</c:v>
                </c:pt>
                <c:pt idx="1">
                  <c:v>0.08</c:v>
                </c:pt>
              </c:numCache>
            </c:numRef>
          </c:val>
          <c:extLst>
            <c:ext xmlns:c16="http://schemas.microsoft.com/office/drawing/2014/chart" uri="{C3380CC4-5D6E-409C-BE32-E72D297353CC}">
              <c16:uniqueId val="{00000000-7EC9-624B-86F5-412AACFEF68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5">
                  <a:tint val="58000"/>
                </a:schemeClr>
              </a:solidFill>
              <a:ln w="19050">
                <a:solidFill>
                  <a:schemeClr val="lt1"/>
                </a:solidFill>
              </a:ln>
              <a:effectLst/>
            </c:spPr>
            <c:extLst>
              <c:ext xmlns:c16="http://schemas.microsoft.com/office/drawing/2014/chart" uri="{C3380CC4-5D6E-409C-BE32-E72D297353CC}">
                <c16:uniqueId val="{00000001-BB1D-6F41-BA1E-E58DA6BCB288}"/>
              </c:ext>
            </c:extLst>
          </c:dPt>
          <c:dPt>
            <c:idx val="1"/>
            <c:bubble3D val="0"/>
            <c:explosion val="4"/>
            <c:spPr>
              <a:solidFill>
                <a:schemeClr val="accent5">
                  <a:tint val="86000"/>
                </a:schemeClr>
              </a:solidFill>
              <a:ln w="19050">
                <a:solidFill>
                  <a:schemeClr val="lt1"/>
                </a:solidFill>
              </a:ln>
              <a:effectLst/>
            </c:spPr>
            <c:extLst>
              <c:ext xmlns:c16="http://schemas.microsoft.com/office/drawing/2014/chart" uri="{C3380CC4-5D6E-409C-BE32-E72D297353CC}">
                <c16:uniqueId val="{00000003-BB1D-6F41-BA1E-E58DA6BCB288}"/>
              </c:ext>
            </c:extLst>
          </c:dPt>
          <c:dPt>
            <c:idx val="2"/>
            <c:bubble3D val="0"/>
            <c:spPr>
              <a:solidFill>
                <a:schemeClr val="accent5">
                  <a:shade val="86000"/>
                </a:schemeClr>
              </a:solidFill>
              <a:ln w="19050">
                <a:solidFill>
                  <a:schemeClr val="lt1"/>
                </a:solidFill>
              </a:ln>
              <a:effectLst/>
            </c:spPr>
            <c:extLst>
              <c:ext xmlns:c16="http://schemas.microsoft.com/office/drawing/2014/chart" uri="{C3380CC4-5D6E-409C-BE32-E72D297353CC}">
                <c16:uniqueId val="{00000005-BB1D-6F41-BA1E-E58DA6BCB288}"/>
              </c:ext>
            </c:extLst>
          </c:dPt>
          <c:dPt>
            <c:idx val="3"/>
            <c:bubble3D val="0"/>
            <c:spPr>
              <a:solidFill>
                <a:schemeClr val="accent5">
                  <a:shade val="58000"/>
                </a:schemeClr>
              </a:solidFill>
              <a:ln w="19050">
                <a:solidFill>
                  <a:schemeClr val="lt1"/>
                </a:solidFill>
              </a:ln>
              <a:effectLst/>
            </c:spPr>
            <c:extLst>
              <c:ext xmlns:c16="http://schemas.microsoft.com/office/drawing/2014/chart" uri="{C3380CC4-5D6E-409C-BE32-E72D297353CC}">
                <c16:uniqueId val="{00000007-BB1D-6F41-BA1E-E58DA6BCB2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0.00%</c:formatCode>
                <c:ptCount val="4"/>
                <c:pt idx="0">
                  <c:v>0.45</c:v>
                </c:pt>
                <c:pt idx="1">
                  <c:v>0.55000000000000004</c:v>
                </c:pt>
              </c:numCache>
            </c:numRef>
          </c:val>
          <c:extLst>
            <c:ext xmlns:c16="http://schemas.microsoft.com/office/drawing/2014/chart" uri="{C3380CC4-5D6E-409C-BE32-E72D297353CC}">
              <c16:uniqueId val="{00000000-334C-DF48-B050-C124B757BA3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5">
                  <a:tint val="58000"/>
                </a:schemeClr>
              </a:solidFill>
              <a:ln w="19050">
                <a:solidFill>
                  <a:schemeClr val="lt1"/>
                </a:solidFill>
              </a:ln>
              <a:effectLst/>
            </c:spPr>
            <c:extLst>
              <c:ext xmlns:c16="http://schemas.microsoft.com/office/drawing/2014/chart" uri="{C3380CC4-5D6E-409C-BE32-E72D297353CC}">
                <c16:uniqueId val="{00000001-898F-DC40-9F5E-951392DD7587}"/>
              </c:ext>
            </c:extLst>
          </c:dPt>
          <c:dPt>
            <c:idx val="1"/>
            <c:bubble3D val="0"/>
            <c:spPr>
              <a:solidFill>
                <a:schemeClr val="accent5">
                  <a:tint val="86000"/>
                </a:schemeClr>
              </a:solidFill>
              <a:ln w="19050">
                <a:solidFill>
                  <a:schemeClr val="lt1"/>
                </a:solidFill>
              </a:ln>
              <a:effectLst/>
            </c:spPr>
            <c:extLst>
              <c:ext xmlns:c16="http://schemas.microsoft.com/office/drawing/2014/chart" uri="{C3380CC4-5D6E-409C-BE32-E72D297353CC}">
                <c16:uniqueId val="{00000003-898F-DC40-9F5E-951392DD7587}"/>
              </c:ext>
            </c:extLst>
          </c:dPt>
          <c:dPt>
            <c:idx val="2"/>
            <c:bubble3D val="0"/>
            <c:spPr>
              <a:solidFill>
                <a:schemeClr val="accent5">
                  <a:shade val="86000"/>
                </a:schemeClr>
              </a:solidFill>
              <a:ln w="19050">
                <a:solidFill>
                  <a:schemeClr val="lt1"/>
                </a:solidFill>
              </a:ln>
              <a:effectLst/>
            </c:spPr>
            <c:extLst>
              <c:ext xmlns:c16="http://schemas.microsoft.com/office/drawing/2014/chart" uri="{C3380CC4-5D6E-409C-BE32-E72D297353CC}">
                <c16:uniqueId val="{00000005-898F-DC40-9F5E-951392DD7587}"/>
              </c:ext>
            </c:extLst>
          </c:dPt>
          <c:dPt>
            <c:idx val="3"/>
            <c:bubble3D val="0"/>
            <c:spPr>
              <a:solidFill>
                <a:schemeClr val="accent5">
                  <a:shade val="58000"/>
                </a:schemeClr>
              </a:solidFill>
              <a:ln w="19050">
                <a:solidFill>
                  <a:schemeClr val="lt1"/>
                </a:solidFill>
              </a:ln>
              <a:effectLst/>
            </c:spPr>
            <c:extLst>
              <c:ext xmlns:c16="http://schemas.microsoft.com/office/drawing/2014/chart" uri="{C3380CC4-5D6E-409C-BE32-E72D297353CC}">
                <c16:uniqueId val="{00000007-898F-DC40-9F5E-951392DD758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Взрослого человека</c:v>
                </c:pt>
                <c:pt idx="1">
                  <c:v>Подростка</c:v>
                </c:pt>
                <c:pt idx="2">
                  <c:v>Искусственный интеллект не имеет право делать подобный выбор, его задачей должно быть только минимизирование человеческих жертв любой ценой</c:v>
                </c:pt>
              </c:strCache>
            </c:strRef>
          </c:cat>
          <c:val>
            <c:numRef>
              <c:f>Лист1!$B$2:$B$5</c:f>
              <c:numCache>
                <c:formatCode>0%</c:formatCode>
                <c:ptCount val="4"/>
                <c:pt idx="0" formatCode="0.00%">
                  <c:v>0.03</c:v>
                </c:pt>
                <c:pt idx="1">
                  <c:v>0.05</c:v>
                </c:pt>
                <c:pt idx="2" formatCode="0.00%">
                  <c:v>0.92</c:v>
                </c:pt>
              </c:numCache>
            </c:numRef>
          </c:val>
          <c:extLst>
            <c:ext xmlns:c16="http://schemas.microsoft.com/office/drawing/2014/chart" uri="{C3380CC4-5D6E-409C-BE32-E72D297353CC}">
              <c16:uniqueId val="{00000000-34AD-E340-8704-3ABA16F5806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6.1098598524241071E-2"/>
          <c:y val="0.69218982762289849"/>
          <c:w val="0.87780260486307138"/>
          <c:h val="0.307810172377101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1-9736-9C44-870C-06F1114322C5}"/>
              </c:ext>
            </c:extLst>
          </c:dPt>
          <c:dPt>
            <c:idx val="1"/>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3-9736-9C44-870C-06F1114322C5}"/>
              </c:ext>
            </c:extLst>
          </c:dPt>
          <c:dPt>
            <c:idx val="2"/>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5-9736-9C44-870C-06F1114322C5}"/>
              </c:ext>
            </c:extLst>
          </c:dPt>
          <c:dPt>
            <c:idx val="3"/>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7-9736-9C44-870C-06F1114322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0.00%</c:formatCode>
                <c:ptCount val="4"/>
                <c:pt idx="0">
                  <c:v>0.85</c:v>
                </c:pt>
                <c:pt idx="1">
                  <c:v>0.15</c:v>
                </c:pt>
              </c:numCache>
            </c:numRef>
          </c:val>
          <c:extLst>
            <c:ext xmlns:c16="http://schemas.microsoft.com/office/drawing/2014/chart" uri="{C3380CC4-5D6E-409C-BE32-E72D297353CC}">
              <c16:uniqueId val="{00000000-DF8D-9D47-92BA-AE25D571040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5">
                  <a:tint val="58000"/>
                </a:schemeClr>
              </a:solidFill>
              <a:ln w="19050">
                <a:solidFill>
                  <a:schemeClr val="lt1"/>
                </a:solidFill>
              </a:ln>
              <a:effectLst/>
            </c:spPr>
            <c:extLst>
              <c:ext xmlns:c16="http://schemas.microsoft.com/office/drawing/2014/chart" uri="{C3380CC4-5D6E-409C-BE32-E72D297353CC}">
                <c16:uniqueId val="{00000001-656F-4A4F-BA74-134150717627}"/>
              </c:ext>
            </c:extLst>
          </c:dPt>
          <c:dPt>
            <c:idx val="1"/>
            <c:bubble3D val="0"/>
            <c:spPr>
              <a:solidFill>
                <a:schemeClr val="accent5">
                  <a:tint val="86000"/>
                </a:schemeClr>
              </a:solidFill>
              <a:ln w="19050">
                <a:solidFill>
                  <a:schemeClr val="lt1"/>
                </a:solidFill>
              </a:ln>
              <a:effectLst/>
            </c:spPr>
            <c:extLst>
              <c:ext xmlns:c16="http://schemas.microsoft.com/office/drawing/2014/chart" uri="{C3380CC4-5D6E-409C-BE32-E72D297353CC}">
                <c16:uniqueId val="{00000003-656F-4A4F-BA74-134150717627}"/>
              </c:ext>
            </c:extLst>
          </c:dPt>
          <c:dPt>
            <c:idx val="2"/>
            <c:bubble3D val="0"/>
            <c:spPr>
              <a:solidFill>
                <a:schemeClr val="accent5">
                  <a:shade val="86000"/>
                </a:schemeClr>
              </a:solidFill>
              <a:ln w="19050">
                <a:solidFill>
                  <a:schemeClr val="lt1"/>
                </a:solidFill>
              </a:ln>
              <a:effectLst/>
            </c:spPr>
            <c:extLst>
              <c:ext xmlns:c16="http://schemas.microsoft.com/office/drawing/2014/chart" uri="{C3380CC4-5D6E-409C-BE32-E72D297353CC}">
                <c16:uniqueId val="{00000005-656F-4A4F-BA74-134150717627}"/>
              </c:ext>
            </c:extLst>
          </c:dPt>
          <c:dPt>
            <c:idx val="3"/>
            <c:bubble3D val="0"/>
            <c:spPr>
              <a:solidFill>
                <a:schemeClr val="accent5">
                  <a:shade val="58000"/>
                </a:schemeClr>
              </a:solidFill>
              <a:ln w="19050">
                <a:solidFill>
                  <a:schemeClr val="lt1"/>
                </a:solidFill>
              </a:ln>
              <a:effectLst/>
            </c:spPr>
            <c:extLst>
              <c:ext xmlns:c16="http://schemas.microsoft.com/office/drawing/2014/chart" uri="{C3380CC4-5D6E-409C-BE32-E72D297353CC}">
                <c16:uniqueId val="{00000007-656F-4A4F-BA74-13415071762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c:formatCode>
                <c:ptCount val="4"/>
                <c:pt idx="0">
                  <c:v>0.43</c:v>
                </c:pt>
                <c:pt idx="1">
                  <c:v>0.56999999999999995</c:v>
                </c:pt>
              </c:numCache>
            </c:numRef>
          </c:val>
          <c:extLst>
            <c:ext xmlns:c16="http://schemas.microsoft.com/office/drawing/2014/chart" uri="{C3380CC4-5D6E-409C-BE32-E72D297353CC}">
              <c16:uniqueId val="{00000000-8C52-AE4C-9887-24A77CB0B829}"/>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1-E441-A945-89C9-BB96A20810A7}"/>
              </c:ext>
            </c:extLst>
          </c:dPt>
          <c:dPt>
            <c:idx val="1"/>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3-E441-A945-89C9-BB96A20810A7}"/>
              </c:ext>
            </c:extLst>
          </c:dPt>
          <c:dPt>
            <c:idx val="2"/>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5-E441-A945-89C9-BB96A20810A7}"/>
              </c:ext>
            </c:extLst>
          </c:dPt>
          <c:dPt>
            <c:idx val="3"/>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7-E441-A945-89C9-BB96A20810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Владелец беспилотного автомобиля</c:v>
                </c:pt>
                <c:pt idx="1">
                  <c:v>Производитель беспилотного автомобиля</c:v>
                </c:pt>
                <c:pt idx="2">
                  <c:v>Люди, отвечающие за техническое обслуживание беспилотного автомобиля</c:v>
                </c:pt>
                <c:pt idx="3">
                  <c:v>Страховая компания</c:v>
                </c:pt>
              </c:strCache>
            </c:strRef>
          </c:cat>
          <c:val>
            <c:numRef>
              <c:f>Лист1!$B$2:$B$5</c:f>
              <c:numCache>
                <c:formatCode>0.00%</c:formatCode>
                <c:ptCount val="4"/>
                <c:pt idx="0">
                  <c:v>0.25</c:v>
                </c:pt>
                <c:pt idx="1">
                  <c:v>0.21</c:v>
                </c:pt>
                <c:pt idx="2">
                  <c:v>0.22</c:v>
                </c:pt>
                <c:pt idx="3">
                  <c:v>0.32</c:v>
                </c:pt>
              </c:numCache>
            </c:numRef>
          </c:val>
          <c:extLst>
            <c:ext xmlns:c16="http://schemas.microsoft.com/office/drawing/2014/chart" uri="{C3380CC4-5D6E-409C-BE32-E72D297353CC}">
              <c16:uniqueId val="{00000000-F0B6-0347-8CA2-BEFAD767CD5E}"/>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1-EC8E-A744-8B85-B7246225872F}"/>
              </c:ext>
            </c:extLst>
          </c:dPt>
          <c:dPt>
            <c:idx val="1"/>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3-EC8E-A744-8B85-B7246225872F}"/>
              </c:ext>
            </c:extLst>
          </c:dPt>
          <c:dPt>
            <c:idx val="2"/>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5-EC8E-A744-8B85-B7246225872F}"/>
              </c:ext>
            </c:extLst>
          </c:dPt>
          <c:dPt>
            <c:idx val="3"/>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7-EC8E-A744-8B85-B724622587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Человека без определенного места жительства</c:v>
                </c:pt>
                <c:pt idx="1">
                  <c:v>Миллионера</c:v>
                </c:pt>
                <c:pt idx="2">
                  <c:v>Искусственный интеллект не имеет права делать подобный выбор, его задачей должно быт только минимизирование человеческих жертв любой ценой</c:v>
                </c:pt>
              </c:strCache>
            </c:strRef>
          </c:cat>
          <c:val>
            <c:numRef>
              <c:f>Лист1!$B$2:$B$5</c:f>
              <c:numCache>
                <c:formatCode>0.00%</c:formatCode>
                <c:ptCount val="4"/>
                <c:pt idx="0">
                  <c:v>8.1000000000000003E-2</c:v>
                </c:pt>
                <c:pt idx="1">
                  <c:v>0.02</c:v>
                </c:pt>
                <c:pt idx="2">
                  <c:v>0.89900000000000002</c:v>
                </c:pt>
              </c:numCache>
            </c:numRef>
          </c:val>
          <c:extLst>
            <c:ext xmlns:c16="http://schemas.microsoft.com/office/drawing/2014/chart" uri="{C3380CC4-5D6E-409C-BE32-E72D297353CC}">
              <c16:uniqueId val="{00000000-C98D-AE47-86C1-CE440AB979E4}"/>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7.7775955088947218E-2"/>
          <c:y val="0.69493813273340832"/>
          <c:w val="0.84444808982210562"/>
          <c:h val="0.305061867266591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1-B620-5949-9389-623FF00117CE}"/>
              </c:ext>
            </c:extLst>
          </c:dPt>
          <c:dPt>
            <c:idx val="1"/>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3-B620-5949-9389-623FF00117CE}"/>
              </c:ext>
            </c:extLst>
          </c:dPt>
          <c:dPt>
            <c:idx val="2"/>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5-B620-5949-9389-623FF00117CE}"/>
              </c:ext>
            </c:extLst>
          </c:dPt>
          <c:dPt>
            <c:idx val="3"/>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7-B620-5949-9389-623FF00117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0.00%</c:formatCode>
                <c:ptCount val="4"/>
                <c:pt idx="0">
                  <c:v>0.88900000000000001</c:v>
                </c:pt>
                <c:pt idx="1">
                  <c:v>0.111</c:v>
                </c:pt>
              </c:numCache>
            </c:numRef>
          </c:val>
          <c:extLst>
            <c:ext xmlns:c16="http://schemas.microsoft.com/office/drawing/2014/chart" uri="{C3380CC4-5D6E-409C-BE32-E72D297353CC}">
              <c16:uniqueId val="{00000000-63C0-C74A-A2D3-8E343265E92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1-4F3E-0349-A3B1-9E764142BF0B}"/>
              </c:ext>
            </c:extLst>
          </c:dPt>
          <c:dPt>
            <c:idx val="1"/>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3-4F3E-0349-A3B1-9E764142BF0B}"/>
              </c:ext>
            </c:extLst>
          </c:dPt>
          <c:dPt>
            <c:idx val="2"/>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5-4F3E-0349-A3B1-9E764142BF0B}"/>
              </c:ext>
            </c:extLst>
          </c:dPt>
          <c:dPt>
            <c:idx val="3"/>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7-4F3E-0349-A3B1-9E764142BF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0.00%</c:formatCode>
                <c:ptCount val="4"/>
                <c:pt idx="0">
                  <c:v>0.94</c:v>
                </c:pt>
                <c:pt idx="1">
                  <c:v>0.06</c:v>
                </c:pt>
              </c:numCache>
            </c:numRef>
          </c:val>
          <c:extLst>
            <c:ext xmlns:c16="http://schemas.microsoft.com/office/drawing/2014/chart" uri="{C3380CC4-5D6E-409C-BE32-E72D297353CC}">
              <c16:uniqueId val="{00000000-63AA-9342-A617-CB801DEFFAE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10.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withinLinearReversed" id="21">
  <a:schemeClr val="accent1"/>
</cs:colorStyle>
</file>

<file path=word/charts/colors9.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42B4-3B46-45DD-AFF4-E644F35F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12994</Words>
  <Characters>74069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user</cp:lastModifiedBy>
  <cp:revision>15</cp:revision>
  <dcterms:created xsi:type="dcterms:W3CDTF">2022-11-28T12:16:00Z</dcterms:created>
  <dcterms:modified xsi:type="dcterms:W3CDTF">2023-04-11T10:06:00Z</dcterms:modified>
</cp:coreProperties>
</file>